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737" w:rsidRDefault="0014501B" w:rsidP="0014501B">
      <w:pPr>
        <w:pStyle w:val="NoSpacing"/>
        <w:jc w:val="center"/>
        <w:rPr>
          <w:rFonts w:ascii="Times New Roman" w:hAnsi="Times New Roman" w:cs="Times New Roman"/>
          <w:b/>
          <w:sz w:val="24"/>
          <w:szCs w:val="24"/>
        </w:rPr>
      </w:pPr>
      <w:r>
        <w:rPr>
          <w:rFonts w:ascii="Times New Roman" w:hAnsi="Times New Roman" w:cs="Times New Roman"/>
          <w:b/>
          <w:sz w:val="24"/>
          <w:szCs w:val="24"/>
        </w:rPr>
        <w:t>Religion 110</w:t>
      </w:r>
    </w:p>
    <w:p w:rsidR="0014501B" w:rsidRDefault="0014501B" w:rsidP="0014501B">
      <w:pPr>
        <w:pStyle w:val="NoSpacing"/>
        <w:jc w:val="center"/>
        <w:rPr>
          <w:rFonts w:ascii="Times New Roman" w:hAnsi="Times New Roman" w:cs="Times New Roman"/>
          <w:b/>
          <w:sz w:val="24"/>
          <w:szCs w:val="24"/>
        </w:rPr>
      </w:pPr>
      <w:r>
        <w:rPr>
          <w:rFonts w:ascii="Times New Roman" w:hAnsi="Times New Roman" w:cs="Times New Roman"/>
          <w:b/>
          <w:sz w:val="24"/>
          <w:szCs w:val="24"/>
        </w:rPr>
        <w:t>Chapter 9</w:t>
      </w:r>
    </w:p>
    <w:p w:rsidR="0014501B" w:rsidRDefault="0014501B" w:rsidP="0014501B">
      <w:pPr>
        <w:pStyle w:val="NoSpacing"/>
        <w:jc w:val="center"/>
        <w:rPr>
          <w:rFonts w:ascii="Times New Roman" w:hAnsi="Times New Roman" w:cs="Times New Roman"/>
          <w:b/>
          <w:sz w:val="24"/>
          <w:szCs w:val="24"/>
        </w:rPr>
      </w:pPr>
      <w:r>
        <w:rPr>
          <w:rFonts w:ascii="Times New Roman" w:hAnsi="Times New Roman" w:cs="Times New Roman"/>
          <w:b/>
          <w:sz w:val="24"/>
          <w:szCs w:val="24"/>
        </w:rPr>
        <w:t>Activity #1</w:t>
      </w:r>
    </w:p>
    <w:p w:rsidR="0014501B" w:rsidRDefault="0014501B" w:rsidP="0014501B">
      <w:pPr>
        <w:pStyle w:val="NoSpacing"/>
        <w:rPr>
          <w:rFonts w:ascii="Times New Roman" w:hAnsi="Times New Roman" w:cs="Times New Roman"/>
          <w:sz w:val="24"/>
          <w:szCs w:val="24"/>
        </w:rPr>
      </w:pPr>
    </w:p>
    <w:p w:rsidR="0014501B" w:rsidRDefault="0014501B" w:rsidP="0014501B">
      <w:pPr>
        <w:pStyle w:val="NoSpacing"/>
        <w:rPr>
          <w:rFonts w:ascii="Times New Roman" w:hAnsi="Times New Roman" w:cs="Times New Roman"/>
          <w:sz w:val="24"/>
          <w:szCs w:val="24"/>
        </w:rPr>
      </w:pPr>
      <w:r>
        <w:rPr>
          <w:rFonts w:ascii="Times New Roman" w:hAnsi="Times New Roman" w:cs="Times New Roman"/>
          <w:sz w:val="24"/>
          <w:szCs w:val="24"/>
        </w:rPr>
        <w:t>Consider this hypothetical situation:</w:t>
      </w:r>
    </w:p>
    <w:p w:rsidR="0014501B" w:rsidRDefault="0014501B" w:rsidP="0014501B">
      <w:pPr>
        <w:pStyle w:val="NoSpacing"/>
        <w:rPr>
          <w:rFonts w:ascii="Times New Roman" w:hAnsi="Times New Roman" w:cs="Times New Roman"/>
          <w:sz w:val="24"/>
          <w:szCs w:val="24"/>
        </w:rPr>
      </w:pPr>
    </w:p>
    <w:p w:rsidR="0014501B" w:rsidRDefault="0014501B" w:rsidP="0014501B">
      <w:pPr>
        <w:pStyle w:val="NoSpacing"/>
        <w:rPr>
          <w:rFonts w:ascii="Times New Roman" w:hAnsi="Times New Roman" w:cs="Times New Roman"/>
          <w:sz w:val="24"/>
          <w:szCs w:val="24"/>
        </w:rPr>
      </w:pPr>
      <w:r>
        <w:rPr>
          <w:rFonts w:ascii="Times New Roman" w:hAnsi="Times New Roman" w:cs="Times New Roman"/>
          <w:sz w:val="24"/>
          <w:szCs w:val="24"/>
        </w:rPr>
        <w:t>Hasidic Rabbi David performs circumcisions and weddings.  He spends most of his time working on the Talmud rather than the Torah.  He loves to sing ecstatic songs about being filled with the love of God.  His singing partner is a Roman Catholic Priest, Father Tim.  Rabbi David is not waiting for the coming of the Messiah, nor in making converts, but in keeping the Mosaic laws: he wears a hat and beard, and follows kosher dietary rules.  He is not politically active, but he does hold the opinion that the Jews have no special claim on Palestine, and that they should make peace with the Arabs.</w:t>
      </w:r>
    </w:p>
    <w:p w:rsidR="0014501B" w:rsidRDefault="0014501B" w:rsidP="0014501B">
      <w:pPr>
        <w:pStyle w:val="NoSpacing"/>
        <w:rPr>
          <w:rFonts w:ascii="Times New Roman" w:hAnsi="Times New Roman" w:cs="Times New Roman"/>
          <w:sz w:val="24"/>
          <w:szCs w:val="24"/>
        </w:rPr>
      </w:pPr>
    </w:p>
    <w:p w:rsidR="0014501B" w:rsidRPr="00745FC7" w:rsidRDefault="0014501B" w:rsidP="0014501B">
      <w:pPr>
        <w:pStyle w:val="NoSpacing"/>
        <w:rPr>
          <w:rFonts w:ascii="Times New Roman" w:hAnsi="Times New Roman" w:cs="Times New Roman"/>
          <w:sz w:val="24"/>
          <w:szCs w:val="24"/>
        </w:rPr>
      </w:pPr>
      <w:r>
        <w:rPr>
          <w:rFonts w:ascii="Times New Roman" w:hAnsi="Times New Roman" w:cs="Times New Roman"/>
          <w:sz w:val="24"/>
          <w:szCs w:val="24"/>
        </w:rPr>
        <w:t>Is Rabbi David vegetarian?  Why or why not?</w:t>
      </w:r>
    </w:p>
    <w:p w:rsidR="0014501B" w:rsidRDefault="0014501B" w:rsidP="0014501B">
      <w:pPr>
        <w:pStyle w:val="NoSpacing"/>
        <w:rPr>
          <w:rFonts w:ascii="Times New Roman" w:hAnsi="Times New Roman" w:cs="Times New Roman"/>
          <w:sz w:val="24"/>
          <w:szCs w:val="24"/>
        </w:rPr>
      </w:pPr>
    </w:p>
    <w:p w:rsidR="0014501B" w:rsidRDefault="0014501B" w:rsidP="0014501B">
      <w:pPr>
        <w:pStyle w:val="NoSpacing"/>
        <w:rPr>
          <w:rFonts w:ascii="Times New Roman" w:hAnsi="Times New Roman" w:cs="Times New Roman"/>
          <w:sz w:val="24"/>
          <w:szCs w:val="24"/>
        </w:rPr>
      </w:pPr>
    </w:p>
    <w:p w:rsidR="0014501B" w:rsidRPr="00745FC7" w:rsidRDefault="0014501B" w:rsidP="0014501B">
      <w:pPr>
        <w:pStyle w:val="NoSpacing"/>
        <w:rPr>
          <w:rFonts w:ascii="Times New Roman" w:hAnsi="Times New Roman" w:cs="Times New Roman"/>
          <w:sz w:val="24"/>
          <w:szCs w:val="24"/>
        </w:rPr>
      </w:pPr>
      <w:r>
        <w:rPr>
          <w:rFonts w:ascii="Times New Roman" w:hAnsi="Times New Roman" w:cs="Times New Roman"/>
          <w:sz w:val="24"/>
          <w:szCs w:val="24"/>
        </w:rPr>
        <w:t>Is Rabbit David Reform or Orthodox?  Why or why not?</w:t>
      </w:r>
    </w:p>
    <w:p w:rsidR="0014501B" w:rsidRDefault="0014501B" w:rsidP="0014501B">
      <w:pPr>
        <w:pStyle w:val="NoSpacing"/>
        <w:rPr>
          <w:rFonts w:ascii="Times New Roman" w:hAnsi="Times New Roman" w:cs="Times New Roman"/>
          <w:sz w:val="24"/>
          <w:szCs w:val="24"/>
        </w:rPr>
      </w:pPr>
    </w:p>
    <w:p w:rsidR="0014501B" w:rsidRDefault="0014501B" w:rsidP="0014501B">
      <w:pPr>
        <w:pStyle w:val="NoSpacing"/>
        <w:rPr>
          <w:rFonts w:ascii="Times New Roman" w:hAnsi="Times New Roman" w:cs="Times New Roman"/>
          <w:sz w:val="24"/>
          <w:szCs w:val="24"/>
        </w:rPr>
      </w:pPr>
    </w:p>
    <w:p w:rsidR="0014501B" w:rsidRPr="00745FC7" w:rsidRDefault="0014501B" w:rsidP="0014501B">
      <w:pPr>
        <w:pStyle w:val="NoSpacing"/>
        <w:rPr>
          <w:rFonts w:ascii="Times New Roman" w:hAnsi="Times New Roman" w:cs="Times New Roman"/>
          <w:sz w:val="24"/>
          <w:szCs w:val="24"/>
        </w:rPr>
      </w:pPr>
      <w:r>
        <w:rPr>
          <w:rFonts w:ascii="Times New Roman" w:hAnsi="Times New Roman" w:cs="Times New Roman"/>
          <w:sz w:val="24"/>
          <w:szCs w:val="24"/>
        </w:rPr>
        <w:t>Is Rabbi David a Zionist?   Why or why not?</w:t>
      </w:r>
    </w:p>
    <w:p w:rsidR="0014501B" w:rsidRDefault="0014501B" w:rsidP="0014501B">
      <w:pPr>
        <w:pStyle w:val="NoSpacing"/>
        <w:rPr>
          <w:rFonts w:ascii="Times New Roman" w:hAnsi="Times New Roman" w:cs="Times New Roman"/>
          <w:sz w:val="24"/>
          <w:szCs w:val="24"/>
        </w:rPr>
      </w:pPr>
    </w:p>
    <w:p w:rsidR="0014501B" w:rsidRDefault="0014501B" w:rsidP="0014501B">
      <w:pPr>
        <w:pStyle w:val="NoSpacing"/>
        <w:rPr>
          <w:rFonts w:ascii="Times New Roman" w:hAnsi="Times New Roman" w:cs="Times New Roman"/>
          <w:sz w:val="24"/>
          <w:szCs w:val="24"/>
        </w:rPr>
      </w:pPr>
    </w:p>
    <w:p w:rsidR="0014501B" w:rsidRPr="00745FC7" w:rsidRDefault="0014501B" w:rsidP="0014501B">
      <w:pPr>
        <w:pStyle w:val="NoSpacing"/>
        <w:rPr>
          <w:rFonts w:ascii="Times New Roman" w:hAnsi="Times New Roman" w:cs="Times New Roman"/>
          <w:sz w:val="24"/>
          <w:szCs w:val="24"/>
        </w:rPr>
      </w:pPr>
      <w:r>
        <w:rPr>
          <w:rFonts w:ascii="Times New Roman" w:hAnsi="Times New Roman" w:cs="Times New Roman"/>
          <w:sz w:val="24"/>
          <w:szCs w:val="24"/>
        </w:rPr>
        <w:t>Is Rabbi David a prophet or mystic?  Why or why not?</w:t>
      </w:r>
    </w:p>
    <w:p w:rsidR="0014501B" w:rsidRDefault="0014501B" w:rsidP="0014501B">
      <w:pPr>
        <w:pStyle w:val="NoSpacing"/>
        <w:rPr>
          <w:rFonts w:ascii="Times New Roman" w:hAnsi="Times New Roman" w:cs="Times New Roman"/>
          <w:sz w:val="24"/>
          <w:szCs w:val="24"/>
        </w:rPr>
      </w:pPr>
    </w:p>
    <w:p w:rsidR="0014501B" w:rsidRDefault="0014501B" w:rsidP="0014501B">
      <w:pPr>
        <w:pStyle w:val="NoSpacing"/>
        <w:rPr>
          <w:rFonts w:ascii="Times New Roman" w:hAnsi="Times New Roman" w:cs="Times New Roman"/>
          <w:sz w:val="24"/>
          <w:szCs w:val="24"/>
        </w:rPr>
      </w:pPr>
    </w:p>
    <w:p w:rsidR="0014501B" w:rsidRPr="00745FC7" w:rsidRDefault="0014501B" w:rsidP="0014501B">
      <w:pPr>
        <w:pStyle w:val="NoSpacing"/>
        <w:rPr>
          <w:rFonts w:ascii="Times New Roman" w:hAnsi="Times New Roman" w:cs="Times New Roman"/>
          <w:sz w:val="24"/>
          <w:szCs w:val="24"/>
        </w:rPr>
      </w:pPr>
      <w:r>
        <w:rPr>
          <w:rFonts w:ascii="Times New Roman" w:hAnsi="Times New Roman" w:cs="Times New Roman"/>
          <w:sz w:val="24"/>
          <w:szCs w:val="24"/>
        </w:rPr>
        <w:t>Is Rabbi David proselytizing?  Why or why not?</w:t>
      </w:r>
    </w:p>
    <w:p w:rsidR="0014501B" w:rsidRDefault="0014501B" w:rsidP="0014501B">
      <w:pPr>
        <w:pStyle w:val="NoSpacing"/>
        <w:rPr>
          <w:rFonts w:ascii="Times New Roman" w:hAnsi="Times New Roman" w:cs="Times New Roman"/>
          <w:sz w:val="24"/>
          <w:szCs w:val="24"/>
        </w:rPr>
      </w:pPr>
    </w:p>
    <w:p w:rsidR="0014501B" w:rsidRDefault="0014501B" w:rsidP="0014501B">
      <w:pPr>
        <w:pStyle w:val="NoSpacing"/>
        <w:rPr>
          <w:rFonts w:ascii="Times New Roman" w:hAnsi="Times New Roman" w:cs="Times New Roman"/>
          <w:sz w:val="24"/>
          <w:szCs w:val="24"/>
        </w:rPr>
      </w:pPr>
    </w:p>
    <w:p w:rsidR="0014501B" w:rsidRPr="00745FC7" w:rsidRDefault="0014501B" w:rsidP="0014501B">
      <w:pPr>
        <w:pStyle w:val="NoSpacing"/>
        <w:rPr>
          <w:rFonts w:ascii="Times New Roman" w:hAnsi="Times New Roman" w:cs="Times New Roman"/>
          <w:sz w:val="24"/>
          <w:szCs w:val="24"/>
        </w:rPr>
      </w:pPr>
      <w:r>
        <w:rPr>
          <w:rFonts w:ascii="Times New Roman" w:hAnsi="Times New Roman" w:cs="Times New Roman"/>
          <w:sz w:val="24"/>
          <w:szCs w:val="24"/>
        </w:rPr>
        <w:t>Is Rabbi David apocalyptic?  Why or why not?</w:t>
      </w:r>
    </w:p>
    <w:p w:rsidR="0014501B" w:rsidRDefault="0014501B" w:rsidP="0014501B">
      <w:pPr>
        <w:pStyle w:val="NoSpacing"/>
        <w:rPr>
          <w:rFonts w:ascii="Times New Roman" w:hAnsi="Times New Roman" w:cs="Times New Roman"/>
          <w:sz w:val="24"/>
          <w:szCs w:val="24"/>
        </w:rPr>
      </w:pPr>
    </w:p>
    <w:p w:rsidR="0014501B" w:rsidRDefault="0014501B" w:rsidP="0014501B">
      <w:pPr>
        <w:pStyle w:val="NoSpacing"/>
        <w:rPr>
          <w:rFonts w:ascii="Times New Roman" w:hAnsi="Times New Roman" w:cs="Times New Roman"/>
          <w:sz w:val="24"/>
          <w:szCs w:val="24"/>
        </w:rPr>
      </w:pPr>
    </w:p>
    <w:p w:rsidR="0014501B" w:rsidRPr="00745FC7" w:rsidRDefault="0014501B" w:rsidP="0014501B">
      <w:pPr>
        <w:pStyle w:val="NoSpacing"/>
        <w:rPr>
          <w:rFonts w:ascii="Times New Roman" w:hAnsi="Times New Roman" w:cs="Times New Roman"/>
          <w:sz w:val="24"/>
          <w:szCs w:val="24"/>
        </w:rPr>
      </w:pPr>
      <w:r>
        <w:rPr>
          <w:rFonts w:ascii="Times New Roman" w:hAnsi="Times New Roman" w:cs="Times New Roman"/>
          <w:sz w:val="24"/>
          <w:szCs w:val="24"/>
        </w:rPr>
        <w:t>Does Rabbi David advocate transmigration?  Why or why not?</w:t>
      </w:r>
    </w:p>
    <w:p w:rsidR="0014501B" w:rsidRDefault="0014501B" w:rsidP="0014501B">
      <w:pPr>
        <w:pStyle w:val="NoSpacing"/>
        <w:rPr>
          <w:rFonts w:ascii="Times New Roman" w:hAnsi="Times New Roman" w:cs="Times New Roman"/>
          <w:sz w:val="24"/>
          <w:szCs w:val="24"/>
        </w:rPr>
      </w:pPr>
    </w:p>
    <w:p w:rsidR="0014501B" w:rsidRDefault="0014501B" w:rsidP="0014501B">
      <w:pPr>
        <w:pStyle w:val="NoSpacing"/>
        <w:rPr>
          <w:rFonts w:ascii="Times New Roman" w:hAnsi="Times New Roman" w:cs="Times New Roman"/>
          <w:sz w:val="24"/>
          <w:szCs w:val="24"/>
        </w:rPr>
      </w:pPr>
    </w:p>
    <w:p w:rsidR="0014501B" w:rsidRDefault="0014501B" w:rsidP="0014501B">
      <w:pPr>
        <w:pStyle w:val="NoSpacing"/>
        <w:rPr>
          <w:rFonts w:ascii="Times New Roman" w:hAnsi="Times New Roman" w:cs="Times New Roman"/>
          <w:sz w:val="24"/>
          <w:szCs w:val="24"/>
        </w:rPr>
      </w:pPr>
      <w:r>
        <w:rPr>
          <w:rFonts w:ascii="Times New Roman" w:hAnsi="Times New Roman" w:cs="Times New Roman"/>
          <w:sz w:val="24"/>
          <w:szCs w:val="24"/>
        </w:rPr>
        <w:t>Does Rabbi David work more with scripture or exegetical commentary?</w:t>
      </w:r>
    </w:p>
    <w:p w:rsidR="0014501B" w:rsidRDefault="0014501B" w:rsidP="0014501B">
      <w:pPr>
        <w:pStyle w:val="NoSpacing"/>
        <w:rPr>
          <w:rFonts w:ascii="Times New Roman" w:hAnsi="Times New Roman" w:cs="Times New Roman"/>
          <w:sz w:val="24"/>
          <w:szCs w:val="24"/>
        </w:rPr>
      </w:pPr>
    </w:p>
    <w:p w:rsidR="0014501B" w:rsidRDefault="0014501B" w:rsidP="0014501B">
      <w:pPr>
        <w:pStyle w:val="NoSpacing"/>
        <w:rPr>
          <w:rFonts w:ascii="Times New Roman" w:hAnsi="Times New Roman" w:cs="Times New Roman"/>
          <w:sz w:val="24"/>
          <w:szCs w:val="24"/>
        </w:rPr>
      </w:pPr>
    </w:p>
    <w:p w:rsidR="0014501B" w:rsidRDefault="0014501B" w:rsidP="0014501B">
      <w:pPr>
        <w:pStyle w:val="NoSpacing"/>
        <w:rPr>
          <w:rFonts w:ascii="Times New Roman" w:hAnsi="Times New Roman" w:cs="Times New Roman"/>
          <w:sz w:val="24"/>
          <w:szCs w:val="24"/>
        </w:rPr>
      </w:pPr>
      <w:r>
        <w:rPr>
          <w:rFonts w:ascii="Times New Roman" w:hAnsi="Times New Roman" w:cs="Times New Roman"/>
          <w:sz w:val="24"/>
          <w:szCs w:val="24"/>
        </w:rPr>
        <w:t>What is one ritual Rabbi David performs which Father Tim does not?</w:t>
      </w:r>
    </w:p>
    <w:p w:rsidR="0014501B" w:rsidRDefault="0014501B" w:rsidP="0014501B">
      <w:pPr>
        <w:pStyle w:val="NoSpacing"/>
        <w:rPr>
          <w:rFonts w:ascii="Times New Roman" w:hAnsi="Times New Roman" w:cs="Times New Roman"/>
          <w:sz w:val="24"/>
          <w:szCs w:val="24"/>
        </w:rPr>
      </w:pPr>
    </w:p>
    <w:p w:rsidR="0014501B" w:rsidRDefault="0014501B" w:rsidP="0014501B">
      <w:pPr>
        <w:pStyle w:val="NoSpacing"/>
        <w:rPr>
          <w:rFonts w:ascii="Times New Roman" w:hAnsi="Times New Roman" w:cs="Times New Roman"/>
          <w:sz w:val="24"/>
          <w:szCs w:val="24"/>
        </w:rPr>
      </w:pPr>
    </w:p>
    <w:p w:rsidR="0014501B" w:rsidRDefault="0014501B" w:rsidP="0014501B">
      <w:pPr>
        <w:pStyle w:val="NoSpacing"/>
        <w:rPr>
          <w:rFonts w:ascii="Times New Roman" w:hAnsi="Times New Roman" w:cs="Times New Roman"/>
          <w:sz w:val="24"/>
          <w:szCs w:val="24"/>
        </w:rPr>
      </w:pPr>
      <w:r>
        <w:rPr>
          <w:rFonts w:ascii="Times New Roman" w:hAnsi="Times New Roman" w:cs="Times New Roman"/>
          <w:sz w:val="24"/>
          <w:szCs w:val="24"/>
        </w:rPr>
        <w:t>What is one ritual Father Tim performs which Rabbi David does not?</w:t>
      </w:r>
    </w:p>
    <w:p w:rsidR="0014501B" w:rsidRDefault="0014501B" w:rsidP="0014501B">
      <w:pPr>
        <w:pStyle w:val="NoSpacing"/>
        <w:rPr>
          <w:rFonts w:ascii="Times New Roman" w:hAnsi="Times New Roman" w:cs="Times New Roman"/>
          <w:sz w:val="24"/>
          <w:szCs w:val="24"/>
        </w:rPr>
      </w:pPr>
    </w:p>
    <w:p w:rsidR="0014501B" w:rsidRPr="0014501B" w:rsidRDefault="0014501B" w:rsidP="0014501B">
      <w:pPr>
        <w:pStyle w:val="NoSpacing"/>
        <w:rPr>
          <w:rFonts w:ascii="Times New Roman" w:hAnsi="Times New Roman" w:cs="Times New Roman"/>
          <w:sz w:val="24"/>
          <w:szCs w:val="24"/>
        </w:rPr>
      </w:pPr>
    </w:p>
    <w:sectPr w:rsidR="0014501B" w:rsidRPr="0014501B" w:rsidSect="00CA773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4501B"/>
    <w:rsid w:val="0014501B"/>
    <w:rsid w:val="00CA77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7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501B"/>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185</Words>
  <Characters>1056</Characters>
  <Application>Microsoft Office Word</Application>
  <DocSecurity>0</DocSecurity>
  <Lines>8</Lines>
  <Paragraphs>2</Paragraphs>
  <ScaleCrop>false</ScaleCrop>
  <Company>Hewlett-Packard</Company>
  <LinksUpToDate>false</LinksUpToDate>
  <CharactersWithSpaces>1239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Renee Lewis</dc:creator>
  <cp:lastModifiedBy>Melissa Renee Lewis</cp:lastModifiedBy>
  <cp:revision>1</cp:revision>
  <cp:lastPrinted>2009-06-05T13:44:00Z</cp:lastPrinted>
  <dcterms:created xsi:type="dcterms:W3CDTF">2009-06-05T13:35:00Z</dcterms:created>
  <dcterms:modified xsi:type="dcterms:W3CDTF">2009-06-05T13:44:00Z</dcterms:modified>
</cp:coreProperties>
</file>