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2D" w:rsidRDefault="003F1A2D" w:rsidP="006654DC">
      <w:pPr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3F1A2D" w:rsidRDefault="003F1A2D" w:rsidP="006654DC">
      <w:pPr>
        <w:spacing w:line="360" w:lineRule="auto"/>
        <w:rPr>
          <w:rFonts w:ascii="Times New Roman" w:hAnsi="Times New Roman" w:cs="Times New Roman"/>
          <w:sz w:val="22"/>
          <w:szCs w:val="22"/>
          <w:u w:val="single"/>
        </w:rPr>
      </w:pPr>
    </w:p>
    <w:p w:rsidR="003F1A2D" w:rsidRPr="003F1A2D" w:rsidRDefault="003F1A2D" w:rsidP="006654DC">
      <w:pPr>
        <w:spacing w:line="360" w:lineRule="auto"/>
        <w:rPr>
          <w:rFonts w:ascii="Times New Roman" w:hAnsi="Times New Roman" w:cs="Times New Roman"/>
          <w:u w:val="single"/>
        </w:rPr>
      </w:pPr>
      <w:r w:rsidRPr="003F1A2D">
        <w:rPr>
          <w:rFonts w:ascii="Times New Roman" w:hAnsi="Times New Roman" w:cs="Times New Roman"/>
          <w:u w:val="single"/>
        </w:rPr>
        <w:t>Introduction</w:t>
      </w:r>
      <w:r w:rsidR="001F2CC4">
        <w:rPr>
          <w:rFonts w:ascii="Times New Roman" w:hAnsi="Times New Roman" w:cs="Times New Roman"/>
          <w:u w:val="single"/>
        </w:rPr>
        <w:t xml:space="preserve"> (10 pts)</w:t>
      </w:r>
    </w:p>
    <w:p w:rsidR="003F1A2D" w:rsidRDefault="003F1A2D" w:rsidP="003F1A2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 xml:space="preserve">Introduction to the disease: </w:t>
      </w:r>
      <w:r w:rsidR="00ED1E12" w:rsidRPr="003F1A2D">
        <w:rPr>
          <w:rFonts w:ascii="Times New Roman" w:hAnsi="Times New Roman" w:cs="Times New Roman"/>
        </w:rPr>
        <w:t>definition</w:t>
      </w:r>
      <w:r w:rsidRPr="003F1A2D">
        <w:rPr>
          <w:rFonts w:ascii="Times New Roman" w:hAnsi="Times New Roman" w:cs="Times New Roman"/>
        </w:rPr>
        <w:t>, demographics</w:t>
      </w:r>
      <w:r w:rsidR="00364FD4">
        <w:rPr>
          <w:rFonts w:ascii="Times New Roman" w:hAnsi="Times New Roman" w:cs="Times New Roman"/>
        </w:rPr>
        <w:t xml:space="preserve">, risk factors, </w:t>
      </w:r>
      <w:proofErr w:type="spellStart"/>
      <w:r w:rsidR="00364FD4">
        <w:rPr>
          <w:rFonts w:ascii="Times New Roman" w:hAnsi="Times New Roman" w:cs="Times New Roman"/>
        </w:rPr>
        <w:t>etc</w:t>
      </w:r>
      <w:proofErr w:type="spellEnd"/>
      <w:r w:rsidR="00364FD4">
        <w:rPr>
          <w:rFonts w:ascii="Times New Roman" w:hAnsi="Times New Roman" w:cs="Times New Roman"/>
        </w:rPr>
        <w:tab/>
      </w:r>
      <w:r w:rsidR="00364FD4">
        <w:rPr>
          <w:rFonts w:ascii="Times New Roman" w:hAnsi="Times New Roman" w:cs="Times New Roman"/>
        </w:rPr>
        <w:tab/>
      </w:r>
      <w:bookmarkStart w:id="0" w:name="_GoBack"/>
      <w:bookmarkEnd w:id="0"/>
      <w:r w:rsidR="001F2CC4" w:rsidRPr="003F1A2D">
        <w:rPr>
          <w:rFonts w:ascii="Times New Roman" w:hAnsi="Times New Roman" w:cs="Times New Roman"/>
          <w:b/>
        </w:rPr>
        <w:t>Pts.</w:t>
      </w:r>
      <w:r w:rsidR="001F2CC4" w:rsidRPr="003F1A2D">
        <w:rPr>
          <w:rFonts w:ascii="Times New Roman" w:hAnsi="Times New Roman" w:cs="Times New Roman"/>
          <w:b/>
          <w:u w:val="single"/>
        </w:rPr>
        <w:tab/>
      </w:r>
      <w:r w:rsidR="001F2CC4" w:rsidRPr="003F1A2D">
        <w:rPr>
          <w:rFonts w:ascii="Times New Roman" w:hAnsi="Times New Roman" w:cs="Times New Roman"/>
          <w:b/>
          <w:u w:val="single"/>
        </w:rPr>
        <w:tab/>
      </w:r>
    </w:p>
    <w:p w:rsidR="003F1A2D" w:rsidRPr="003F1A2D" w:rsidRDefault="003F1A2D" w:rsidP="003F1A2D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</w:p>
    <w:p w:rsidR="004B7EB0" w:rsidRPr="003F1A2D" w:rsidRDefault="00367BD2" w:rsidP="006654DC">
      <w:pPr>
        <w:spacing w:line="360" w:lineRule="auto"/>
        <w:rPr>
          <w:rFonts w:ascii="Times New Roman" w:hAnsi="Times New Roman" w:cs="Times New Roman"/>
          <w:u w:val="single"/>
        </w:rPr>
      </w:pPr>
      <w:r w:rsidRPr="003F1A2D">
        <w:rPr>
          <w:rFonts w:ascii="Times New Roman" w:hAnsi="Times New Roman" w:cs="Times New Roman"/>
          <w:u w:val="single"/>
        </w:rPr>
        <w:t>Discussion of Research topic (</w:t>
      </w:r>
      <w:r w:rsidR="003F1A2D">
        <w:rPr>
          <w:rFonts w:ascii="Times New Roman" w:hAnsi="Times New Roman" w:cs="Times New Roman"/>
          <w:u w:val="single"/>
        </w:rPr>
        <w:t>50</w:t>
      </w:r>
      <w:r w:rsidR="004B7EB0" w:rsidRPr="003F1A2D">
        <w:rPr>
          <w:rFonts w:ascii="Times New Roman" w:hAnsi="Times New Roman" w:cs="Times New Roman"/>
          <w:u w:val="single"/>
        </w:rPr>
        <w:t xml:space="preserve"> pts)</w:t>
      </w:r>
      <w:r w:rsidR="00EB14D9" w:rsidRPr="003F1A2D">
        <w:rPr>
          <w:rFonts w:ascii="Times New Roman" w:hAnsi="Times New Roman" w:cs="Times New Roman"/>
        </w:rPr>
        <w:tab/>
      </w:r>
      <w:r w:rsidR="00EB14D9" w:rsidRPr="003F1A2D">
        <w:rPr>
          <w:rFonts w:ascii="Times New Roman" w:hAnsi="Times New Roman" w:cs="Times New Roman"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  <w:t xml:space="preserve"> </w:t>
      </w:r>
      <w:r w:rsidR="003F1A2D" w:rsidRPr="003F1A2D">
        <w:rPr>
          <w:rFonts w:ascii="Times New Roman" w:hAnsi="Times New Roman" w:cs="Times New Roman"/>
          <w:b/>
        </w:rPr>
        <w:t>Pts.</w:t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</w:p>
    <w:p w:rsidR="00ED1E12" w:rsidRDefault="004B7EB0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Discussion</w:t>
      </w:r>
      <w:r w:rsidR="00367BD2" w:rsidRPr="003F1A2D">
        <w:rPr>
          <w:rFonts w:ascii="Times New Roman" w:hAnsi="Times New Roman" w:cs="Times New Roman"/>
        </w:rPr>
        <w:t xml:space="preserve"> of the cause of the disease </w:t>
      </w:r>
      <w:r w:rsidR="00ED1E12">
        <w:rPr>
          <w:rFonts w:ascii="Times New Roman" w:hAnsi="Times New Roman" w:cs="Times New Roman"/>
        </w:rPr>
        <w:t xml:space="preserve">(cellular, tissue, organ, organ system level if known)     </w:t>
      </w:r>
    </w:p>
    <w:p w:rsidR="004B7EB0" w:rsidRPr="003F1A2D" w:rsidRDefault="00367BD2" w:rsidP="00ED1E12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 xml:space="preserve">(10 </w:t>
      </w:r>
      <w:r w:rsidR="004B7EB0" w:rsidRPr="003F1A2D">
        <w:rPr>
          <w:rFonts w:ascii="Times New Roman" w:hAnsi="Times New Roman" w:cs="Times New Roman"/>
        </w:rPr>
        <w:t>pts)</w:t>
      </w:r>
    </w:p>
    <w:p w:rsidR="00ED1E12" w:rsidRDefault="004B7EB0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 xml:space="preserve">Metabolic and physiologic effects of the disease at the </w:t>
      </w:r>
      <w:r w:rsidR="00ED1E12">
        <w:rPr>
          <w:rFonts w:ascii="Times New Roman" w:hAnsi="Times New Roman" w:cs="Times New Roman"/>
        </w:rPr>
        <w:t>cellular, tissue, organ, organ system level</w:t>
      </w:r>
    </w:p>
    <w:p w:rsidR="004B7EB0" w:rsidRPr="003F1A2D" w:rsidRDefault="00ED1E12" w:rsidP="00ED1E12">
      <w:pPr>
        <w:pStyle w:val="ListParagraph"/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(15</w:t>
      </w:r>
      <w:r w:rsidR="004B7EB0" w:rsidRPr="003F1A2D">
        <w:rPr>
          <w:rFonts w:ascii="Times New Roman" w:hAnsi="Times New Roman" w:cs="Times New Roman"/>
        </w:rPr>
        <w:t xml:space="preserve"> points)</w:t>
      </w:r>
    </w:p>
    <w:p w:rsidR="004B7EB0" w:rsidRPr="003F1A2D" w:rsidRDefault="00ED1E12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symptoms (5</w:t>
      </w:r>
      <w:r w:rsidR="004B7EB0" w:rsidRPr="003F1A2D">
        <w:rPr>
          <w:rFonts w:ascii="Times New Roman" w:hAnsi="Times New Roman" w:cs="Times New Roman"/>
        </w:rPr>
        <w:t xml:space="preserve"> pts)</w:t>
      </w:r>
    </w:p>
    <w:p w:rsidR="004B7EB0" w:rsidRPr="003F1A2D" w:rsidRDefault="004B7EB0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Tests that can a</w:t>
      </w:r>
      <w:r w:rsidR="00ED1E12">
        <w:rPr>
          <w:rFonts w:ascii="Times New Roman" w:hAnsi="Times New Roman" w:cs="Times New Roman"/>
        </w:rPr>
        <w:t>ssist with diagnosis (5 points)</w:t>
      </w:r>
    </w:p>
    <w:p w:rsidR="004B7EB0" w:rsidRPr="003F1A2D" w:rsidRDefault="004B7EB0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Treatment options at the cellular/tissue l</w:t>
      </w:r>
      <w:r w:rsidR="00ED1E12">
        <w:rPr>
          <w:rFonts w:ascii="Times New Roman" w:hAnsi="Times New Roman" w:cs="Times New Roman"/>
        </w:rPr>
        <w:t xml:space="preserve">evel and organ/organism level (10 points) </w:t>
      </w:r>
    </w:p>
    <w:p w:rsidR="00367BD2" w:rsidRPr="003F1A2D" w:rsidRDefault="004B7EB0" w:rsidP="006654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Side effects from treatment</w:t>
      </w:r>
      <w:r w:rsidR="001F2CC4">
        <w:rPr>
          <w:rFonts w:ascii="Times New Roman" w:hAnsi="Times New Roman" w:cs="Times New Roman"/>
        </w:rPr>
        <w:t xml:space="preserve"> and alternative treatments</w:t>
      </w:r>
      <w:r w:rsidRPr="003F1A2D">
        <w:rPr>
          <w:rFonts w:ascii="Times New Roman" w:hAnsi="Times New Roman" w:cs="Times New Roman"/>
        </w:rPr>
        <w:t xml:space="preserve">  (5 pts)</w:t>
      </w:r>
      <w:r w:rsidR="00367BD2" w:rsidRPr="003F1A2D">
        <w:rPr>
          <w:rFonts w:ascii="Times New Roman" w:hAnsi="Times New Roman" w:cs="Times New Roman"/>
        </w:rPr>
        <w:t xml:space="preserve"> </w:t>
      </w:r>
    </w:p>
    <w:p w:rsidR="003F1A2D" w:rsidRDefault="003F1A2D" w:rsidP="00EB14D9">
      <w:pPr>
        <w:spacing w:line="360" w:lineRule="auto"/>
        <w:rPr>
          <w:rFonts w:ascii="Times New Roman" w:hAnsi="Times New Roman" w:cs="Times New Roman"/>
          <w:u w:val="single"/>
        </w:rPr>
      </w:pPr>
    </w:p>
    <w:p w:rsidR="00EB14D9" w:rsidRPr="003F1A2D" w:rsidRDefault="00ED1E12" w:rsidP="00EB14D9">
      <w:p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Paper</w:t>
      </w:r>
      <w:r w:rsidR="001F2CC4">
        <w:rPr>
          <w:rFonts w:ascii="Times New Roman" w:hAnsi="Times New Roman" w:cs="Times New Roman"/>
          <w:u w:val="single"/>
        </w:rPr>
        <w:t xml:space="preserve"> Evaluation (20</w:t>
      </w:r>
      <w:r w:rsidR="00367BD2" w:rsidRPr="003F1A2D">
        <w:rPr>
          <w:rFonts w:ascii="Times New Roman" w:hAnsi="Times New Roman" w:cs="Times New Roman"/>
          <w:u w:val="single"/>
        </w:rPr>
        <w:t xml:space="preserve"> pts</w:t>
      </w:r>
      <w:r w:rsidR="00367BD2" w:rsidRPr="003F1A2D">
        <w:rPr>
          <w:rFonts w:ascii="Times New Roman" w:hAnsi="Times New Roman" w:cs="Times New Roman"/>
        </w:rPr>
        <w:t>)</w:t>
      </w:r>
      <w:r w:rsidR="00EB14D9" w:rsidRPr="003F1A2D">
        <w:rPr>
          <w:rFonts w:ascii="Times New Roman" w:hAnsi="Times New Roman" w:cs="Times New Roman"/>
        </w:rPr>
        <w:t xml:space="preserve"> </w:t>
      </w:r>
      <w:r w:rsidR="00EB14D9" w:rsidRPr="003F1A2D">
        <w:rPr>
          <w:rFonts w:ascii="Times New Roman" w:hAnsi="Times New Roman" w:cs="Times New Roman"/>
        </w:rPr>
        <w:tab/>
      </w:r>
      <w:r w:rsidR="00EB14D9" w:rsidRPr="003F1A2D">
        <w:rPr>
          <w:rFonts w:ascii="Times New Roman" w:hAnsi="Times New Roman" w:cs="Times New Roman"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</w:r>
      <w:r w:rsidR="00EB14D9" w:rsidRPr="003F1A2D">
        <w:rPr>
          <w:rFonts w:ascii="Times New Roman" w:hAnsi="Times New Roman" w:cs="Times New Roman"/>
          <w:b/>
        </w:rPr>
        <w:tab/>
        <w:t xml:space="preserve"> </w:t>
      </w:r>
      <w:r w:rsidR="003F1A2D" w:rsidRPr="003F1A2D">
        <w:rPr>
          <w:rFonts w:ascii="Times New Roman" w:hAnsi="Times New Roman" w:cs="Times New Roman"/>
          <w:b/>
        </w:rPr>
        <w:t>Pts.</w:t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</w:p>
    <w:p w:rsidR="00367519" w:rsidRPr="003F1A2D" w:rsidRDefault="00367BD2" w:rsidP="006654D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Paper is written with app</w:t>
      </w:r>
      <w:r w:rsidR="00367519" w:rsidRPr="003F1A2D">
        <w:rPr>
          <w:rFonts w:ascii="Times New Roman" w:hAnsi="Times New Roman" w:cs="Times New Roman"/>
        </w:rPr>
        <w:t xml:space="preserve">ropriate grammar, spelling, etc.  </w:t>
      </w:r>
    </w:p>
    <w:p w:rsidR="00367519" w:rsidRPr="003F1A2D" w:rsidRDefault="00367519" w:rsidP="006654D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Paper is well organized, topics covered in appropriate depth</w:t>
      </w:r>
    </w:p>
    <w:p w:rsidR="00367BD2" w:rsidRDefault="00367519" w:rsidP="00EB14D9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 xml:space="preserve">Information </w:t>
      </w:r>
      <w:r w:rsidR="00ED1E12">
        <w:rPr>
          <w:rFonts w:ascii="Times New Roman" w:hAnsi="Times New Roman" w:cs="Times New Roman"/>
        </w:rPr>
        <w:t>i</w:t>
      </w:r>
      <w:r w:rsidRPr="003F1A2D">
        <w:rPr>
          <w:rFonts w:ascii="Times New Roman" w:hAnsi="Times New Roman" w:cs="Times New Roman"/>
        </w:rPr>
        <w:t>s summarized, som</w:t>
      </w:r>
      <w:r w:rsidR="00ED1E12">
        <w:rPr>
          <w:rFonts w:ascii="Times New Roman" w:hAnsi="Times New Roman" w:cs="Times New Roman"/>
        </w:rPr>
        <w:t>e paraphrasing, no more than 1-2</w:t>
      </w:r>
      <w:r w:rsidRPr="003F1A2D">
        <w:rPr>
          <w:rFonts w:ascii="Times New Roman" w:hAnsi="Times New Roman" w:cs="Times New Roman"/>
        </w:rPr>
        <w:t xml:space="preserve"> quote</w:t>
      </w:r>
      <w:r w:rsidR="00ED1E12">
        <w:rPr>
          <w:rFonts w:ascii="Times New Roman" w:hAnsi="Times New Roman" w:cs="Times New Roman"/>
        </w:rPr>
        <w:t>s</w:t>
      </w:r>
    </w:p>
    <w:p w:rsidR="00ED1E12" w:rsidRPr="00ED1E12" w:rsidRDefault="00ED1E12" w:rsidP="00ED1E1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Over all paper evaluation</w:t>
      </w:r>
    </w:p>
    <w:p w:rsidR="003F1A2D" w:rsidRDefault="003F1A2D" w:rsidP="006654DC">
      <w:pPr>
        <w:spacing w:line="360" w:lineRule="auto"/>
        <w:rPr>
          <w:rFonts w:ascii="Times New Roman" w:hAnsi="Times New Roman" w:cs="Times New Roman"/>
          <w:u w:val="single"/>
        </w:rPr>
      </w:pPr>
    </w:p>
    <w:p w:rsidR="00367BD2" w:rsidRPr="003F1A2D" w:rsidRDefault="001F2CC4" w:rsidP="006654D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Works cited and used (15</w:t>
      </w:r>
      <w:r w:rsidR="00367BD2" w:rsidRPr="003F1A2D">
        <w:rPr>
          <w:rFonts w:ascii="Times New Roman" w:hAnsi="Times New Roman" w:cs="Times New Roman"/>
          <w:u w:val="single"/>
        </w:rPr>
        <w:t xml:space="preserve"> pts)</w:t>
      </w:r>
      <w:r w:rsidR="00EB14D9" w:rsidRPr="003F1A2D">
        <w:rPr>
          <w:rFonts w:ascii="Times New Roman" w:hAnsi="Times New Roman" w:cs="Times New Roman"/>
          <w:b/>
          <w:u w:val="single"/>
        </w:rPr>
        <w:t xml:space="preserve"> </w:t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>
        <w:rPr>
          <w:rFonts w:ascii="Times New Roman" w:hAnsi="Times New Roman" w:cs="Times New Roman"/>
          <w:b/>
        </w:rPr>
        <w:tab/>
      </w:r>
      <w:r w:rsidR="003F1A2D" w:rsidRPr="003F1A2D">
        <w:rPr>
          <w:rFonts w:ascii="Times New Roman" w:hAnsi="Times New Roman" w:cs="Times New Roman"/>
          <w:b/>
        </w:rPr>
        <w:t>Pts.</w:t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</w:p>
    <w:p w:rsidR="00367BD2" w:rsidRPr="003F1A2D" w:rsidRDefault="00367BD2" w:rsidP="006654D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Peer reviewed articles included and discussed in detail</w:t>
      </w:r>
    </w:p>
    <w:p w:rsidR="00367BD2" w:rsidRPr="003F1A2D" w:rsidRDefault="00367BD2" w:rsidP="006654D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All articles resources used adequately</w:t>
      </w:r>
    </w:p>
    <w:p w:rsidR="00367BD2" w:rsidRPr="003F1A2D" w:rsidRDefault="00367BD2" w:rsidP="00EB14D9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Citations and bibliography appropriate format</w:t>
      </w:r>
    </w:p>
    <w:p w:rsidR="003F1A2D" w:rsidRDefault="003F1A2D" w:rsidP="006654DC">
      <w:pPr>
        <w:spacing w:line="360" w:lineRule="auto"/>
        <w:rPr>
          <w:rFonts w:ascii="Times New Roman" w:hAnsi="Times New Roman" w:cs="Times New Roman"/>
          <w:u w:val="single"/>
        </w:rPr>
      </w:pPr>
    </w:p>
    <w:p w:rsidR="00367BD2" w:rsidRPr="003F1A2D" w:rsidRDefault="00367BD2" w:rsidP="006654DC">
      <w:pPr>
        <w:spacing w:line="360" w:lineRule="auto"/>
        <w:rPr>
          <w:rFonts w:ascii="Times New Roman" w:hAnsi="Times New Roman" w:cs="Times New Roman"/>
          <w:u w:val="single"/>
        </w:rPr>
      </w:pPr>
      <w:r w:rsidRPr="003F1A2D">
        <w:rPr>
          <w:rFonts w:ascii="Times New Roman" w:hAnsi="Times New Roman" w:cs="Times New Roman"/>
          <w:u w:val="single"/>
        </w:rPr>
        <w:t>Requirements of the report met (5 pts)</w:t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>
        <w:rPr>
          <w:rFonts w:ascii="Times New Roman" w:hAnsi="Times New Roman" w:cs="Times New Roman"/>
        </w:rPr>
        <w:tab/>
      </w:r>
      <w:r w:rsidR="003F1A2D" w:rsidRPr="003F1A2D">
        <w:rPr>
          <w:rFonts w:ascii="Times New Roman" w:hAnsi="Times New Roman" w:cs="Times New Roman"/>
          <w:b/>
        </w:rPr>
        <w:t>Pts.</w:t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  <w:r w:rsidR="00EB14D9" w:rsidRPr="003F1A2D">
        <w:rPr>
          <w:rFonts w:ascii="Times New Roman" w:hAnsi="Times New Roman" w:cs="Times New Roman"/>
          <w:b/>
          <w:u w:val="single"/>
        </w:rPr>
        <w:tab/>
      </w:r>
    </w:p>
    <w:p w:rsidR="00367BD2" w:rsidRPr="003F1A2D" w:rsidRDefault="00367BD2" w:rsidP="006654D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Materials neat and easily retrievable</w:t>
      </w:r>
    </w:p>
    <w:p w:rsidR="00367BD2" w:rsidRPr="003F1A2D" w:rsidRDefault="00367BD2" w:rsidP="006654D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Appropriate spacing and font size</w:t>
      </w:r>
    </w:p>
    <w:p w:rsidR="003F1A2D" w:rsidRPr="003F1A2D" w:rsidRDefault="003F1A2D" w:rsidP="006654D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3F1A2D">
        <w:rPr>
          <w:rFonts w:ascii="Times New Roman" w:hAnsi="Times New Roman" w:cs="Times New Roman"/>
        </w:rPr>
        <w:t>On time (20 points off per day</w:t>
      </w:r>
      <w:r w:rsidR="001F2CC4">
        <w:rPr>
          <w:rFonts w:ascii="Times New Roman" w:hAnsi="Times New Roman" w:cs="Times New Roman"/>
        </w:rPr>
        <w:t xml:space="preserve"> late</w:t>
      </w:r>
      <w:r w:rsidRPr="003F1A2D">
        <w:rPr>
          <w:rFonts w:ascii="Times New Roman" w:hAnsi="Times New Roman" w:cs="Times New Roman"/>
        </w:rPr>
        <w:t>)</w:t>
      </w:r>
    </w:p>
    <w:p w:rsidR="003F1A2D" w:rsidRPr="003F1A2D" w:rsidRDefault="003F1A2D" w:rsidP="003F1A2D">
      <w:pPr>
        <w:spacing w:line="360" w:lineRule="auto"/>
        <w:rPr>
          <w:rFonts w:ascii="Times New Roman" w:hAnsi="Times New Roman" w:cs="Times New Roman"/>
        </w:rPr>
      </w:pPr>
    </w:p>
    <w:sectPr w:rsidR="003F1A2D" w:rsidRPr="003F1A2D" w:rsidSect="00EB14D9">
      <w:headerReference w:type="default" r:id="rId7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4D9" w:rsidRDefault="00EB14D9" w:rsidP="00EB14D9">
      <w:r>
        <w:separator/>
      </w:r>
    </w:p>
  </w:endnote>
  <w:endnote w:type="continuationSeparator" w:id="0">
    <w:p w:rsidR="00EB14D9" w:rsidRDefault="00EB14D9" w:rsidP="00EB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4D9" w:rsidRDefault="00EB14D9" w:rsidP="00EB14D9">
      <w:r>
        <w:separator/>
      </w:r>
    </w:p>
  </w:footnote>
  <w:footnote w:type="continuationSeparator" w:id="0">
    <w:p w:rsidR="00EB14D9" w:rsidRDefault="00EB14D9" w:rsidP="00EB1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D9" w:rsidRPr="001F2CC4" w:rsidRDefault="001F2CC4" w:rsidP="00EB14D9">
    <w:pPr>
      <w:spacing w:line="360" w:lineRule="auto"/>
      <w:rPr>
        <w:rFonts w:ascii="Times New Roman" w:hAnsi="Times New Roman" w:cs="Times New Roman"/>
        <w:b/>
      </w:rPr>
    </w:pPr>
    <w:r w:rsidRPr="001F2CC4">
      <w:rPr>
        <w:rFonts w:ascii="Times New Roman" w:hAnsi="Times New Roman" w:cs="Times New Roman"/>
        <w:b/>
      </w:rPr>
      <w:t>NAME __________________</w:t>
    </w:r>
    <w:r>
      <w:rPr>
        <w:rFonts w:ascii="Times New Roman" w:hAnsi="Times New Roman" w:cs="Times New Roman"/>
        <w:b/>
      </w:rPr>
      <w:t>___________</w:t>
    </w:r>
    <w:r w:rsidRPr="001F2CC4">
      <w:rPr>
        <w:rFonts w:ascii="Times New Roman" w:hAnsi="Times New Roman" w:cs="Times New Roman"/>
        <w:b/>
      </w:rPr>
      <w:t>_</w:t>
    </w:r>
  </w:p>
  <w:p w:rsidR="00EB14D9" w:rsidRPr="001F2CC4" w:rsidRDefault="001F2CC4" w:rsidP="00EB14D9">
    <w:pPr>
      <w:spacing w:line="36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A&amp;P </w:t>
    </w:r>
    <w:r w:rsidRPr="001F2CC4">
      <w:rPr>
        <w:rFonts w:ascii="Times New Roman" w:hAnsi="Times New Roman" w:cs="Times New Roman"/>
        <w:b/>
      </w:rPr>
      <w:t>PAPER GRADING RUBRIC</w:t>
    </w:r>
    <w:r w:rsidRPr="001F2CC4">
      <w:rPr>
        <w:rFonts w:ascii="Times New Roman" w:hAnsi="Times New Roman" w:cs="Times New Roman"/>
        <w:sz w:val="20"/>
        <w:szCs w:val="20"/>
      </w:rPr>
      <w:t xml:space="preserve">                        </w:t>
    </w:r>
    <w:r w:rsidR="00EB14D9" w:rsidRPr="001F2CC4"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  <w:b/>
      </w:rPr>
      <w:t>TOTAL POINTS 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03142"/>
    <w:multiLevelType w:val="hybridMultilevel"/>
    <w:tmpl w:val="8FF63E30"/>
    <w:lvl w:ilvl="0" w:tplc="3CD079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F73B87"/>
    <w:multiLevelType w:val="hybridMultilevel"/>
    <w:tmpl w:val="D35AB29A"/>
    <w:lvl w:ilvl="0" w:tplc="398888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0521B9"/>
    <w:multiLevelType w:val="hybridMultilevel"/>
    <w:tmpl w:val="DA82694E"/>
    <w:lvl w:ilvl="0" w:tplc="0C8A57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E77AAA"/>
    <w:multiLevelType w:val="hybridMultilevel"/>
    <w:tmpl w:val="98CE9EF4"/>
    <w:lvl w:ilvl="0" w:tplc="35CE79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A65B25"/>
    <w:multiLevelType w:val="hybridMultilevel"/>
    <w:tmpl w:val="98186776"/>
    <w:lvl w:ilvl="0" w:tplc="CC6AA5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3D1E0D"/>
    <w:multiLevelType w:val="hybridMultilevel"/>
    <w:tmpl w:val="44CA8848"/>
    <w:lvl w:ilvl="0" w:tplc="F8DA67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E7"/>
    <w:rsid w:val="001F2CC4"/>
    <w:rsid w:val="00364FD4"/>
    <w:rsid w:val="00367519"/>
    <w:rsid w:val="00367BD2"/>
    <w:rsid w:val="003A6B45"/>
    <w:rsid w:val="003F1A2D"/>
    <w:rsid w:val="00433F08"/>
    <w:rsid w:val="004B7EB0"/>
    <w:rsid w:val="004C4BCA"/>
    <w:rsid w:val="006654DC"/>
    <w:rsid w:val="006D3EE7"/>
    <w:rsid w:val="00B43C68"/>
    <w:rsid w:val="00EB14D9"/>
    <w:rsid w:val="00ED1E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64CCC"/>
  <w15:docId w15:val="{A876D20F-6DA9-4B0B-AA1A-709BF400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0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14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4D9"/>
  </w:style>
  <w:style w:type="paragraph" w:styleId="Footer">
    <w:name w:val="footer"/>
    <w:basedOn w:val="Normal"/>
    <w:link w:val="FooterChar"/>
    <w:uiPriority w:val="99"/>
    <w:unhideWhenUsed/>
    <w:rsid w:val="00EB14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 Yung</dc:creator>
  <cp:lastModifiedBy>Joan Prouty</cp:lastModifiedBy>
  <cp:revision>9</cp:revision>
  <cp:lastPrinted>2013-04-29T15:47:00Z</cp:lastPrinted>
  <dcterms:created xsi:type="dcterms:W3CDTF">2013-03-05T21:03:00Z</dcterms:created>
  <dcterms:modified xsi:type="dcterms:W3CDTF">2017-02-22T17:18:00Z</dcterms:modified>
</cp:coreProperties>
</file>