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8F5" w:rsidRPr="001808F5" w:rsidRDefault="001808F5">
      <w:pPr>
        <w:rPr>
          <w:rFonts w:ascii="Times New Roman" w:hAnsi="Times New Roman" w:cs="Times New Roman"/>
          <w:sz w:val="24"/>
          <w:szCs w:val="24"/>
        </w:rPr>
      </w:pPr>
    </w:p>
    <w:p w:rsidR="009373C6" w:rsidRPr="001808F5" w:rsidRDefault="00B74D65">
      <w:pPr>
        <w:rPr>
          <w:rFonts w:ascii="Times New Roman" w:hAnsi="Times New Roman" w:cs="Times New Roman"/>
          <w:sz w:val="24"/>
          <w:szCs w:val="24"/>
        </w:rPr>
      </w:pPr>
      <w:r w:rsidRPr="001808F5">
        <w:rPr>
          <w:rFonts w:ascii="Times New Roman" w:hAnsi="Times New Roman" w:cs="Times New Roman"/>
          <w:sz w:val="24"/>
          <w:szCs w:val="24"/>
        </w:rPr>
        <w:t>Q2</w:t>
      </w:r>
    </w:p>
    <w:p w:rsidR="00B74D65" w:rsidRPr="001808F5" w:rsidRDefault="00B74D65" w:rsidP="005E6900">
      <w:pPr>
        <w:pStyle w:val="ListParagraph"/>
        <w:numPr>
          <w:ilvl w:val="0"/>
          <w:numId w:val="1"/>
        </w:numPr>
        <w:rPr>
          <w:rFonts w:ascii="Times New Roman" w:hAnsi="Times New Roman" w:cs="Times New Roman"/>
          <w:sz w:val="24"/>
          <w:szCs w:val="24"/>
        </w:rPr>
      </w:pPr>
      <w:r w:rsidRPr="001808F5">
        <w:rPr>
          <w:rFonts w:ascii="Times New Roman" w:hAnsi="Times New Roman" w:cs="Times New Roman"/>
          <w:sz w:val="24"/>
          <w:szCs w:val="24"/>
        </w:rPr>
        <w:t>The number of registered Republicans, n = 469</w:t>
      </w:r>
    </w:p>
    <w:p w:rsidR="00B74D65" w:rsidRPr="001808F5" w:rsidRDefault="00B74D65">
      <w:pPr>
        <w:rPr>
          <w:rFonts w:ascii="Times New Roman" w:hAnsi="Times New Roman" w:cs="Times New Roman"/>
          <w:sz w:val="24"/>
          <w:szCs w:val="24"/>
        </w:rPr>
      </w:pPr>
      <w:r w:rsidRPr="001808F5">
        <w:rPr>
          <w:rFonts w:ascii="Times New Roman" w:hAnsi="Times New Roman" w:cs="Times New Roman"/>
          <w:sz w:val="24"/>
          <w:szCs w:val="24"/>
        </w:rPr>
        <w:t>The sampl</w:t>
      </w:r>
      <w:bookmarkStart w:id="0" w:name="_GoBack"/>
      <w:bookmarkEnd w:id="0"/>
      <w:r w:rsidRPr="001808F5">
        <w:rPr>
          <w:rFonts w:ascii="Times New Roman" w:hAnsi="Times New Roman" w:cs="Times New Roman"/>
          <w:sz w:val="24"/>
          <w:szCs w:val="24"/>
        </w:rPr>
        <w:t>e proportion of the registered Republicans voting in the next elections, p= 0.77</w:t>
      </w:r>
    </w:p>
    <w:p w:rsidR="00B74D65" w:rsidRPr="001808F5" w:rsidRDefault="00B74D65">
      <w:pPr>
        <w:rPr>
          <w:rFonts w:ascii="Times New Roman" w:hAnsi="Times New Roman" w:cs="Times New Roman"/>
          <w:sz w:val="24"/>
          <w:szCs w:val="24"/>
        </w:rPr>
      </w:pPr>
      <w:r w:rsidRPr="001808F5">
        <w:rPr>
          <w:rFonts w:ascii="Times New Roman" w:hAnsi="Times New Roman" w:cs="Times New Roman"/>
          <w:sz w:val="24"/>
          <w:szCs w:val="24"/>
        </w:rPr>
        <w:t>At 98% confidence interval;</w:t>
      </w:r>
    </w:p>
    <w:p w:rsidR="00BC412F" w:rsidRPr="001808F5" w:rsidRDefault="00B74D65">
      <w:pPr>
        <w:rPr>
          <w:rFonts w:ascii="Times New Roman" w:hAnsi="Times New Roman" w:cs="Times New Roman"/>
          <w:sz w:val="24"/>
          <w:szCs w:val="24"/>
        </w:rPr>
      </w:pPr>
      <w:r w:rsidRPr="001808F5">
        <w:rPr>
          <w:rFonts w:ascii="Times New Roman" w:hAnsi="Times New Roman" w:cs="Times New Roman"/>
          <w:sz w:val="24"/>
          <w:szCs w:val="24"/>
        </w:rPr>
        <w:t xml:space="preserve">p ± z </w:t>
      </w:r>
      <w:r w:rsidRPr="001808F5">
        <w:rPr>
          <w:rFonts w:ascii="Times New Roman" w:hAnsi="Times New Roman" w:cs="Times New Roman"/>
          <w:sz w:val="24"/>
          <w:szCs w:val="24"/>
          <w:vertAlign w:val="subscript"/>
        </w:rPr>
        <w:t>a/2</w:t>
      </w:r>
      <w:r w:rsidR="00BC412F" w:rsidRPr="001808F5">
        <w:rPr>
          <w:rFonts w:ascii="Times New Roman" w:hAnsi="Times New Roman" w:cs="Times New Roman"/>
          <w:sz w:val="24"/>
          <w:szCs w:val="24"/>
        </w:rPr>
        <w:t xml:space="preserve"> </w:t>
      </w:r>
      <w:proofErr w:type="gramStart"/>
      <w:r w:rsidR="00BC412F" w:rsidRPr="001808F5">
        <w:rPr>
          <w:rFonts w:ascii="Times New Roman" w:hAnsi="Times New Roman" w:cs="Times New Roman"/>
          <w:sz w:val="24"/>
          <w:szCs w:val="24"/>
          <w:vertAlign w:val="subscript"/>
        </w:rPr>
        <w:t>√{</w:t>
      </w:r>
      <w:proofErr w:type="spellStart"/>
      <w:proofErr w:type="gramEnd"/>
      <w:r w:rsidR="00BC412F" w:rsidRPr="001808F5">
        <w:rPr>
          <w:rFonts w:ascii="Times New Roman" w:hAnsi="Times New Roman" w:cs="Times New Roman"/>
          <w:sz w:val="24"/>
          <w:szCs w:val="24"/>
          <w:vertAlign w:val="subscript"/>
        </w:rPr>
        <w:t>pq</w:t>
      </w:r>
      <w:proofErr w:type="spellEnd"/>
      <w:r w:rsidR="00BC412F" w:rsidRPr="001808F5">
        <w:rPr>
          <w:rFonts w:ascii="Times New Roman" w:hAnsi="Times New Roman" w:cs="Times New Roman"/>
          <w:sz w:val="24"/>
          <w:szCs w:val="24"/>
          <w:vertAlign w:val="subscript"/>
        </w:rPr>
        <w:t>/n}</w:t>
      </w:r>
      <w:r w:rsidRPr="001808F5">
        <w:rPr>
          <w:rFonts w:ascii="Times New Roman" w:hAnsi="Times New Roman" w:cs="Times New Roman"/>
          <w:sz w:val="24"/>
          <w:szCs w:val="24"/>
        </w:rPr>
        <w:t xml:space="preserve"> </w:t>
      </w:r>
    </w:p>
    <w:p w:rsidR="00BC412F" w:rsidRPr="001808F5" w:rsidRDefault="00BC412F">
      <w:pPr>
        <w:rPr>
          <w:rFonts w:ascii="Times New Roman" w:hAnsi="Times New Roman" w:cs="Times New Roman"/>
          <w:sz w:val="24"/>
          <w:szCs w:val="24"/>
        </w:rPr>
      </w:pPr>
      <w:proofErr w:type="spellStart"/>
      <w:r w:rsidRPr="001808F5">
        <w:rPr>
          <w:rFonts w:ascii="Times New Roman" w:hAnsi="Times New Roman" w:cs="Times New Roman"/>
          <w:sz w:val="24"/>
          <w:szCs w:val="24"/>
        </w:rPr>
        <w:t>Z</w:t>
      </w:r>
      <w:r w:rsidRPr="001808F5">
        <w:rPr>
          <w:rFonts w:ascii="Times New Roman" w:hAnsi="Times New Roman" w:cs="Times New Roman"/>
          <w:sz w:val="24"/>
          <w:szCs w:val="24"/>
          <w:vertAlign w:val="subscript"/>
        </w:rPr>
        <w:t>a</w:t>
      </w:r>
      <w:proofErr w:type="spellEnd"/>
      <w:r w:rsidRPr="001808F5">
        <w:rPr>
          <w:rFonts w:ascii="Times New Roman" w:hAnsi="Times New Roman" w:cs="Times New Roman"/>
          <w:sz w:val="24"/>
          <w:szCs w:val="24"/>
          <w:vertAlign w:val="subscript"/>
        </w:rPr>
        <w:t xml:space="preserve">/2 = </w:t>
      </w:r>
      <w:r w:rsidRPr="001808F5">
        <w:rPr>
          <w:rFonts w:ascii="Times New Roman" w:hAnsi="Times New Roman" w:cs="Times New Roman"/>
          <w:sz w:val="24"/>
          <w:szCs w:val="24"/>
        </w:rPr>
        <w:t>the critical value of z at 98% CI</w:t>
      </w:r>
    </w:p>
    <w:p w:rsidR="00BC412F" w:rsidRPr="001808F5" w:rsidRDefault="00BC412F">
      <w:pPr>
        <w:rPr>
          <w:rFonts w:ascii="Times New Roman" w:hAnsi="Times New Roman" w:cs="Times New Roman"/>
          <w:sz w:val="24"/>
          <w:szCs w:val="24"/>
        </w:rPr>
      </w:pPr>
      <w:r w:rsidRPr="001808F5">
        <w:rPr>
          <w:rFonts w:ascii="Times New Roman" w:hAnsi="Times New Roman" w:cs="Times New Roman"/>
          <w:sz w:val="24"/>
          <w:szCs w:val="24"/>
        </w:rPr>
        <w:t>= 2.326</w:t>
      </w:r>
    </w:p>
    <w:p w:rsidR="00BC412F" w:rsidRPr="001808F5" w:rsidRDefault="00BC412F">
      <w:pPr>
        <w:rPr>
          <w:rFonts w:ascii="Times New Roman" w:hAnsi="Times New Roman" w:cs="Times New Roman"/>
          <w:sz w:val="24"/>
          <w:szCs w:val="24"/>
        </w:rPr>
      </w:pPr>
      <w:r w:rsidRPr="001808F5">
        <w:rPr>
          <w:rFonts w:ascii="Times New Roman" w:hAnsi="Times New Roman" w:cs="Times New Roman"/>
          <w:sz w:val="24"/>
          <w:szCs w:val="24"/>
        </w:rPr>
        <w:t xml:space="preserve">Therefore, </w:t>
      </w:r>
      <w:r w:rsidR="005E6900" w:rsidRPr="001808F5">
        <w:rPr>
          <w:rFonts w:ascii="Times New Roman" w:hAnsi="Times New Roman" w:cs="Times New Roman"/>
          <w:sz w:val="24"/>
          <w:szCs w:val="24"/>
        </w:rPr>
        <w:t xml:space="preserve">at </w:t>
      </w:r>
      <w:r w:rsidRPr="001808F5">
        <w:rPr>
          <w:rFonts w:ascii="Times New Roman" w:hAnsi="Times New Roman" w:cs="Times New Roman"/>
          <w:sz w:val="24"/>
          <w:szCs w:val="24"/>
        </w:rPr>
        <w:t>98% CI;</w:t>
      </w:r>
    </w:p>
    <w:p w:rsidR="00BC412F" w:rsidRPr="001808F5" w:rsidRDefault="00BC412F">
      <w:pPr>
        <w:rPr>
          <w:rFonts w:ascii="Times New Roman" w:hAnsi="Times New Roman" w:cs="Times New Roman"/>
          <w:sz w:val="24"/>
          <w:szCs w:val="24"/>
        </w:rPr>
      </w:pPr>
      <w:r w:rsidRPr="001808F5">
        <w:rPr>
          <w:rFonts w:ascii="Times New Roman" w:hAnsi="Times New Roman" w:cs="Times New Roman"/>
          <w:sz w:val="24"/>
          <w:szCs w:val="24"/>
        </w:rPr>
        <w:t>0.77 ± 2.326 × √ {(0.77</w:t>
      </w:r>
      <w:proofErr w:type="gramStart"/>
      <w:r w:rsidRPr="001808F5">
        <w:rPr>
          <w:rFonts w:ascii="Times New Roman" w:hAnsi="Times New Roman" w:cs="Times New Roman"/>
          <w:sz w:val="24"/>
          <w:szCs w:val="24"/>
        </w:rPr>
        <w:t>)(</w:t>
      </w:r>
      <w:proofErr w:type="gramEnd"/>
      <w:r w:rsidRPr="001808F5">
        <w:rPr>
          <w:rFonts w:ascii="Times New Roman" w:hAnsi="Times New Roman" w:cs="Times New Roman"/>
          <w:sz w:val="24"/>
          <w:szCs w:val="24"/>
        </w:rPr>
        <w:t>1 – 0.77)}/469</w:t>
      </w:r>
    </w:p>
    <w:p w:rsidR="00BC412F" w:rsidRPr="001808F5" w:rsidRDefault="00BC412F">
      <w:pPr>
        <w:rPr>
          <w:rFonts w:ascii="Times New Roman" w:hAnsi="Times New Roman" w:cs="Times New Roman"/>
          <w:sz w:val="24"/>
          <w:szCs w:val="24"/>
        </w:rPr>
      </w:pPr>
      <w:r w:rsidRPr="001808F5">
        <w:rPr>
          <w:rFonts w:ascii="Times New Roman" w:hAnsi="Times New Roman" w:cs="Times New Roman"/>
          <w:sz w:val="24"/>
          <w:szCs w:val="24"/>
        </w:rPr>
        <w:t xml:space="preserve">0.77 ± 2.326 x 0.019432 </w:t>
      </w:r>
    </w:p>
    <w:p w:rsidR="00BC412F" w:rsidRPr="001808F5" w:rsidRDefault="00BC412F">
      <w:pPr>
        <w:rPr>
          <w:rFonts w:ascii="Times New Roman" w:hAnsi="Times New Roman" w:cs="Times New Roman"/>
          <w:sz w:val="24"/>
          <w:szCs w:val="24"/>
        </w:rPr>
      </w:pPr>
      <w:r w:rsidRPr="001808F5">
        <w:rPr>
          <w:rFonts w:ascii="Times New Roman" w:hAnsi="Times New Roman" w:cs="Times New Roman"/>
          <w:sz w:val="24"/>
          <w:szCs w:val="24"/>
        </w:rPr>
        <w:t>0.77 ± 0.045</w:t>
      </w:r>
    </w:p>
    <w:p w:rsidR="00BC412F" w:rsidRPr="001808F5" w:rsidRDefault="005E6900">
      <w:pPr>
        <w:rPr>
          <w:rFonts w:ascii="Times New Roman" w:hAnsi="Times New Roman" w:cs="Times New Roman"/>
          <w:sz w:val="24"/>
          <w:szCs w:val="24"/>
        </w:rPr>
      </w:pPr>
      <w:r w:rsidRPr="001808F5">
        <w:rPr>
          <w:rFonts w:ascii="Times New Roman" w:hAnsi="Times New Roman" w:cs="Times New Roman"/>
          <w:b/>
          <w:sz w:val="24"/>
          <w:szCs w:val="24"/>
        </w:rPr>
        <w:t>(0.725, 0.815)</w:t>
      </w:r>
    </w:p>
    <w:p w:rsidR="005E6900" w:rsidRPr="001808F5" w:rsidRDefault="005E6900" w:rsidP="005E6900">
      <w:pPr>
        <w:pStyle w:val="ListParagraph"/>
        <w:numPr>
          <w:ilvl w:val="0"/>
          <w:numId w:val="1"/>
        </w:numPr>
        <w:rPr>
          <w:rFonts w:ascii="Times New Roman" w:hAnsi="Times New Roman" w:cs="Times New Roman"/>
          <w:sz w:val="24"/>
          <w:szCs w:val="24"/>
        </w:rPr>
      </w:pPr>
      <w:r w:rsidRPr="001808F5">
        <w:rPr>
          <w:rFonts w:ascii="Times New Roman" w:hAnsi="Times New Roman" w:cs="Times New Roman"/>
          <w:sz w:val="24"/>
          <w:szCs w:val="24"/>
        </w:rPr>
        <w:t xml:space="preserve">In the calculation above, the 98% confidence level does not include the value 0.85 (85%). The limits are below the predicted value (0.85), so, with 98% confidence we can say the predictions of the senator is not realistic. </w:t>
      </w:r>
    </w:p>
    <w:p w:rsidR="00BD2F1D" w:rsidRPr="001808F5" w:rsidRDefault="00BD2F1D" w:rsidP="005E6900">
      <w:pPr>
        <w:pStyle w:val="ListParagraph"/>
        <w:numPr>
          <w:ilvl w:val="0"/>
          <w:numId w:val="1"/>
        </w:numPr>
        <w:rPr>
          <w:rFonts w:ascii="Times New Roman" w:hAnsi="Times New Roman" w:cs="Times New Roman"/>
          <w:sz w:val="24"/>
          <w:szCs w:val="24"/>
        </w:rPr>
      </w:pPr>
      <w:r w:rsidRPr="001808F5">
        <w:rPr>
          <w:rFonts w:ascii="Times New Roman" w:hAnsi="Times New Roman" w:cs="Times New Roman"/>
          <w:sz w:val="24"/>
          <w:szCs w:val="24"/>
        </w:rPr>
        <w:t xml:space="preserve">The number of registered democrats n = 490 </w:t>
      </w:r>
    </w:p>
    <w:p w:rsidR="00BD2F1D" w:rsidRPr="001808F5" w:rsidRDefault="00BD2F1D" w:rsidP="00BD2F1D">
      <w:pPr>
        <w:pStyle w:val="ListParagraph"/>
        <w:rPr>
          <w:rFonts w:ascii="Times New Roman" w:hAnsi="Times New Roman" w:cs="Times New Roman"/>
          <w:sz w:val="24"/>
          <w:szCs w:val="24"/>
        </w:rPr>
      </w:pPr>
      <w:r w:rsidRPr="001808F5">
        <w:rPr>
          <w:rFonts w:ascii="Times New Roman" w:hAnsi="Times New Roman" w:cs="Times New Roman"/>
          <w:sz w:val="24"/>
          <w:szCs w:val="24"/>
        </w:rPr>
        <w:t>The sample proportion of the registered Republicans voting in the next elections, p= 0.65</w:t>
      </w:r>
    </w:p>
    <w:p w:rsidR="00BD2F1D" w:rsidRPr="001808F5" w:rsidRDefault="00BD2F1D" w:rsidP="00BD2F1D">
      <w:pPr>
        <w:pStyle w:val="ListParagraph"/>
        <w:rPr>
          <w:rFonts w:ascii="Times New Roman" w:hAnsi="Times New Roman" w:cs="Times New Roman"/>
          <w:sz w:val="24"/>
          <w:szCs w:val="24"/>
        </w:rPr>
      </w:pPr>
      <w:r w:rsidRPr="001808F5">
        <w:rPr>
          <w:rFonts w:ascii="Times New Roman" w:hAnsi="Times New Roman" w:cs="Times New Roman"/>
          <w:sz w:val="24"/>
          <w:szCs w:val="24"/>
        </w:rPr>
        <w:t>At 99% confidence interval;</w:t>
      </w:r>
    </w:p>
    <w:p w:rsidR="00BD2F1D" w:rsidRPr="001808F5" w:rsidRDefault="00BD2F1D" w:rsidP="00BD2F1D">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p ± z a/2 </w:t>
      </w:r>
      <w:proofErr w:type="gramStart"/>
      <w:r w:rsidRPr="001808F5">
        <w:rPr>
          <w:rFonts w:ascii="Times New Roman" w:hAnsi="Times New Roman" w:cs="Times New Roman"/>
          <w:sz w:val="24"/>
          <w:szCs w:val="24"/>
        </w:rPr>
        <w:t>√{</w:t>
      </w:r>
      <w:proofErr w:type="spellStart"/>
      <w:proofErr w:type="gramEnd"/>
      <w:r w:rsidRPr="001808F5">
        <w:rPr>
          <w:rFonts w:ascii="Times New Roman" w:hAnsi="Times New Roman" w:cs="Times New Roman"/>
          <w:sz w:val="24"/>
          <w:szCs w:val="24"/>
        </w:rPr>
        <w:t>pq</w:t>
      </w:r>
      <w:proofErr w:type="spellEnd"/>
      <w:r w:rsidRPr="001808F5">
        <w:rPr>
          <w:rFonts w:ascii="Times New Roman" w:hAnsi="Times New Roman" w:cs="Times New Roman"/>
          <w:sz w:val="24"/>
          <w:szCs w:val="24"/>
        </w:rPr>
        <w:t xml:space="preserve">/n} </w:t>
      </w:r>
    </w:p>
    <w:p w:rsidR="00BD2F1D" w:rsidRPr="001808F5" w:rsidRDefault="00BD2F1D" w:rsidP="00BD2F1D">
      <w:pPr>
        <w:pStyle w:val="ListParagraph"/>
        <w:rPr>
          <w:rFonts w:ascii="Times New Roman" w:hAnsi="Times New Roman" w:cs="Times New Roman"/>
          <w:sz w:val="24"/>
          <w:szCs w:val="24"/>
        </w:rPr>
      </w:pPr>
      <w:proofErr w:type="spellStart"/>
      <w:r w:rsidRPr="001808F5">
        <w:rPr>
          <w:rFonts w:ascii="Times New Roman" w:hAnsi="Times New Roman" w:cs="Times New Roman"/>
          <w:sz w:val="24"/>
          <w:szCs w:val="24"/>
        </w:rPr>
        <w:t>Za</w:t>
      </w:r>
      <w:proofErr w:type="spellEnd"/>
      <w:r w:rsidRPr="001808F5">
        <w:rPr>
          <w:rFonts w:ascii="Times New Roman" w:hAnsi="Times New Roman" w:cs="Times New Roman"/>
          <w:sz w:val="24"/>
          <w:szCs w:val="24"/>
        </w:rPr>
        <w:t>/2 = the critical value of z at 99% CI</w:t>
      </w:r>
    </w:p>
    <w:p w:rsidR="00BD2F1D" w:rsidRPr="001808F5" w:rsidRDefault="00BD2F1D" w:rsidP="00BD2F1D">
      <w:pPr>
        <w:pStyle w:val="ListParagraph"/>
        <w:rPr>
          <w:rFonts w:ascii="Times New Roman" w:hAnsi="Times New Roman" w:cs="Times New Roman"/>
          <w:sz w:val="24"/>
          <w:szCs w:val="24"/>
        </w:rPr>
      </w:pPr>
      <w:r w:rsidRPr="001808F5">
        <w:rPr>
          <w:rFonts w:ascii="Times New Roman" w:hAnsi="Times New Roman" w:cs="Times New Roman"/>
          <w:sz w:val="24"/>
          <w:szCs w:val="24"/>
        </w:rPr>
        <w:t>= 2.576</w:t>
      </w:r>
    </w:p>
    <w:p w:rsidR="00BD2F1D" w:rsidRPr="001808F5" w:rsidRDefault="00BD2F1D" w:rsidP="00BD2F1D">
      <w:pPr>
        <w:pStyle w:val="ListParagraph"/>
        <w:rPr>
          <w:rFonts w:ascii="Times New Roman" w:hAnsi="Times New Roman" w:cs="Times New Roman"/>
          <w:sz w:val="24"/>
          <w:szCs w:val="24"/>
        </w:rPr>
      </w:pPr>
      <w:r w:rsidRPr="001808F5">
        <w:rPr>
          <w:rFonts w:ascii="Times New Roman" w:hAnsi="Times New Roman" w:cs="Times New Roman"/>
          <w:sz w:val="24"/>
          <w:szCs w:val="24"/>
        </w:rPr>
        <w:t>Therefore, at 99% CI;</w:t>
      </w:r>
    </w:p>
    <w:p w:rsidR="00BD2F1D" w:rsidRPr="001808F5" w:rsidRDefault="00BD2F1D" w:rsidP="00BD2F1D">
      <w:pPr>
        <w:pStyle w:val="ListParagraph"/>
        <w:rPr>
          <w:rFonts w:ascii="Times New Roman" w:hAnsi="Times New Roman" w:cs="Times New Roman"/>
          <w:sz w:val="24"/>
          <w:szCs w:val="24"/>
        </w:rPr>
      </w:pPr>
      <w:r w:rsidRPr="001808F5">
        <w:rPr>
          <w:rFonts w:ascii="Times New Roman" w:hAnsi="Times New Roman" w:cs="Times New Roman"/>
          <w:sz w:val="24"/>
          <w:szCs w:val="24"/>
        </w:rPr>
        <w:t>0.65 ± 2.576 × √ {(0.65</w:t>
      </w:r>
      <w:proofErr w:type="gramStart"/>
      <w:r w:rsidRPr="001808F5">
        <w:rPr>
          <w:rFonts w:ascii="Times New Roman" w:hAnsi="Times New Roman" w:cs="Times New Roman"/>
          <w:sz w:val="24"/>
          <w:szCs w:val="24"/>
        </w:rPr>
        <w:t>)(</w:t>
      </w:r>
      <w:proofErr w:type="gramEnd"/>
      <w:r w:rsidRPr="001808F5">
        <w:rPr>
          <w:rFonts w:ascii="Times New Roman" w:hAnsi="Times New Roman" w:cs="Times New Roman"/>
          <w:sz w:val="24"/>
          <w:szCs w:val="24"/>
        </w:rPr>
        <w:t>1 – 0.65)}/490</w:t>
      </w:r>
    </w:p>
    <w:p w:rsidR="00BD2F1D" w:rsidRPr="001808F5" w:rsidRDefault="00BD2F1D" w:rsidP="00BD2F1D">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0.65 ± 2.576 x 0.021547 </w:t>
      </w:r>
    </w:p>
    <w:p w:rsidR="00BD2F1D" w:rsidRPr="001808F5" w:rsidRDefault="00BD2F1D" w:rsidP="00BD2F1D">
      <w:pPr>
        <w:pStyle w:val="ListParagraph"/>
        <w:rPr>
          <w:rFonts w:ascii="Times New Roman" w:hAnsi="Times New Roman" w:cs="Times New Roman"/>
          <w:sz w:val="24"/>
          <w:szCs w:val="24"/>
        </w:rPr>
      </w:pPr>
      <w:r w:rsidRPr="001808F5">
        <w:rPr>
          <w:rFonts w:ascii="Times New Roman" w:hAnsi="Times New Roman" w:cs="Times New Roman"/>
          <w:sz w:val="24"/>
          <w:szCs w:val="24"/>
        </w:rPr>
        <w:t>0.65 ± 0.056</w:t>
      </w:r>
    </w:p>
    <w:p w:rsidR="00BD2F1D" w:rsidRPr="001808F5" w:rsidRDefault="00BD2F1D" w:rsidP="00BD2F1D">
      <w:pPr>
        <w:pStyle w:val="ListParagraph"/>
        <w:rPr>
          <w:rFonts w:ascii="Times New Roman" w:hAnsi="Times New Roman" w:cs="Times New Roman"/>
          <w:sz w:val="24"/>
          <w:szCs w:val="24"/>
        </w:rPr>
      </w:pPr>
      <w:r w:rsidRPr="001808F5">
        <w:rPr>
          <w:rFonts w:ascii="Times New Roman" w:hAnsi="Times New Roman" w:cs="Times New Roman"/>
          <w:b/>
          <w:sz w:val="24"/>
          <w:szCs w:val="24"/>
        </w:rPr>
        <w:t>(0.594, 0.706)</w:t>
      </w:r>
    </w:p>
    <w:p w:rsidR="0066441B" w:rsidRPr="001808F5" w:rsidRDefault="0066441B" w:rsidP="0066441B">
      <w:pPr>
        <w:rPr>
          <w:rFonts w:ascii="Times New Roman" w:hAnsi="Times New Roman" w:cs="Times New Roman"/>
          <w:sz w:val="24"/>
          <w:szCs w:val="24"/>
        </w:rPr>
      </w:pPr>
      <w:r w:rsidRPr="001808F5">
        <w:rPr>
          <w:rFonts w:ascii="Times New Roman" w:hAnsi="Times New Roman" w:cs="Times New Roman"/>
          <w:sz w:val="24"/>
          <w:szCs w:val="24"/>
        </w:rPr>
        <w:t xml:space="preserve">Q3 </w:t>
      </w:r>
    </w:p>
    <w:p w:rsidR="0066441B" w:rsidRPr="001808F5" w:rsidRDefault="0066441B" w:rsidP="0066441B">
      <w:pPr>
        <w:pStyle w:val="ListParagraph"/>
        <w:numPr>
          <w:ilvl w:val="0"/>
          <w:numId w:val="2"/>
        </w:numPr>
        <w:rPr>
          <w:rFonts w:ascii="Times New Roman" w:hAnsi="Times New Roman" w:cs="Times New Roman"/>
          <w:sz w:val="24"/>
          <w:szCs w:val="24"/>
        </w:rPr>
      </w:pPr>
      <w:r w:rsidRPr="001808F5">
        <w:rPr>
          <w:rFonts w:ascii="Times New Roman" w:hAnsi="Times New Roman" w:cs="Times New Roman"/>
          <w:sz w:val="24"/>
          <w:szCs w:val="24"/>
        </w:rPr>
        <w:t xml:space="preserve">From the data above, </w:t>
      </w:r>
    </w:p>
    <w:p w:rsidR="0066441B" w:rsidRPr="001808F5" w:rsidRDefault="0066441B" w:rsidP="0066441B">
      <w:pPr>
        <w:pStyle w:val="ListParagraph"/>
        <w:rPr>
          <w:rFonts w:ascii="Times New Roman" w:hAnsi="Times New Roman" w:cs="Times New Roman"/>
          <w:sz w:val="24"/>
          <w:szCs w:val="24"/>
        </w:rPr>
      </w:pPr>
      <w:r w:rsidRPr="001808F5">
        <w:rPr>
          <w:rFonts w:ascii="Times New Roman" w:hAnsi="Times New Roman" w:cs="Times New Roman"/>
          <w:sz w:val="24"/>
          <w:szCs w:val="24"/>
        </w:rPr>
        <w:t>The mean and standard deviation is 125 and 10</w:t>
      </w:r>
    </w:p>
    <w:p w:rsidR="0066441B" w:rsidRPr="001808F5" w:rsidRDefault="0066441B" w:rsidP="0066441B">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To calculate the probability that Sheila is diagnosed as having gestational diabetes if a single glucose measurement is taken; </w:t>
      </w:r>
    </w:p>
    <w:p w:rsidR="0066441B" w:rsidRPr="001808F5" w:rsidRDefault="0066441B" w:rsidP="0066441B">
      <w:pPr>
        <w:pStyle w:val="ListParagraph"/>
        <w:rPr>
          <w:rFonts w:ascii="Times New Roman" w:hAnsi="Times New Roman" w:cs="Times New Roman"/>
          <w:sz w:val="24"/>
          <w:szCs w:val="24"/>
        </w:rPr>
      </w:pPr>
    </w:p>
    <w:p w:rsidR="0066441B" w:rsidRPr="001808F5" w:rsidRDefault="0066441B" w:rsidP="0066441B">
      <w:pPr>
        <w:pStyle w:val="ListParagraph"/>
        <w:rPr>
          <w:rFonts w:ascii="Times New Roman" w:hAnsi="Times New Roman" w:cs="Times New Roman"/>
          <w:sz w:val="24"/>
          <w:szCs w:val="24"/>
        </w:rPr>
      </w:pPr>
      <w:proofErr w:type="gramStart"/>
      <w:r w:rsidRPr="001808F5">
        <w:rPr>
          <w:rFonts w:ascii="Times New Roman" w:hAnsi="Times New Roman" w:cs="Times New Roman"/>
          <w:sz w:val="24"/>
          <w:szCs w:val="24"/>
        </w:rPr>
        <w:t>p</w:t>
      </w:r>
      <w:proofErr w:type="gramEnd"/>
      <w:r w:rsidRPr="001808F5">
        <w:rPr>
          <w:rFonts w:ascii="Times New Roman" w:hAnsi="Times New Roman" w:cs="Times New Roman"/>
          <w:sz w:val="24"/>
          <w:szCs w:val="24"/>
        </w:rPr>
        <w:t xml:space="preserve"> (x &gt; 140) = 1 – p (x ≤ 140)</w:t>
      </w:r>
    </w:p>
    <w:p w:rsidR="003C5C54" w:rsidRPr="001808F5" w:rsidRDefault="0066441B" w:rsidP="0066441B">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 1 – p </w:t>
      </w:r>
      <w:r w:rsidR="007571BB" w:rsidRPr="001808F5">
        <w:rPr>
          <w:rFonts w:ascii="Times New Roman" w:hAnsi="Times New Roman" w:cs="Times New Roman"/>
          <w:sz w:val="24"/>
          <w:szCs w:val="24"/>
        </w:rPr>
        <w:t>{</w:t>
      </w:r>
      <w:r w:rsidRPr="001808F5">
        <w:rPr>
          <w:rFonts w:ascii="Times New Roman" w:hAnsi="Times New Roman" w:cs="Times New Roman"/>
          <w:sz w:val="24"/>
          <w:szCs w:val="24"/>
        </w:rPr>
        <w:t>(</w:t>
      </w:r>
      <w:r w:rsidR="007571BB" w:rsidRPr="001808F5">
        <w:rPr>
          <w:rFonts w:ascii="Times New Roman" w:hAnsi="Times New Roman" w:cs="Times New Roman"/>
          <w:sz w:val="24"/>
          <w:szCs w:val="24"/>
        </w:rPr>
        <w:t xml:space="preserve">x – p)/ɠ </w:t>
      </w:r>
      <w:r w:rsidR="003C5C54" w:rsidRPr="001808F5">
        <w:rPr>
          <w:rFonts w:ascii="Times New Roman" w:hAnsi="Times New Roman" w:cs="Times New Roman"/>
          <w:sz w:val="24"/>
          <w:szCs w:val="24"/>
        </w:rPr>
        <w:t>≤ (140 – 125)/10}</w:t>
      </w:r>
    </w:p>
    <w:p w:rsidR="003C5C54" w:rsidRPr="001808F5" w:rsidRDefault="003C5C54" w:rsidP="0066441B">
      <w:pPr>
        <w:pStyle w:val="ListParagraph"/>
        <w:rPr>
          <w:rFonts w:ascii="Times New Roman" w:hAnsi="Times New Roman" w:cs="Times New Roman"/>
          <w:sz w:val="24"/>
          <w:szCs w:val="24"/>
        </w:rPr>
      </w:pPr>
      <w:r w:rsidRPr="001808F5">
        <w:rPr>
          <w:rFonts w:ascii="Times New Roman" w:hAnsi="Times New Roman" w:cs="Times New Roman"/>
          <w:sz w:val="24"/>
          <w:szCs w:val="24"/>
        </w:rPr>
        <w:lastRenderedPageBreak/>
        <w:t xml:space="preserve">         = 1 – p (z ≤ 15/10)</w:t>
      </w:r>
    </w:p>
    <w:p w:rsidR="003C5C54" w:rsidRPr="001808F5" w:rsidRDefault="003C5C54" w:rsidP="0066441B">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 1 – p (z ≤ 1.5)</w:t>
      </w:r>
    </w:p>
    <w:p w:rsidR="003C5C54" w:rsidRPr="001808F5" w:rsidRDefault="003C5C54" w:rsidP="0066441B">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 1 – 9332           (from the standard normal tables)</w:t>
      </w:r>
    </w:p>
    <w:p w:rsidR="003C5C54" w:rsidRPr="001808F5" w:rsidRDefault="003C5C54" w:rsidP="0066441B">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 0.0668</w:t>
      </w:r>
    </w:p>
    <w:p w:rsidR="003C5C54" w:rsidRPr="001808F5" w:rsidRDefault="003C5C54" w:rsidP="0066441B">
      <w:pPr>
        <w:pStyle w:val="ListParagraph"/>
        <w:rPr>
          <w:rFonts w:ascii="Times New Roman" w:hAnsi="Times New Roman" w:cs="Times New Roman"/>
          <w:b/>
          <w:sz w:val="24"/>
          <w:szCs w:val="24"/>
        </w:rPr>
      </w:pPr>
      <w:r w:rsidRPr="001808F5">
        <w:rPr>
          <w:rFonts w:ascii="Times New Roman" w:hAnsi="Times New Roman" w:cs="Times New Roman"/>
          <w:b/>
          <w:sz w:val="24"/>
          <w:szCs w:val="24"/>
        </w:rPr>
        <w:t>The probability that Sheila is diagnosed as having gestational diabetes if a single glucose measurement is taken is 0.0668</w:t>
      </w:r>
    </w:p>
    <w:p w:rsidR="003C5C54" w:rsidRPr="001808F5" w:rsidRDefault="003C5C54" w:rsidP="003C5C54">
      <w:pPr>
        <w:pStyle w:val="ListParagraph"/>
        <w:numPr>
          <w:ilvl w:val="0"/>
          <w:numId w:val="2"/>
        </w:numPr>
        <w:rPr>
          <w:rFonts w:ascii="Times New Roman" w:hAnsi="Times New Roman" w:cs="Times New Roman"/>
          <w:sz w:val="24"/>
          <w:szCs w:val="24"/>
        </w:rPr>
      </w:pPr>
      <w:r w:rsidRPr="001808F5">
        <w:rPr>
          <w:rFonts w:ascii="Times New Roman" w:hAnsi="Times New Roman" w:cs="Times New Roman"/>
          <w:sz w:val="24"/>
          <w:szCs w:val="24"/>
        </w:rPr>
        <w:t xml:space="preserve">Let n = 3 represent three separate days. </w:t>
      </w:r>
    </w:p>
    <w:p w:rsidR="003C5C54" w:rsidRPr="001808F5" w:rsidRDefault="003C5C54" w:rsidP="003C5C54">
      <w:pPr>
        <w:pStyle w:val="ListParagraph"/>
        <w:rPr>
          <w:rFonts w:ascii="Times New Roman" w:hAnsi="Times New Roman" w:cs="Times New Roman"/>
          <w:sz w:val="24"/>
          <w:szCs w:val="24"/>
        </w:rPr>
      </w:pPr>
      <w:r w:rsidRPr="001808F5">
        <w:rPr>
          <w:rFonts w:ascii="Times New Roman" w:hAnsi="Times New Roman" w:cs="Times New Roman"/>
          <w:sz w:val="24"/>
          <w:szCs w:val="24"/>
        </w:rPr>
        <w:t>Therefore; the probability that Sheila is diagnosed as having gestational diabetes is as follows;</w:t>
      </w:r>
    </w:p>
    <w:p w:rsidR="006F269D" w:rsidRPr="001808F5" w:rsidRDefault="003C5C54" w:rsidP="003C5C54">
      <w:pPr>
        <w:pStyle w:val="ListParagraph"/>
        <w:rPr>
          <w:rFonts w:ascii="Times New Roman" w:hAnsi="Times New Roman" w:cs="Times New Roman"/>
          <w:sz w:val="24"/>
          <w:szCs w:val="24"/>
        </w:rPr>
      </w:pPr>
      <w:proofErr w:type="gramStart"/>
      <w:r w:rsidRPr="001808F5">
        <w:rPr>
          <w:rFonts w:ascii="Times New Roman" w:hAnsi="Times New Roman" w:cs="Times New Roman"/>
          <w:sz w:val="24"/>
          <w:szCs w:val="24"/>
        </w:rPr>
        <w:t>p</w:t>
      </w:r>
      <w:proofErr w:type="gramEnd"/>
      <w:r w:rsidRPr="001808F5">
        <w:rPr>
          <w:rFonts w:ascii="Times New Roman" w:hAnsi="Times New Roman" w:cs="Times New Roman"/>
          <w:sz w:val="24"/>
          <w:szCs w:val="24"/>
        </w:rPr>
        <w:t xml:space="preserve"> (x &gt; 140) = 1 – p </w:t>
      </w:r>
      <w:r w:rsidR="006F269D" w:rsidRPr="001808F5">
        <w:rPr>
          <w:rFonts w:ascii="Times New Roman" w:hAnsi="Times New Roman" w:cs="Times New Roman"/>
          <w:sz w:val="24"/>
          <w:szCs w:val="24"/>
        </w:rPr>
        <w:t>(x ≤ 140)</w:t>
      </w:r>
    </w:p>
    <w:p w:rsidR="006F269D" w:rsidRPr="001808F5" w:rsidRDefault="006F269D" w:rsidP="003C5C54">
      <w:pPr>
        <w:pStyle w:val="ListParagraph"/>
        <w:rPr>
          <w:rFonts w:ascii="Times New Roman" w:hAnsi="Times New Roman" w:cs="Times New Roman"/>
          <w:sz w:val="24"/>
          <w:szCs w:val="24"/>
        </w:rPr>
      </w:pPr>
      <w:r w:rsidRPr="001808F5">
        <w:rPr>
          <w:rFonts w:ascii="Times New Roman" w:hAnsi="Times New Roman" w:cs="Times New Roman"/>
          <w:sz w:val="24"/>
          <w:szCs w:val="24"/>
        </w:rPr>
        <w:t>= 1 – p {(x – µ) / (ᵷ/√n) ≤ (140 – 125)</w:t>
      </w:r>
      <w:proofErr w:type="gramStart"/>
      <w:r w:rsidRPr="001808F5">
        <w:rPr>
          <w:rFonts w:ascii="Times New Roman" w:hAnsi="Times New Roman" w:cs="Times New Roman"/>
          <w:sz w:val="24"/>
          <w:szCs w:val="24"/>
        </w:rPr>
        <w:t>/(</w:t>
      </w:r>
      <w:proofErr w:type="gramEnd"/>
      <w:r w:rsidRPr="001808F5">
        <w:rPr>
          <w:rFonts w:ascii="Times New Roman" w:hAnsi="Times New Roman" w:cs="Times New Roman"/>
          <w:sz w:val="24"/>
          <w:szCs w:val="24"/>
        </w:rPr>
        <w:t>10/√3)}</w:t>
      </w:r>
    </w:p>
    <w:p w:rsidR="006F269D" w:rsidRPr="001808F5" w:rsidRDefault="006F269D" w:rsidP="003C5C54">
      <w:pPr>
        <w:pStyle w:val="ListParagraph"/>
        <w:rPr>
          <w:rFonts w:ascii="Times New Roman" w:hAnsi="Times New Roman" w:cs="Times New Roman"/>
          <w:sz w:val="24"/>
          <w:szCs w:val="24"/>
        </w:rPr>
      </w:pPr>
      <w:r w:rsidRPr="001808F5">
        <w:rPr>
          <w:rFonts w:ascii="Times New Roman" w:hAnsi="Times New Roman" w:cs="Times New Roman"/>
          <w:sz w:val="24"/>
          <w:szCs w:val="24"/>
        </w:rPr>
        <w:t>=1 – p (z ≤ 15/5.7735)</w:t>
      </w:r>
    </w:p>
    <w:p w:rsidR="006F269D" w:rsidRPr="001808F5" w:rsidRDefault="006F269D" w:rsidP="003C5C54">
      <w:pPr>
        <w:pStyle w:val="ListParagraph"/>
        <w:rPr>
          <w:rFonts w:ascii="Times New Roman" w:hAnsi="Times New Roman" w:cs="Times New Roman"/>
          <w:sz w:val="24"/>
          <w:szCs w:val="24"/>
        </w:rPr>
      </w:pPr>
      <w:r w:rsidRPr="001808F5">
        <w:rPr>
          <w:rFonts w:ascii="Times New Roman" w:hAnsi="Times New Roman" w:cs="Times New Roman"/>
          <w:sz w:val="24"/>
          <w:szCs w:val="24"/>
        </w:rPr>
        <w:t>= 1 – p (z ≤ 2.5981)</w:t>
      </w:r>
    </w:p>
    <w:p w:rsidR="00A558E6" w:rsidRPr="001808F5" w:rsidRDefault="006F269D" w:rsidP="003C5C54">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1 - 0.9953 </w:t>
      </w:r>
      <w:r w:rsidR="00A558E6" w:rsidRPr="001808F5">
        <w:rPr>
          <w:rFonts w:ascii="Times New Roman" w:hAnsi="Times New Roman" w:cs="Times New Roman"/>
          <w:sz w:val="24"/>
          <w:szCs w:val="24"/>
        </w:rPr>
        <w:t>(from the standard normal table)</w:t>
      </w:r>
    </w:p>
    <w:p w:rsidR="00A558E6" w:rsidRPr="001808F5" w:rsidRDefault="00A558E6" w:rsidP="003C5C54">
      <w:pPr>
        <w:pStyle w:val="ListParagraph"/>
        <w:rPr>
          <w:rFonts w:ascii="Times New Roman" w:hAnsi="Times New Roman" w:cs="Times New Roman"/>
          <w:sz w:val="24"/>
          <w:szCs w:val="24"/>
        </w:rPr>
      </w:pPr>
      <w:r w:rsidRPr="001808F5">
        <w:rPr>
          <w:rFonts w:ascii="Times New Roman" w:hAnsi="Times New Roman" w:cs="Times New Roman"/>
          <w:sz w:val="24"/>
          <w:szCs w:val="24"/>
        </w:rPr>
        <w:t>= 0.0047</w:t>
      </w:r>
    </w:p>
    <w:p w:rsidR="00A558E6" w:rsidRPr="001808F5" w:rsidRDefault="00A558E6" w:rsidP="003C5C54">
      <w:pPr>
        <w:pStyle w:val="ListParagraph"/>
        <w:rPr>
          <w:rFonts w:ascii="Times New Roman" w:hAnsi="Times New Roman" w:cs="Times New Roman"/>
          <w:b/>
          <w:sz w:val="24"/>
          <w:szCs w:val="24"/>
        </w:rPr>
      </w:pPr>
      <w:r w:rsidRPr="001808F5">
        <w:rPr>
          <w:rFonts w:ascii="Times New Roman" w:hAnsi="Times New Roman" w:cs="Times New Roman"/>
          <w:b/>
          <w:sz w:val="24"/>
          <w:szCs w:val="24"/>
        </w:rPr>
        <w:t>The probability that Sheila is diagnosed as having gestational diabetes is 0.0047</w:t>
      </w:r>
    </w:p>
    <w:p w:rsidR="00A558E6" w:rsidRPr="001808F5" w:rsidRDefault="006F269D" w:rsidP="00A558E6">
      <w:pPr>
        <w:rPr>
          <w:rFonts w:ascii="Times New Roman" w:hAnsi="Times New Roman" w:cs="Times New Roman"/>
          <w:sz w:val="24"/>
          <w:szCs w:val="24"/>
        </w:rPr>
      </w:pPr>
      <w:r w:rsidRPr="001808F5">
        <w:rPr>
          <w:rFonts w:ascii="Times New Roman" w:hAnsi="Times New Roman" w:cs="Times New Roman"/>
          <w:sz w:val="24"/>
          <w:szCs w:val="24"/>
        </w:rPr>
        <w:t xml:space="preserve"> </w:t>
      </w:r>
      <w:r w:rsidR="00A558E6" w:rsidRPr="001808F5">
        <w:rPr>
          <w:rFonts w:ascii="Times New Roman" w:hAnsi="Times New Roman" w:cs="Times New Roman"/>
          <w:sz w:val="24"/>
          <w:szCs w:val="24"/>
        </w:rPr>
        <w:t>Q4</w:t>
      </w:r>
    </w:p>
    <w:p w:rsidR="00A558E6" w:rsidRPr="001808F5" w:rsidRDefault="00A558E6" w:rsidP="00465DB2">
      <w:pPr>
        <w:pStyle w:val="ListParagraph"/>
        <w:numPr>
          <w:ilvl w:val="0"/>
          <w:numId w:val="3"/>
        </w:numPr>
        <w:rPr>
          <w:rFonts w:ascii="Times New Roman" w:hAnsi="Times New Roman" w:cs="Times New Roman"/>
          <w:sz w:val="24"/>
          <w:szCs w:val="24"/>
        </w:rPr>
      </w:pPr>
      <w:r w:rsidRPr="001808F5">
        <w:rPr>
          <w:rFonts w:ascii="Times New Roman" w:hAnsi="Times New Roman" w:cs="Times New Roman"/>
          <w:sz w:val="24"/>
          <w:szCs w:val="24"/>
        </w:rPr>
        <w:t>The alternative hypothesis can be defined as follows;</w:t>
      </w:r>
    </w:p>
    <w:p w:rsidR="00A558E6" w:rsidRPr="001808F5" w:rsidRDefault="00A558E6" w:rsidP="00465DB2">
      <w:pPr>
        <w:ind w:firstLine="720"/>
        <w:rPr>
          <w:rFonts w:ascii="Times New Roman" w:hAnsi="Times New Roman" w:cs="Times New Roman"/>
          <w:sz w:val="24"/>
          <w:szCs w:val="24"/>
        </w:rPr>
      </w:pPr>
      <w:r w:rsidRPr="001808F5">
        <w:rPr>
          <w:rFonts w:ascii="Times New Roman" w:hAnsi="Times New Roman" w:cs="Times New Roman"/>
          <w:i/>
          <w:sz w:val="24"/>
          <w:szCs w:val="24"/>
        </w:rPr>
        <w:t xml:space="preserve">H </w:t>
      </w:r>
      <w:r w:rsidRPr="001808F5">
        <w:rPr>
          <w:rFonts w:ascii="Times New Roman" w:hAnsi="Times New Roman" w:cs="Times New Roman"/>
          <w:i/>
          <w:sz w:val="24"/>
          <w:szCs w:val="24"/>
          <w:vertAlign w:val="subscript"/>
        </w:rPr>
        <w:t>a</w:t>
      </w:r>
      <w:r w:rsidRPr="001808F5">
        <w:rPr>
          <w:rFonts w:ascii="Times New Roman" w:hAnsi="Times New Roman" w:cs="Times New Roman"/>
          <w:sz w:val="24"/>
          <w:szCs w:val="24"/>
        </w:rPr>
        <w:t>: The community screening program was effective.</w:t>
      </w:r>
    </w:p>
    <w:p w:rsidR="00A558E6" w:rsidRPr="001808F5" w:rsidRDefault="00A558E6" w:rsidP="00465DB2">
      <w:pPr>
        <w:ind w:firstLine="720"/>
        <w:rPr>
          <w:rFonts w:ascii="Times New Roman" w:hAnsi="Times New Roman" w:cs="Times New Roman"/>
          <w:sz w:val="24"/>
          <w:szCs w:val="24"/>
        </w:rPr>
      </w:pPr>
      <w:r w:rsidRPr="001808F5">
        <w:rPr>
          <w:rFonts w:ascii="Times New Roman" w:hAnsi="Times New Roman" w:cs="Times New Roman"/>
          <w:i/>
          <w:sz w:val="24"/>
          <w:szCs w:val="24"/>
        </w:rPr>
        <w:t xml:space="preserve">H </w:t>
      </w:r>
      <w:r w:rsidRPr="001808F5">
        <w:rPr>
          <w:rFonts w:ascii="Times New Roman" w:hAnsi="Times New Roman" w:cs="Times New Roman"/>
          <w:i/>
          <w:sz w:val="24"/>
          <w:szCs w:val="24"/>
          <w:vertAlign w:val="subscript"/>
        </w:rPr>
        <w:t>a</w:t>
      </w:r>
      <w:r w:rsidRPr="001808F5">
        <w:rPr>
          <w:rFonts w:ascii="Times New Roman" w:hAnsi="Times New Roman" w:cs="Times New Roman"/>
          <w:sz w:val="24"/>
          <w:szCs w:val="24"/>
        </w:rPr>
        <w:t xml:space="preserve">: p </w:t>
      </w:r>
      <w:r w:rsidR="00465DB2" w:rsidRPr="001808F5">
        <w:rPr>
          <w:rFonts w:ascii="Times New Roman" w:hAnsi="Times New Roman" w:cs="Times New Roman"/>
          <w:sz w:val="24"/>
          <w:szCs w:val="24"/>
        </w:rPr>
        <w:t>&gt; 2/3</w:t>
      </w:r>
    </w:p>
    <w:p w:rsidR="00465DB2" w:rsidRPr="001808F5" w:rsidRDefault="00465DB2" w:rsidP="00465DB2">
      <w:pPr>
        <w:pStyle w:val="ListParagraph"/>
        <w:numPr>
          <w:ilvl w:val="0"/>
          <w:numId w:val="3"/>
        </w:numPr>
        <w:rPr>
          <w:rFonts w:ascii="Times New Roman" w:hAnsi="Times New Roman" w:cs="Times New Roman"/>
          <w:sz w:val="24"/>
          <w:szCs w:val="24"/>
        </w:rPr>
      </w:pPr>
      <w:r w:rsidRPr="001808F5">
        <w:rPr>
          <w:rFonts w:ascii="Times New Roman" w:hAnsi="Times New Roman" w:cs="Times New Roman"/>
          <w:sz w:val="24"/>
          <w:szCs w:val="24"/>
        </w:rPr>
        <w:t>The null hypothesis can be defined as follows;</w:t>
      </w:r>
    </w:p>
    <w:p w:rsidR="00465DB2" w:rsidRPr="001808F5" w:rsidRDefault="00465DB2" w:rsidP="00465DB2">
      <w:pPr>
        <w:pStyle w:val="ListParagraph"/>
        <w:rPr>
          <w:rFonts w:ascii="Times New Roman" w:hAnsi="Times New Roman" w:cs="Times New Roman"/>
          <w:sz w:val="24"/>
          <w:szCs w:val="24"/>
        </w:rPr>
      </w:pPr>
      <w:r w:rsidRPr="001808F5">
        <w:rPr>
          <w:rFonts w:ascii="Times New Roman" w:hAnsi="Times New Roman" w:cs="Times New Roman"/>
          <w:i/>
          <w:sz w:val="24"/>
          <w:szCs w:val="24"/>
        </w:rPr>
        <w:t xml:space="preserve">H </w:t>
      </w:r>
      <w:r w:rsidRPr="001808F5">
        <w:rPr>
          <w:rFonts w:ascii="Times New Roman" w:hAnsi="Times New Roman" w:cs="Times New Roman"/>
          <w:i/>
          <w:sz w:val="24"/>
          <w:szCs w:val="24"/>
          <w:vertAlign w:val="subscript"/>
        </w:rPr>
        <w:t>o</w:t>
      </w:r>
      <w:r w:rsidRPr="001808F5">
        <w:rPr>
          <w:rFonts w:ascii="Times New Roman" w:hAnsi="Times New Roman" w:cs="Times New Roman"/>
          <w:sz w:val="24"/>
          <w:szCs w:val="24"/>
        </w:rPr>
        <w:t>: The community screening was effective</w:t>
      </w:r>
    </w:p>
    <w:p w:rsidR="00465DB2" w:rsidRPr="001808F5" w:rsidRDefault="00465DB2" w:rsidP="00465DB2">
      <w:pPr>
        <w:pStyle w:val="ListParagraph"/>
        <w:rPr>
          <w:rFonts w:ascii="Times New Roman" w:hAnsi="Times New Roman" w:cs="Times New Roman"/>
          <w:sz w:val="24"/>
          <w:szCs w:val="24"/>
        </w:rPr>
      </w:pPr>
      <w:r w:rsidRPr="001808F5">
        <w:rPr>
          <w:rFonts w:ascii="Times New Roman" w:hAnsi="Times New Roman" w:cs="Times New Roman"/>
          <w:i/>
          <w:sz w:val="24"/>
          <w:szCs w:val="24"/>
        </w:rPr>
        <w:t xml:space="preserve">H </w:t>
      </w:r>
      <w:r w:rsidRPr="001808F5">
        <w:rPr>
          <w:rFonts w:ascii="Times New Roman" w:hAnsi="Times New Roman" w:cs="Times New Roman"/>
          <w:i/>
          <w:sz w:val="24"/>
          <w:szCs w:val="24"/>
          <w:vertAlign w:val="subscript"/>
        </w:rPr>
        <w:t>o</w:t>
      </w:r>
      <w:r w:rsidRPr="001808F5">
        <w:rPr>
          <w:rFonts w:ascii="Times New Roman" w:hAnsi="Times New Roman" w:cs="Times New Roman"/>
          <w:sz w:val="24"/>
          <w:szCs w:val="24"/>
        </w:rPr>
        <w:t>: p = 2/3</w:t>
      </w:r>
    </w:p>
    <w:p w:rsidR="00465DB2" w:rsidRPr="001808F5" w:rsidRDefault="00465DB2" w:rsidP="00465DB2">
      <w:pPr>
        <w:pStyle w:val="ListParagraph"/>
        <w:numPr>
          <w:ilvl w:val="0"/>
          <w:numId w:val="3"/>
        </w:numPr>
        <w:rPr>
          <w:rFonts w:ascii="Times New Roman" w:hAnsi="Times New Roman" w:cs="Times New Roman"/>
          <w:sz w:val="24"/>
          <w:szCs w:val="24"/>
        </w:rPr>
      </w:pPr>
      <w:r w:rsidRPr="001808F5">
        <w:rPr>
          <w:rFonts w:ascii="Times New Roman" w:hAnsi="Times New Roman" w:cs="Times New Roman"/>
          <w:sz w:val="24"/>
          <w:szCs w:val="24"/>
        </w:rPr>
        <w:t>The sample proportion is given by,</w:t>
      </w:r>
    </w:p>
    <w:p w:rsidR="00465DB2" w:rsidRPr="001808F5" w:rsidRDefault="00465DB2" w:rsidP="00465DB2">
      <w:pPr>
        <w:pStyle w:val="ListParagraph"/>
        <w:rPr>
          <w:rFonts w:ascii="Times New Roman" w:hAnsi="Times New Roman" w:cs="Times New Roman"/>
          <w:sz w:val="24"/>
          <w:szCs w:val="24"/>
        </w:rPr>
      </w:pPr>
      <w:r w:rsidRPr="001808F5">
        <w:rPr>
          <w:rFonts w:ascii="Times New Roman" w:hAnsi="Times New Roman" w:cs="Times New Roman"/>
          <w:sz w:val="24"/>
          <w:szCs w:val="24"/>
        </w:rPr>
        <w:t>p = (x/n)</w:t>
      </w:r>
    </w:p>
    <w:p w:rsidR="00465DB2" w:rsidRPr="001808F5" w:rsidRDefault="00465DB2" w:rsidP="00465DB2">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 164/200</w:t>
      </w:r>
    </w:p>
    <w:p w:rsidR="00465DB2" w:rsidRPr="001808F5" w:rsidRDefault="00465DB2" w:rsidP="00465DB2">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 0.82</w:t>
      </w:r>
    </w:p>
    <w:p w:rsidR="00465DB2" w:rsidRPr="001808F5" w:rsidRDefault="00465DB2" w:rsidP="00465DB2">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To determine the test statistics; </w:t>
      </w:r>
    </w:p>
    <w:p w:rsidR="00465DB2" w:rsidRPr="001808F5" w:rsidRDefault="00465DB2" w:rsidP="00465DB2">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z = (</w:t>
      </w:r>
      <w:r w:rsidRPr="001808F5">
        <w:rPr>
          <w:rFonts w:ascii="Times New Roman" w:hAnsi="Times New Roman" w:cs="Times New Roman"/>
          <w:i/>
          <w:sz w:val="24"/>
          <w:szCs w:val="24"/>
        </w:rPr>
        <w:t xml:space="preserve">p – p </w:t>
      </w:r>
      <w:r w:rsidRPr="001808F5">
        <w:rPr>
          <w:rFonts w:ascii="Times New Roman" w:hAnsi="Times New Roman" w:cs="Times New Roman"/>
          <w:i/>
          <w:sz w:val="24"/>
          <w:szCs w:val="24"/>
          <w:vertAlign w:val="subscript"/>
        </w:rPr>
        <w:t>o</w:t>
      </w:r>
      <w:r w:rsidRPr="001808F5">
        <w:rPr>
          <w:rFonts w:ascii="Times New Roman" w:hAnsi="Times New Roman" w:cs="Times New Roman"/>
          <w:sz w:val="24"/>
          <w:szCs w:val="24"/>
        </w:rPr>
        <w:t>)/ √</w:t>
      </w:r>
      <w:r w:rsidR="00552100" w:rsidRPr="001808F5">
        <w:rPr>
          <w:rFonts w:ascii="Times New Roman" w:hAnsi="Times New Roman" w:cs="Times New Roman"/>
          <w:sz w:val="24"/>
          <w:szCs w:val="24"/>
        </w:rPr>
        <w:t xml:space="preserve"> </w:t>
      </w:r>
      <w:r w:rsidRPr="001808F5">
        <w:rPr>
          <w:rFonts w:ascii="Times New Roman" w:hAnsi="Times New Roman" w:cs="Times New Roman"/>
          <w:sz w:val="24"/>
          <w:szCs w:val="24"/>
        </w:rPr>
        <w:t>(</w:t>
      </w:r>
      <w:proofErr w:type="spellStart"/>
      <w:r w:rsidRPr="001808F5">
        <w:rPr>
          <w:rFonts w:ascii="Times New Roman" w:hAnsi="Times New Roman" w:cs="Times New Roman"/>
          <w:i/>
          <w:sz w:val="24"/>
          <w:szCs w:val="24"/>
        </w:rPr>
        <w:t>p</w:t>
      </w:r>
      <w:r w:rsidRPr="001808F5">
        <w:rPr>
          <w:rFonts w:ascii="Times New Roman" w:hAnsi="Times New Roman" w:cs="Times New Roman"/>
          <w:i/>
          <w:sz w:val="24"/>
          <w:szCs w:val="24"/>
          <w:vertAlign w:val="subscript"/>
        </w:rPr>
        <w:t>o</w:t>
      </w:r>
      <w:r w:rsidR="00552100" w:rsidRPr="001808F5">
        <w:rPr>
          <w:rFonts w:ascii="Times New Roman" w:hAnsi="Times New Roman" w:cs="Times New Roman"/>
          <w:i/>
          <w:sz w:val="24"/>
          <w:szCs w:val="24"/>
        </w:rPr>
        <w:t>q</w:t>
      </w:r>
      <w:r w:rsidR="00552100" w:rsidRPr="001808F5">
        <w:rPr>
          <w:rFonts w:ascii="Times New Roman" w:hAnsi="Times New Roman" w:cs="Times New Roman"/>
          <w:i/>
          <w:sz w:val="24"/>
          <w:szCs w:val="24"/>
          <w:vertAlign w:val="subscript"/>
        </w:rPr>
        <w:t>o</w:t>
      </w:r>
      <w:proofErr w:type="spellEnd"/>
      <w:r w:rsidR="00552100" w:rsidRPr="001808F5">
        <w:rPr>
          <w:rFonts w:ascii="Times New Roman" w:hAnsi="Times New Roman" w:cs="Times New Roman"/>
          <w:i/>
          <w:sz w:val="24"/>
          <w:szCs w:val="24"/>
        </w:rPr>
        <w:t>/n</w:t>
      </w:r>
      <w:r w:rsidR="00552100" w:rsidRPr="001808F5">
        <w:rPr>
          <w:rFonts w:ascii="Times New Roman" w:hAnsi="Times New Roman" w:cs="Times New Roman"/>
          <w:sz w:val="24"/>
          <w:szCs w:val="24"/>
        </w:rPr>
        <w:t>)</w:t>
      </w:r>
    </w:p>
    <w:p w:rsidR="00552100" w:rsidRPr="001808F5" w:rsidRDefault="00552100" w:rsidP="00465DB2">
      <w:pPr>
        <w:pStyle w:val="ListParagraph"/>
        <w:rPr>
          <w:rFonts w:ascii="Times New Roman" w:hAnsi="Times New Roman" w:cs="Times New Roman"/>
          <w:sz w:val="24"/>
          <w:szCs w:val="24"/>
        </w:rPr>
      </w:pPr>
      <w:r w:rsidRPr="001808F5">
        <w:rPr>
          <w:rFonts w:ascii="Times New Roman" w:hAnsi="Times New Roman" w:cs="Times New Roman"/>
          <w:sz w:val="24"/>
          <w:szCs w:val="24"/>
        </w:rPr>
        <w:t>= (0.82 – 0.6667) / √ {(0.6667 x 0.34)/200}</w:t>
      </w:r>
    </w:p>
    <w:p w:rsidR="00552100" w:rsidRPr="001808F5" w:rsidRDefault="00552100" w:rsidP="00465DB2">
      <w:pPr>
        <w:pStyle w:val="ListParagraph"/>
        <w:rPr>
          <w:rFonts w:ascii="Times New Roman" w:hAnsi="Times New Roman" w:cs="Times New Roman"/>
          <w:sz w:val="24"/>
          <w:szCs w:val="24"/>
        </w:rPr>
      </w:pPr>
      <w:r w:rsidRPr="001808F5">
        <w:rPr>
          <w:rFonts w:ascii="Times New Roman" w:hAnsi="Times New Roman" w:cs="Times New Roman"/>
          <w:sz w:val="24"/>
          <w:szCs w:val="24"/>
        </w:rPr>
        <w:t>= 4.6</w:t>
      </w:r>
    </w:p>
    <w:p w:rsidR="00552100" w:rsidRPr="001808F5" w:rsidRDefault="00552100" w:rsidP="00465DB2">
      <w:pPr>
        <w:pStyle w:val="ListParagraph"/>
        <w:rPr>
          <w:rFonts w:ascii="Times New Roman" w:hAnsi="Times New Roman" w:cs="Times New Roman"/>
          <w:sz w:val="24"/>
          <w:szCs w:val="24"/>
        </w:rPr>
      </w:pPr>
      <w:r w:rsidRPr="001808F5">
        <w:rPr>
          <w:rFonts w:ascii="Times New Roman" w:hAnsi="Times New Roman" w:cs="Times New Roman"/>
          <w:sz w:val="24"/>
          <w:szCs w:val="24"/>
        </w:rPr>
        <w:t>Rejection region: from the normal distribution table, the critical value at 0.05 significance level for right tailed test is 1.645.</w:t>
      </w:r>
    </w:p>
    <w:p w:rsidR="00552100" w:rsidRPr="001808F5" w:rsidRDefault="00552100" w:rsidP="00465DB2">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Reject the null hypothesis if </w:t>
      </w:r>
      <w:r w:rsidRPr="001808F5">
        <w:rPr>
          <w:rFonts w:ascii="Times New Roman" w:hAnsi="Times New Roman" w:cs="Times New Roman"/>
          <w:i/>
          <w:sz w:val="24"/>
          <w:szCs w:val="24"/>
        </w:rPr>
        <w:t xml:space="preserve">z </w:t>
      </w:r>
      <w:proofErr w:type="spellStart"/>
      <w:r w:rsidRPr="001808F5">
        <w:rPr>
          <w:rFonts w:ascii="Times New Roman" w:hAnsi="Times New Roman" w:cs="Times New Roman"/>
          <w:i/>
          <w:sz w:val="24"/>
          <w:szCs w:val="24"/>
          <w:vertAlign w:val="subscript"/>
        </w:rPr>
        <w:t>cal</w:t>
      </w:r>
      <w:proofErr w:type="spellEnd"/>
      <w:r w:rsidRPr="001808F5">
        <w:rPr>
          <w:rFonts w:ascii="Times New Roman" w:hAnsi="Times New Roman" w:cs="Times New Roman"/>
          <w:sz w:val="24"/>
          <w:szCs w:val="24"/>
        </w:rPr>
        <w:t xml:space="preserve"> &gt; 1.645</w:t>
      </w:r>
    </w:p>
    <w:p w:rsidR="00552100" w:rsidRPr="001808F5" w:rsidRDefault="00552100" w:rsidP="00465DB2">
      <w:pPr>
        <w:pStyle w:val="ListParagraph"/>
        <w:rPr>
          <w:rFonts w:ascii="Times New Roman" w:hAnsi="Times New Roman" w:cs="Times New Roman"/>
          <w:sz w:val="24"/>
          <w:szCs w:val="24"/>
        </w:rPr>
      </w:pPr>
      <w:r w:rsidRPr="001808F5">
        <w:rPr>
          <w:rFonts w:ascii="Times New Roman" w:hAnsi="Times New Roman" w:cs="Times New Roman"/>
          <w:sz w:val="24"/>
          <w:szCs w:val="24"/>
        </w:rPr>
        <w:t>Conclusion, since the value calculated is greater than the significance level 1.645, hence, the null hypothesis should be rejected. It can be concluded that there is enough evidence to support that the community screening program was increasing the effectiveness.</w:t>
      </w:r>
    </w:p>
    <w:p w:rsidR="009373C6" w:rsidRPr="001808F5" w:rsidRDefault="00552100" w:rsidP="00552100">
      <w:pPr>
        <w:pStyle w:val="ListParagraph"/>
        <w:numPr>
          <w:ilvl w:val="0"/>
          <w:numId w:val="3"/>
        </w:numPr>
        <w:rPr>
          <w:rFonts w:ascii="Times New Roman" w:hAnsi="Times New Roman" w:cs="Times New Roman"/>
          <w:sz w:val="24"/>
          <w:szCs w:val="24"/>
        </w:rPr>
      </w:pPr>
      <w:r w:rsidRPr="001808F5">
        <w:rPr>
          <w:rFonts w:ascii="Times New Roman" w:hAnsi="Times New Roman" w:cs="Times New Roman"/>
          <w:sz w:val="24"/>
          <w:szCs w:val="24"/>
        </w:rPr>
        <w:t>P – value = p (z – 4.6)</w:t>
      </w:r>
    </w:p>
    <w:p w:rsidR="009373C6" w:rsidRPr="001808F5" w:rsidRDefault="009373C6" w:rsidP="009373C6">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 1- </w:t>
      </w:r>
      <w:proofErr w:type="spellStart"/>
      <w:r w:rsidRPr="001808F5">
        <w:rPr>
          <w:rFonts w:ascii="Times New Roman" w:hAnsi="Times New Roman" w:cs="Times New Roman"/>
          <w:sz w:val="24"/>
          <w:szCs w:val="24"/>
        </w:rPr>
        <w:t>Normsdist</w:t>
      </w:r>
      <w:proofErr w:type="spellEnd"/>
      <w:r w:rsidRPr="001808F5">
        <w:rPr>
          <w:rFonts w:ascii="Times New Roman" w:hAnsi="Times New Roman" w:cs="Times New Roman"/>
          <w:sz w:val="24"/>
          <w:szCs w:val="24"/>
        </w:rPr>
        <w:t xml:space="preserve"> (4.6)</w:t>
      </w:r>
    </w:p>
    <w:p w:rsidR="009373C6" w:rsidRPr="001808F5" w:rsidRDefault="009373C6" w:rsidP="009373C6">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 1- 0.999998</w:t>
      </w:r>
    </w:p>
    <w:p w:rsidR="009373C6" w:rsidRPr="001808F5" w:rsidRDefault="009373C6" w:rsidP="009373C6">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 0.0000021</w:t>
      </w:r>
    </w:p>
    <w:p w:rsidR="009373C6" w:rsidRPr="001808F5" w:rsidRDefault="009373C6" w:rsidP="009373C6">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Since the p-value is less than the significance level, the null hypothesis should be rejected. It can be concluded that there is enough evidence to support that the community screening program was increasing the effectiveness. </w:t>
      </w:r>
    </w:p>
    <w:p w:rsidR="009373C6" w:rsidRPr="001808F5" w:rsidRDefault="009373C6" w:rsidP="009373C6">
      <w:pPr>
        <w:rPr>
          <w:rFonts w:ascii="Times New Roman" w:hAnsi="Times New Roman" w:cs="Times New Roman"/>
          <w:sz w:val="24"/>
          <w:szCs w:val="24"/>
        </w:rPr>
      </w:pPr>
      <w:r w:rsidRPr="001808F5">
        <w:rPr>
          <w:rFonts w:ascii="Times New Roman" w:hAnsi="Times New Roman" w:cs="Times New Roman"/>
          <w:sz w:val="24"/>
          <w:szCs w:val="24"/>
        </w:rPr>
        <w:t>Q5</w:t>
      </w:r>
    </w:p>
    <w:p w:rsidR="001808F5" w:rsidRPr="001808F5" w:rsidRDefault="001808F5" w:rsidP="001808F5">
      <w:pPr>
        <w:pStyle w:val="ListParagraph"/>
        <w:numPr>
          <w:ilvl w:val="0"/>
          <w:numId w:val="4"/>
        </w:numPr>
        <w:rPr>
          <w:rFonts w:ascii="Times New Roman" w:hAnsi="Times New Roman" w:cs="Times New Roman"/>
          <w:sz w:val="24"/>
          <w:szCs w:val="24"/>
        </w:rPr>
      </w:pPr>
      <w:r w:rsidRPr="001808F5">
        <w:rPr>
          <w:rFonts w:ascii="Times New Roman" w:hAnsi="Times New Roman" w:cs="Times New Roman"/>
          <w:sz w:val="24"/>
          <w:szCs w:val="24"/>
        </w:rPr>
        <w:t>The hypotheses for this test in terms of H0, HA, and μ:</w:t>
      </w:r>
    </w:p>
    <w:p w:rsidR="001808F5" w:rsidRPr="001808F5" w:rsidRDefault="001808F5" w:rsidP="001808F5">
      <w:pPr>
        <w:ind w:firstLine="720"/>
        <w:rPr>
          <w:rFonts w:ascii="Times New Roman" w:hAnsi="Times New Roman" w:cs="Times New Roman"/>
          <w:sz w:val="24"/>
          <w:szCs w:val="24"/>
        </w:rPr>
      </w:pPr>
      <w:r w:rsidRPr="001808F5">
        <w:rPr>
          <w:rFonts w:ascii="Times New Roman" w:hAnsi="Times New Roman" w:cs="Times New Roman"/>
          <w:sz w:val="24"/>
          <w:szCs w:val="24"/>
        </w:rPr>
        <w:t xml:space="preserve">H </w:t>
      </w:r>
      <w:r w:rsidRPr="001808F5">
        <w:rPr>
          <w:rFonts w:ascii="Times New Roman" w:hAnsi="Times New Roman" w:cs="Times New Roman"/>
          <w:sz w:val="24"/>
          <w:szCs w:val="24"/>
          <w:vertAlign w:val="subscript"/>
        </w:rPr>
        <w:t>O</w:t>
      </w:r>
      <w:r w:rsidRPr="001808F5">
        <w:rPr>
          <w:rFonts w:ascii="Times New Roman" w:hAnsi="Times New Roman" w:cs="Times New Roman"/>
          <w:sz w:val="24"/>
          <w:szCs w:val="24"/>
        </w:rPr>
        <w:t>:</w:t>
      </w:r>
      <w:r w:rsidRPr="001808F5">
        <w:rPr>
          <w:rFonts w:ascii="Times New Roman" w:hAnsi="Times New Roman" w:cs="Times New Roman"/>
          <w:sz w:val="24"/>
          <w:szCs w:val="24"/>
        </w:rPr>
        <w:t xml:space="preserve"> </w:t>
      </w:r>
      <w:r w:rsidRPr="001808F5">
        <w:rPr>
          <w:rFonts w:ascii="Times New Roman" w:hAnsi="Times New Roman" w:cs="Times New Roman"/>
          <w:sz w:val="24"/>
          <w:szCs w:val="24"/>
        </w:rPr>
        <w:t>μ=2403.7</w:t>
      </w:r>
    </w:p>
    <w:p w:rsidR="001808F5" w:rsidRPr="001808F5" w:rsidRDefault="001808F5" w:rsidP="001808F5">
      <w:pPr>
        <w:ind w:left="720"/>
        <w:rPr>
          <w:rFonts w:ascii="Times New Roman" w:hAnsi="Times New Roman" w:cs="Times New Roman"/>
          <w:sz w:val="24"/>
          <w:szCs w:val="24"/>
        </w:rPr>
      </w:pPr>
      <w:r w:rsidRPr="001808F5">
        <w:rPr>
          <w:rFonts w:ascii="Times New Roman" w:hAnsi="Times New Roman" w:cs="Times New Roman"/>
          <w:sz w:val="24"/>
          <w:szCs w:val="24"/>
        </w:rPr>
        <w:t xml:space="preserve">H </w:t>
      </w:r>
      <w:r w:rsidRPr="001808F5">
        <w:rPr>
          <w:rFonts w:ascii="Times New Roman" w:hAnsi="Times New Roman" w:cs="Times New Roman"/>
          <w:sz w:val="24"/>
          <w:szCs w:val="24"/>
          <w:vertAlign w:val="subscript"/>
        </w:rPr>
        <w:t>A</w:t>
      </w:r>
      <w:r w:rsidRPr="001808F5">
        <w:rPr>
          <w:rFonts w:ascii="Times New Roman" w:hAnsi="Times New Roman" w:cs="Times New Roman"/>
          <w:sz w:val="24"/>
          <w:szCs w:val="24"/>
        </w:rPr>
        <w:t>:</w:t>
      </w:r>
      <w:r w:rsidRPr="001808F5">
        <w:rPr>
          <w:rFonts w:ascii="Times New Roman" w:hAnsi="Times New Roman" w:cs="Times New Roman"/>
          <w:sz w:val="24"/>
          <w:szCs w:val="24"/>
        </w:rPr>
        <w:t xml:space="preserve"> </w:t>
      </w:r>
      <w:r w:rsidRPr="001808F5">
        <w:rPr>
          <w:rFonts w:ascii="Times New Roman" w:hAnsi="Times New Roman" w:cs="Times New Roman"/>
          <w:sz w:val="24"/>
          <w:szCs w:val="24"/>
        </w:rPr>
        <w:t>μ&gt;2403.7</w:t>
      </w:r>
    </w:p>
    <w:p w:rsidR="001808F5" w:rsidRPr="001808F5" w:rsidRDefault="001808F5" w:rsidP="001808F5">
      <w:pPr>
        <w:pStyle w:val="ListParagraph"/>
        <w:numPr>
          <w:ilvl w:val="0"/>
          <w:numId w:val="4"/>
        </w:numPr>
        <w:rPr>
          <w:rFonts w:ascii="Times New Roman" w:hAnsi="Times New Roman" w:cs="Times New Roman"/>
          <w:sz w:val="24"/>
          <w:szCs w:val="24"/>
        </w:rPr>
      </w:pPr>
      <w:r w:rsidRPr="001808F5">
        <w:rPr>
          <w:rFonts w:ascii="Times New Roman" w:hAnsi="Times New Roman" w:cs="Times New Roman"/>
          <w:sz w:val="24"/>
          <w:szCs w:val="24"/>
        </w:rPr>
        <w:t>A sample of 100 athletes; the average caloric intake is x ̅=2453.7</w:t>
      </w:r>
    </w:p>
    <w:p w:rsidR="001808F5" w:rsidRPr="001808F5" w:rsidRDefault="001808F5" w:rsidP="001808F5">
      <w:pPr>
        <w:pStyle w:val="ListParagraph"/>
        <w:rPr>
          <w:rFonts w:ascii="Times New Roman" w:hAnsi="Times New Roman" w:cs="Times New Roman"/>
          <w:sz w:val="24"/>
          <w:szCs w:val="24"/>
        </w:rPr>
      </w:pPr>
      <w:r w:rsidRPr="001808F5">
        <w:rPr>
          <w:rFonts w:ascii="Times New Roman" w:hAnsi="Times New Roman" w:cs="Times New Roman"/>
          <w:sz w:val="24"/>
          <w:szCs w:val="24"/>
        </w:rPr>
        <w:t>In this case, α=0.10, n= 100, x ̅=2453.7, ᵷ= 880</w:t>
      </w:r>
    </w:p>
    <w:p w:rsidR="001808F5" w:rsidRPr="001808F5" w:rsidRDefault="001808F5" w:rsidP="001808F5">
      <w:pPr>
        <w:pStyle w:val="ListParagraph"/>
        <w:rPr>
          <w:rFonts w:ascii="Times New Roman" w:hAnsi="Times New Roman" w:cs="Times New Roman"/>
          <w:sz w:val="24"/>
          <w:szCs w:val="24"/>
        </w:rPr>
      </w:pPr>
      <w:r w:rsidRPr="001808F5">
        <w:rPr>
          <w:rFonts w:ascii="Times New Roman" w:hAnsi="Times New Roman" w:cs="Times New Roman"/>
          <w:sz w:val="24"/>
          <w:szCs w:val="24"/>
        </w:rPr>
        <w:t>{(x – µ) / (ᵷ/√n)</w:t>
      </w:r>
    </w:p>
    <w:p w:rsidR="001808F5" w:rsidRPr="001808F5" w:rsidRDefault="001808F5" w:rsidP="001808F5">
      <w:pPr>
        <w:pStyle w:val="ListParagraph"/>
        <w:rPr>
          <w:rFonts w:ascii="Times New Roman" w:hAnsi="Times New Roman" w:cs="Times New Roman"/>
          <w:sz w:val="24"/>
          <w:szCs w:val="24"/>
        </w:rPr>
      </w:pPr>
      <w:r w:rsidRPr="001808F5">
        <w:rPr>
          <w:rFonts w:ascii="Times New Roman" w:hAnsi="Times New Roman" w:cs="Times New Roman"/>
          <w:sz w:val="24"/>
          <w:szCs w:val="24"/>
        </w:rPr>
        <w:t>= (2453.7- 2403.7) / {(880/√100)}</w:t>
      </w:r>
    </w:p>
    <w:p w:rsidR="001808F5" w:rsidRPr="001808F5" w:rsidRDefault="001808F5" w:rsidP="001808F5">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Z </w:t>
      </w:r>
      <w:r w:rsidRPr="001808F5">
        <w:rPr>
          <w:rFonts w:ascii="Times New Roman" w:hAnsi="Times New Roman" w:cs="Times New Roman"/>
          <w:sz w:val="24"/>
          <w:szCs w:val="24"/>
          <w:vertAlign w:val="subscript"/>
        </w:rPr>
        <w:t>stat</w:t>
      </w:r>
      <w:r w:rsidRPr="001808F5">
        <w:rPr>
          <w:rFonts w:ascii="Times New Roman" w:hAnsi="Times New Roman" w:cs="Times New Roman"/>
          <w:sz w:val="24"/>
          <w:szCs w:val="24"/>
        </w:rPr>
        <w:t xml:space="preserve"> = 0.568 </w:t>
      </w:r>
      <w:proofErr w:type="gramStart"/>
      <w:r w:rsidRPr="001808F5">
        <w:rPr>
          <w:rFonts w:ascii="Times New Roman" w:hAnsi="Times New Roman" w:cs="Times New Roman"/>
          <w:sz w:val="24"/>
          <w:szCs w:val="24"/>
        </w:rPr>
        <w:t>≤  Z</w:t>
      </w:r>
      <w:proofErr w:type="gramEnd"/>
      <w:r w:rsidRPr="001808F5">
        <w:rPr>
          <w:rFonts w:ascii="Times New Roman" w:hAnsi="Times New Roman" w:cs="Times New Roman"/>
          <w:sz w:val="24"/>
          <w:szCs w:val="24"/>
          <w:vertAlign w:val="subscript"/>
        </w:rPr>
        <w:t xml:space="preserve"> </w:t>
      </w:r>
      <w:r w:rsidRPr="001808F5">
        <w:rPr>
          <w:rFonts w:ascii="Times New Roman" w:hAnsi="Times New Roman" w:cs="Times New Roman"/>
          <w:sz w:val="24"/>
          <w:szCs w:val="24"/>
        </w:rPr>
        <w:t>c = 1.28</w:t>
      </w:r>
    </w:p>
    <w:p w:rsidR="001808F5" w:rsidRPr="001808F5" w:rsidRDefault="001808F5" w:rsidP="001808F5">
      <w:pPr>
        <w:pStyle w:val="ListParagraph"/>
        <w:rPr>
          <w:rFonts w:ascii="Times New Roman" w:hAnsi="Times New Roman" w:cs="Times New Roman"/>
          <w:sz w:val="24"/>
          <w:szCs w:val="24"/>
        </w:rPr>
      </w:pPr>
      <w:r w:rsidRPr="001808F5">
        <w:rPr>
          <w:rFonts w:ascii="Times New Roman" w:hAnsi="Times New Roman" w:cs="Times New Roman"/>
          <w:sz w:val="24"/>
          <w:szCs w:val="24"/>
        </w:rPr>
        <w:t>P-value = 0.285 ≥ 0.10 = 2</w:t>
      </w:r>
    </w:p>
    <w:p w:rsidR="001808F5" w:rsidRPr="001808F5" w:rsidRDefault="001808F5" w:rsidP="001808F5">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Decision, do not reject </w:t>
      </w:r>
      <w:r w:rsidRPr="001808F5">
        <w:rPr>
          <w:rFonts w:ascii="Times New Roman" w:hAnsi="Times New Roman" w:cs="Times New Roman"/>
          <w:i/>
          <w:sz w:val="24"/>
          <w:szCs w:val="24"/>
        </w:rPr>
        <w:t xml:space="preserve">H </w:t>
      </w:r>
      <w:r w:rsidRPr="001808F5">
        <w:rPr>
          <w:rFonts w:ascii="Times New Roman" w:hAnsi="Times New Roman" w:cs="Times New Roman"/>
          <w:i/>
          <w:sz w:val="24"/>
          <w:szCs w:val="24"/>
          <w:vertAlign w:val="subscript"/>
        </w:rPr>
        <w:t>o</w:t>
      </w:r>
      <w:r w:rsidRPr="001808F5">
        <w:rPr>
          <w:rFonts w:ascii="Times New Roman" w:hAnsi="Times New Roman" w:cs="Times New Roman"/>
          <w:sz w:val="24"/>
          <w:szCs w:val="24"/>
        </w:rPr>
        <w:t xml:space="preserve"> </w:t>
      </w:r>
    </w:p>
    <w:p w:rsidR="001808F5" w:rsidRPr="001808F5" w:rsidRDefault="001808F5" w:rsidP="001808F5">
      <w:pPr>
        <w:pStyle w:val="ListParagraph"/>
        <w:rPr>
          <w:rFonts w:ascii="Times New Roman" w:hAnsi="Times New Roman" w:cs="Times New Roman"/>
          <w:sz w:val="24"/>
          <w:szCs w:val="24"/>
        </w:rPr>
      </w:pPr>
    </w:p>
    <w:p w:rsidR="001808F5" w:rsidRPr="001808F5" w:rsidRDefault="001808F5" w:rsidP="001808F5">
      <w:pPr>
        <w:pStyle w:val="ListParagraph"/>
        <w:numPr>
          <w:ilvl w:val="0"/>
          <w:numId w:val="4"/>
        </w:numPr>
        <w:rPr>
          <w:rFonts w:ascii="Times New Roman" w:hAnsi="Times New Roman" w:cs="Times New Roman"/>
          <w:sz w:val="24"/>
          <w:szCs w:val="24"/>
        </w:rPr>
      </w:pPr>
      <w:r w:rsidRPr="001808F5">
        <w:rPr>
          <w:rFonts w:ascii="Times New Roman" w:hAnsi="Times New Roman" w:cs="Times New Roman"/>
          <w:sz w:val="24"/>
          <w:szCs w:val="24"/>
        </w:rPr>
        <w:t>A sample of 100 athletes; the average caloric intake is x ̅=2453.7</w:t>
      </w:r>
    </w:p>
    <w:p w:rsidR="001808F5" w:rsidRPr="001808F5" w:rsidRDefault="001808F5" w:rsidP="001808F5">
      <w:pPr>
        <w:ind w:firstLine="720"/>
        <w:rPr>
          <w:rFonts w:ascii="Times New Roman" w:hAnsi="Times New Roman" w:cs="Times New Roman"/>
          <w:sz w:val="24"/>
          <w:szCs w:val="24"/>
        </w:rPr>
      </w:pPr>
      <w:r w:rsidRPr="001808F5">
        <w:rPr>
          <w:rFonts w:ascii="Times New Roman" w:hAnsi="Times New Roman" w:cs="Times New Roman"/>
          <w:sz w:val="24"/>
          <w:szCs w:val="24"/>
        </w:rPr>
        <w:t>In this case, α=0.10, n= 600</w:t>
      </w:r>
      <w:r w:rsidRPr="001808F5">
        <w:rPr>
          <w:rFonts w:ascii="Times New Roman" w:hAnsi="Times New Roman" w:cs="Times New Roman"/>
          <w:sz w:val="24"/>
          <w:szCs w:val="24"/>
        </w:rPr>
        <w:t>, x ̅=2453.7, ᵷ= 880</w:t>
      </w:r>
    </w:p>
    <w:p w:rsidR="001808F5" w:rsidRPr="001808F5" w:rsidRDefault="001808F5" w:rsidP="001808F5">
      <w:pPr>
        <w:ind w:firstLine="720"/>
        <w:rPr>
          <w:rFonts w:ascii="Times New Roman" w:hAnsi="Times New Roman" w:cs="Times New Roman"/>
          <w:sz w:val="24"/>
          <w:szCs w:val="24"/>
        </w:rPr>
      </w:pPr>
      <w:r w:rsidRPr="001808F5">
        <w:rPr>
          <w:rFonts w:ascii="Times New Roman" w:hAnsi="Times New Roman" w:cs="Times New Roman"/>
          <w:sz w:val="24"/>
          <w:szCs w:val="24"/>
        </w:rPr>
        <w:t>{(x – µ) / (ᵷ/√n)</w:t>
      </w:r>
    </w:p>
    <w:p w:rsidR="001808F5" w:rsidRPr="001808F5" w:rsidRDefault="001808F5" w:rsidP="001808F5">
      <w:pPr>
        <w:ind w:firstLine="720"/>
        <w:rPr>
          <w:rFonts w:ascii="Times New Roman" w:hAnsi="Times New Roman" w:cs="Times New Roman"/>
          <w:sz w:val="24"/>
          <w:szCs w:val="24"/>
        </w:rPr>
      </w:pPr>
      <w:r w:rsidRPr="001808F5">
        <w:rPr>
          <w:rFonts w:ascii="Times New Roman" w:hAnsi="Times New Roman" w:cs="Times New Roman"/>
          <w:sz w:val="24"/>
          <w:szCs w:val="24"/>
        </w:rPr>
        <w:t>= (2453.7- 2403.7) / {(880/√600</w:t>
      </w:r>
      <w:r w:rsidRPr="001808F5">
        <w:rPr>
          <w:rFonts w:ascii="Times New Roman" w:hAnsi="Times New Roman" w:cs="Times New Roman"/>
          <w:sz w:val="24"/>
          <w:szCs w:val="24"/>
        </w:rPr>
        <w:t>)}</w:t>
      </w:r>
    </w:p>
    <w:p w:rsidR="001808F5" w:rsidRPr="001808F5" w:rsidRDefault="001808F5" w:rsidP="001808F5">
      <w:pPr>
        <w:ind w:firstLine="720"/>
        <w:rPr>
          <w:rFonts w:ascii="Times New Roman" w:hAnsi="Times New Roman" w:cs="Times New Roman"/>
          <w:sz w:val="24"/>
          <w:szCs w:val="24"/>
        </w:rPr>
      </w:pPr>
      <w:r w:rsidRPr="001808F5">
        <w:rPr>
          <w:rFonts w:ascii="Times New Roman" w:hAnsi="Times New Roman" w:cs="Times New Roman"/>
          <w:sz w:val="24"/>
          <w:szCs w:val="24"/>
        </w:rPr>
        <w:t xml:space="preserve">Z stat = 1.28 ≤ Z </w:t>
      </w:r>
      <w:r w:rsidRPr="001808F5">
        <w:rPr>
          <w:rFonts w:ascii="Times New Roman" w:hAnsi="Times New Roman" w:cs="Times New Roman"/>
          <w:sz w:val="24"/>
          <w:szCs w:val="24"/>
          <w:vertAlign w:val="subscript"/>
        </w:rPr>
        <w:t>c</w:t>
      </w:r>
      <w:r w:rsidRPr="001808F5">
        <w:rPr>
          <w:rFonts w:ascii="Times New Roman" w:hAnsi="Times New Roman" w:cs="Times New Roman"/>
          <w:sz w:val="24"/>
          <w:szCs w:val="24"/>
        </w:rPr>
        <w:t xml:space="preserve"> = 1.392</w:t>
      </w:r>
    </w:p>
    <w:p w:rsidR="001808F5" w:rsidRPr="001808F5" w:rsidRDefault="001808F5" w:rsidP="001808F5">
      <w:pPr>
        <w:ind w:firstLine="720"/>
        <w:rPr>
          <w:rFonts w:ascii="Times New Roman" w:hAnsi="Times New Roman" w:cs="Times New Roman"/>
          <w:sz w:val="24"/>
          <w:szCs w:val="24"/>
        </w:rPr>
      </w:pPr>
      <w:r w:rsidRPr="001808F5">
        <w:rPr>
          <w:rFonts w:ascii="Times New Roman" w:hAnsi="Times New Roman" w:cs="Times New Roman"/>
          <w:sz w:val="24"/>
          <w:szCs w:val="24"/>
        </w:rPr>
        <w:t>P-value = 0.082 &lt;</w:t>
      </w:r>
      <w:r w:rsidRPr="001808F5">
        <w:rPr>
          <w:rFonts w:ascii="Times New Roman" w:hAnsi="Times New Roman" w:cs="Times New Roman"/>
          <w:sz w:val="24"/>
          <w:szCs w:val="24"/>
        </w:rPr>
        <w:t xml:space="preserve"> 0.10 = 2</w:t>
      </w:r>
      <w:r w:rsidRPr="001808F5">
        <w:rPr>
          <w:rFonts w:ascii="Times New Roman" w:hAnsi="Times New Roman" w:cs="Times New Roman"/>
          <w:sz w:val="24"/>
          <w:szCs w:val="24"/>
        </w:rPr>
        <w:t xml:space="preserve"> </w:t>
      </w:r>
    </w:p>
    <w:p w:rsidR="001808F5" w:rsidRPr="001808F5" w:rsidRDefault="001808F5" w:rsidP="001808F5">
      <w:pPr>
        <w:ind w:firstLine="720"/>
        <w:rPr>
          <w:rFonts w:ascii="Times New Roman" w:hAnsi="Times New Roman" w:cs="Times New Roman"/>
          <w:sz w:val="24"/>
          <w:szCs w:val="24"/>
        </w:rPr>
      </w:pPr>
      <w:r w:rsidRPr="001808F5">
        <w:rPr>
          <w:rFonts w:ascii="Times New Roman" w:hAnsi="Times New Roman" w:cs="Times New Roman"/>
          <w:sz w:val="24"/>
          <w:szCs w:val="24"/>
        </w:rPr>
        <w:t xml:space="preserve">We reject </w:t>
      </w:r>
      <w:r w:rsidRPr="001808F5">
        <w:rPr>
          <w:rFonts w:ascii="Times New Roman" w:hAnsi="Times New Roman" w:cs="Times New Roman"/>
          <w:i/>
          <w:sz w:val="24"/>
          <w:szCs w:val="24"/>
        </w:rPr>
        <w:t xml:space="preserve">H </w:t>
      </w:r>
      <w:r w:rsidRPr="001808F5">
        <w:rPr>
          <w:rFonts w:ascii="Times New Roman" w:hAnsi="Times New Roman" w:cs="Times New Roman"/>
          <w:i/>
          <w:sz w:val="24"/>
          <w:szCs w:val="24"/>
          <w:vertAlign w:val="subscript"/>
        </w:rPr>
        <w:t>o</w:t>
      </w:r>
      <w:r w:rsidRPr="001808F5">
        <w:rPr>
          <w:rFonts w:ascii="Times New Roman" w:hAnsi="Times New Roman" w:cs="Times New Roman"/>
          <w:sz w:val="24"/>
          <w:szCs w:val="24"/>
        </w:rPr>
        <w:t xml:space="preserve"> </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Q6</w:t>
      </w:r>
    </w:p>
    <w:p w:rsidR="001808F5" w:rsidRPr="001808F5" w:rsidRDefault="001808F5" w:rsidP="001808F5">
      <w:pPr>
        <w:pStyle w:val="ListParagraph"/>
        <w:numPr>
          <w:ilvl w:val="0"/>
          <w:numId w:val="5"/>
        </w:numPr>
        <w:rPr>
          <w:rFonts w:ascii="Times New Roman" w:hAnsi="Times New Roman" w:cs="Times New Roman"/>
          <w:sz w:val="24"/>
          <w:szCs w:val="24"/>
        </w:rPr>
      </w:pPr>
      <w:r w:rsidRPr="001808F5">
        <w:rPr>
          <w:rFonts w:ascii="Times New Roman" w:hAnsi="Times New Roman" w:cs="Times New Roman"/>
          <w:sz w:val="24"/>
          <w:szCs w:val="24"/>
        </w:rPr>
        <w:t xml:space="preserve">What is the p-value if the alternative is </w:t>
      </w:r>
      <w:r w:rsidRPr="001808F5">
        <w:rPr>
          <w:rFonts w:ascii="Times New Roman" w:hAnsi="Times New Roman" w:cs="Times New Roman"/>
          <w:i/>
          <w:sz w:val="24"/>
          <w:szCs w:val="24"/>
        </w:rPr>
        <w:t xml:space="preserve">H </w:t>
      </w:r>
      <w:r w:rsidRPr="001808F5">
        <w:rPr>
          <w:rFonts w:ascii="Times New Roman" w:hAnsi="Times New Roman" w:cs="Times New Roman"/>
          <w:i/>
          <w:sz w:val="24"/>
          <w:szCs w:val="24"/>
          <w:vertAlign w:val="subscript"/>
        </w:rPr>
        <w:t>A</w:t>
      </w:r>
      <w:r w:rsidRPr="001808F5">
        <w:rPr>
          <w:rFonts w:ascii="Times New Roman" w:hAnsi="Times New Roman" w:cs="Times New Roman"/>
          <w:i/>
          <w:sz w:val="24"/>
          <w:szCs w:val="24"/>
        </w:rPr>
        <w:t xml:space="preserve">: μ&gt; μ </w:t>
      </w:r>
      <w:r w:rsidRPr="001808F5">
        <w:rPr>
          <w:rFonts w:ascii="Times New Roman" w:hAnsi="Times New Roman" w:cs="Times New Roman"/>
          <w:i/>
          <w:sz w:val="24"/>
          <w:szCs w:val="24"/>
          <w:vertAlign w:val="subscript"/>
        </w:rPr>
        <w:t>O</w:t>
      </w:r>
      <w:r w:rsidRPr="001808F5">
        <w:rPr>
          <w:rFonts w:ascii="Times New Roman" w:hAnsi="Times New Roman" w:cs="Times New Roman"/>
          <w:sz w:val="24"/>
          <w:szCs w:val="24"/>
        </w:rPr>
        <w:t>?</w:t>
      </w:r>
    </w:p>
    <w:p w:rsidR="001808F5" w:rsidRPr="001808F5" w:rsidRDefault="001808F5" w:rsidP="001808F5">
      <w:pPr>
        <w:pStyle w:val="ListParagraph"/>
        <w:ind w:left="1080"/>
        <w:rPr>
          <w:rFonts w:ascii="Times New Roman" w:hAnsi="Times New Roman" w:cs="Times New Roman"/>
          <w:sz w:val="24"/>
          <w:szCs w:val="24"/>
        </w:rPr>
      </w:pPr>
      <w:r w:rsidRPr="001808F5">
        <w:rPr>
          <w:rFonts w:ascii="Times New Roman" w:hAnsi="Times New Roman" w:cs="Times New Roman"/>
          <w:sz w:val="24"/>
          <w:szCs w:val="24"/>
        </w:rPr>
        <w:t>Given that:  Z =1.63 (right tailed)</w:t>
      </w:r>
    </w:p>
    <w:p w:rsidR="001808F5" w:rsidRPr="001808F5" w:rsidRDefault="001808F5" w:rsidP="001808F5">
      <w:pPr>
        <w:pStyle w:val="ListParagraph"/>
        <w:ind w:left="1080"/>
        <w:rPr>
          <w:rFonts w:ascii="Times New Roman" w:hAnsi="Times New Roman" w:cs="Times New Roman"/>
          <w:sz w:val="24"/>
          <w:szCs w:val="24"/>
        </w:rPr>
      </w:pPr>
      <w:r w:rsidRPr="001808F5">
        <w:rPr>
          <w:rFonts w:ascii="Times New Roman" w:hAnsi="Times New Roman" w:cs="Times New Roman"/>
          <w:sz w:val="24"/>
          <w:szCs w:val="24"/>
        </w:rPr>
        <w:t>We get the P-value = 0.0516 or 0.051551</w:t>
      </w:r>
    </w:p>
    <w:p w:rsidR="001808F5" w:rsidRPr="001808F5" w:rsidRDefault="001808F5" w:rsidP="001808F5">
      <w:pPr>
        <w:pStyle w:val="ListParagraph"/>
        <w:numPr>
          <w:ilvl w:val="0"/>
          <w:numId w:val="5"/>
        </w:numPr>
        <w:rPr>
          <w:rFonts w:ascii="Times New Roman" w:hAnsi="Times New Roman" w:cs="Times New Roman"/>
          <w:sz w:val="24"/>
          <w:szCs w:val="24"/>
        </w:rPr>
      </w:pPr>
      <w:r w:rsidRPr="001808F5">
        <w:rPr>
          <w:rFonts w:ascii="Times New Roman" w:hAnsi="Times New Roman" w:cs="Times New Roman"/>
          <w:sz w:val="24"/>
          <w:szCs w:val="24"/>
        </w:rPr>
        <w:t xml:space="preserve">What is the p-value if the alternative is </w:t>
      </w:r>
      <w:r w:rsidRPr="001808F5">
        <w:rPr>
          <w:rFonts w:ascii="Times New Roman" w:hAnsi="Times New Roman" w:cs="Times New Roman"/>
          <w:i/>
          <w:sz w:val="24"/>
          <w:szCs w:val="24"/>
        </w:rPr>
        <w:t xml:space="preserve">H </w:t>
      </w:r>
      <w:r w:rsidRPr="001808F5">
        <w:rPr>
          <w:rFonts w:ascii="Times New Roman" w:hAnsi="Times New Roman" w:cs="Times New Roman"/>
          <w:i/>
          <w:sz w:val="24"/>
          <w:szCs w:val="24"/>
          <w:vertAlign w:val="subscript"/>
        </w:rPr>
        <w:t>A</w:t>
      </w:r>
      <w:r w:rsidRPr="001808F5">
        <w:rPr>
          <w:rFonts w:ascii="Times New Roman" w:hAnsi="Times New Roman" w:cs="Times New Roman"/>
          <w:i/>
          <w:sz w:val="24"/>
          <w:szCs w:val="24"/>
        </w:rPr>
        <w:t xml:space="preserve">: μ &lt; μ </w:t>
      </w:r>
      <w:r w:rsidRPr="001808F5">
        <w:rPr>
          <w:rFonts w:ascii="Times New Roman" w:hAnsi="Times New Roman" w:cs="Times New Roman"/>
          <w:i/>
          <w:sz w:val="24"/>
          <w:szCs w:val="24"/>
          <w:vertAlign w:val="subscript"/>
        </w:rPr>
        <w:t>O</w:t>
      </w:r>
      <w:r w:rsidRPr="001808F5">
        <w:rPr>
          <w:rFonts w:ascii="Times New Roman" w:hAnsi="Times New Roman" w:cs="Times New Roman"/>
          <w:sz w:val="24"/>
          <w:szCs w:val="24"/>
        </w:rPr>
        <w:t>?</w:t>
      </w:r>
    </w:p>
    <w:p w:rsidR="001808F5" w:rsidRPr="001808F5" w:rsidRDefault="001808F5" w:rsidP="001808F5">
      <w:pPr>
        <w:pStyle w:val="ListParagraph"/>
        <w:ind w:left="1080"/>
        <w:rPr>
          <w:rFonts w:ascii="Times New Roman" w:hAnsi="Times New Roman" w:cs="Times New Roman"/>
          <w:sz w:val="24"/>
          <w:szCs w:val="24"/>
        </w:rPr>
      </w:pPr>
      <w:r w:rsidRPr="001808F5">
        <w:rPr>
          <w:rFonts w:ascii="Times New Roman" w:hAnsi="Times New Roman" w:cs="Times New Roman"/>
          <w:sz w:val="24"/>
          <w:szCs w:val="24"/>
        </w:rPr>
        <w:t>Given that: = Z = 1.63 (left tailed)</w:t>
      </w:r>
    </w:p>
    <w:p w:rsidR="001808F5" w:rsidRPr="001808F5" w:rsidRDefault="001808F5" w:rsidP="001808F5">
      <w:pPr>
        <w:pStyle w:val="ListParagraph"/>
        <w:ind w:left="1080"/>
        <w:rPr>
          <w:rFonts w:ascii="Times New Roman" w:hAnsi="Times New Roman" w:cs="Times New Roman"/>
          <w:sz w:val="24"/>
          <w:szCs w:val="24"/>
        </w:rPr>
      </w:pPr>
      <w:r w:rsidRPr="001808F5">
        <w:rPr>
          <w:rFonts w:ascii="Times New Roman" w:hAnsi="Times New Roman" w:cs="Times New Roman"/>
          <w:sz w:val="24"/>
          <w:szCs w:val="24"/>
        </w:rPr>
        <w:t>We get the P-Value = 0.9484 or 0.948449</w:t>
      </w:r>
    </w:p>
    <w:p w:rsidR="001808F5" w:rsidRPr="001808F5" w:rsidRDefault="001808F5" w:rsidP="001808F5">
      <w:pPr>
        <w:pStyle w:val="ListParagraph"/>
        <w:numPr>
          <w:ilvl w:val="0"/>
          <w:numId w:val="5"/>
        </w:numPr>
        <w:rPr>
          <w:rFonts w:ascii="Times New Roman" w:hAnsi="Times New Roman" w:cs="Times New Roman"/>
          <w:sz w:val="24"/>
          <w:szCs w:val="24"/>
        </w:rPr>
      </w:pPr>
      <w:r w:rsidRPr="001808F5">
        <w:rPr>
          <w:rFonts w:ascii="Times New Roman" w:hAnsi="Times New Roman" w:cs="Times New Roman"/>
          <w:sz w:val="24"/>
          <w:szCs w:val="24"/>
        </w:rPr>
        <w:t xml:space="preserve">What is the p-value if the alternative is </w:t>
      </w:r>
      <w:r w:rsidRPr="001808F5">
        <w:rPr>
          <w:rFonts w:ascii="Times New Roman" w:hAnsi="Times New Roman" w:cs="Times New Roman"/>
          <w:i/>
          <w:sz w:val="24"/>
          <w:szCs w:val="24"/>
        </w:rPr>
        <w:t xml:space="preserve">H </w:t>
      </w:r>
      <w:r w:rsidRPr="001808F5">
        <w:rPr>
          <w:rFonts w:ascii="Times New Roman" w:hAnsi="Times New Roman" w:cs="Times New Roman"/>
          <w:i/>
          <w:sz w:val="24"/>
          <w:szCs w:val="24"/>
          <w:vertAlign w:val="subscript"/>
        </w:rPr>
        <w:t>A</w:t>
      </w:r>
      <w:r w:rsidRPr="001808F5">
        <w:rPr>
          <w:rFonts w:ascii="Times New Roman" w:hAnsi="Times New Roman" w:cs="Times New Roman"/>
          <w:i/>
          <w:sz w:val="24"/>
          <w:szCs w:val="24"/>
        </w:rPr>
        <w:t xml:space="preserve">: μ ≠ μ </w:t>
      </w:r>
      <w:r w:rsidRPr="001808F5">
        <w:rPr>
          <w:rFonts w:ascii="Times New Roman" w:hAnsi="Times New Roman" w:cs="Times New Roman"/>
          <w:i/>
          <w:sz w:val="24"/>
          <w:szCs w:val="24"/>
          <w:vertAlign w:val="subscript"/>
        </w:rPr>
        <w:t>O</w:t>
      </w:r>
      <w:r w:rsidRPr="001808F5">
        <w:rPr>
          <w:rFonts w:ascii="Times New Roman" w:hAnsi="Times New Roman" w:cs="Times New Roman"/>
          <w:sz w:val="24"/>
          <w:szCs w:val="24"/>
        </w:rPr>
        <w:t>?</w:t>
      </w:r>
    </w:p>
    <w:p w:rsidR="001808F5" w:rsidRPr="001808F5" w:rsidRDefault="001808F5" w:rsidP="001808F5">
      <w:pPr>
        <w:pStyle w:val="ListParagraph"/>
        <w:ind w:left="1080"/>
        <w:rPr>
          <w:rFonts w:ascii="Times New Roman" w:hAnsi="Times New Roman" w:cs="Times New Roman"/>
          <w:sz w:val="24"/>
          <w:szCs w:val="24"/>
        </w:rPr>
      </w:pPr>
      <w:r w:rsidRPr="001808F5">
        <w:rPr>
          <w:rFonts w:ascii="Times New Roman" w:hAnsi="Times New Roman" w:cs="Times New Roman"/>
          <w:sz w:val="24"/>
          <w:szCs w:val="24"/>
        </w:rPr>
        <w:t>Given that: = Z = 1.63 (two</w:t>
      </w:r>
      <w:r w:rsidRPr="001808F5">
        <w:rPr>
          <w:rFonts w:ascii="Times New Roman" w:hAnsi="Times New Roman" w:cs="Times New Roman"/>
          <w:sz w:val="24"/>
          <w:szCs w:val="24"/>
        </w:rPr>
        <w:t xml:space="preserve"> tailed)</w:t>
      </w:r>
    </w:p>
    <w:p w:rsidR="001808F5" w:rsidRPr="001808F5" w:rsidRDefault="001808F5" w:rsidP="001808F5">
      <w:pPr>
        <w:pStyle w:val="ListParagraph"/>
        <w:ind w:left="1080"/>
        <w:rPr>
          <w:rFonts w:ascii="Times New Roman" w:hAnsi="Times New Roman" w:cs="Times New Roman"/>
          <w:sz w:val="24"/>
          <w:szCs w:val="24"/>
        </w:rPr>
      </w:pPr>
      <w:r w:rsidRPr="001808F5">
        <w:rPr>
          <w:rFonts w:ascii="Times New Roman" w:hAnsi="Times New Roman" w:cs="Times New Roman"/>
          <w:sz w:val="24"/>
          <w:szCs w:val="24"/>
        </w:rPr>
        <w:t xml:space="preserve">We get </w:t>
      </w:r>
      <w:r w:rsidRPr="001808F5">
        <w:rPr>
          <w:rFonts w:ascii="Times New Roman" w:hAnsi="Times New Roman" w:cs="Times New Roman"/>
          <w:sz w:val="24"/>
          <w:szCs w:val="24"/>
        </w:rPr>
        <w:t>the P-Value = 0.103101</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Q7</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Below are the null and alternative Hypothesis,</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Null Hypothesis: μ = 4.8</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Alternative Hypothesis: μ &gt; 4.8</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Rejection Region</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This is right tailed test, for α = 0.05</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Critical value of z is 1.64.</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Hence reject H0 if z &gt; 1.64</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Test statistic,</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z = (</w:t>
      </w:r>
      <w:proofErr w:type="spellStart"/>
      <w:r w:rsidRPr="001808F5">
        <w:rPr>
          <w:rFonts w:ascii="Times New Roman" w:hAnsi="Times New Roman" w:cs="Times New Roman"/>
          <w:sz w:val="24"/>
          <w:szCs w:val="24"/>
        </w:rPr>
        <w:t>xbar</w:t>
      </w:r>
      <w:proofErr w:type="spellEnd"/>
      <w:r w:rsidRPr="001808F5">
        <w:rPr>
          <w:rFonts w:ascii="Times New Roman" w:hAnsi="Times New Roman" w:cs="Times New Roman"/>
          <w:sz w:val="24"/>
          <w:szCs w:val="24"/>
        </w:rPr>
        <w:t xml:space="preserve"> - mu)</w:t>
      </w:r>
      <w:proofErr w:type="gramStart"/>
      <w:r w:rsidRPr="001808F5">
        <w:rPr>
          <w:rFonts w:ascii="Times New Roman" w:hAnsi="Times New Roman" w:cs="Times New Roman"/>
          <w:sz w:val="24"/>
          <w:szCs w:val="24"/>
        </w:rPr>
        <w:t>/(</w:t>
      </w:r>
      <w:proofErr w:type="gramEnd"/>
      <w:r w:rsidRPr="001808F5">
        <w:rPr>
          <w:rFonts w:ascii="Times New Roman" w:hAnsi="Times New Roman" w:cs="Times New Roman"/>
          <w:sz w:val="24"/>
          <w:szCs w:val="24"/>
        </w:rPr>
        <w:t>sigma/</w:t>
      </w:r>
      <w:proofErr w:type="spellStart"/>
      <w:r w:rsidRPr="001808F5">
        <w:rPr>
          <w:rFonts w:ascii="Times New Roman" w:hAnsi="Times New Roman" w:cs="Times New Roman"/>
          <w:sz w:val="24"/>
          <w:szCs w:val="24"/>
        </w:rPr>
        <w:t>sqrt</w:t>
      </w:r>
      <w:proofErr w:type="spellEnd"/>
      <w:r w:rsidRPr="001808F5">
        <w:rPr>
          <w:rFonts w:ascii="Times New Roman" w:hAnsi="Times New Roman" w:cs="Times New Roman"/>
          <w:sz w:val="24"/>
          <w:szCs w:val="24"/>
        </w:rPr>
        <w:t>(n))</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z = (5.2 - 4.8)</w:t>
      </w:r>
      <w:proofErr w:type="gramStart"/>
      <w:r w:rsidRPr="001808F5">
        <w:rPr>
          <w:rFonts w:ascii="Times New Roman" w:hAnsi="Times New Roman" w:cs="Times New Roman"/>
          <w:sz w:val="24"/>
          <w:szCs w:val="24"/>
        </w:rPr>
        <w:t>/(</w:t>
      </w:r>
      <w:proofErr w:type="gramEnd"/>
      <w:r w:rsidRPr="001808F5">
        <w:rPr>
          <w:rFonts w:ascii="Times New Roman" w:hAnsi="Times New Roman" w:cs="Times New Roman"/>
          <w:sz w:val="24"/>
          <w:szCs w:val="24"/>
        </w:rPr>
        <w:t>1/</w:t>
      </w:r>
      <w:proofErr w:type="spellStart"/>
      <w:r w:rsidRPr="001808F5">
        <w:rPr>
          <w:rFonts w:ascii="Times New Roman" w:hAnsi="Times New Roman" w:cs="Times New Roman"/>
          <w:sz w:val="24"/>
          <w:szCs w:val="24"/>
        </w:rPr>
        <w:t>sqrt</w:t>
      </w:r>
      <w:proofErr w:type="spellEnd"/>
      <w:r w:rsidRPr="001808F5">
        <w:rPr>
          <w:rFonts w:ascii="Times New Roman" w:hAnsi="Times New Roman" w:cs="Times New Roman"/>
          <w:sz w:val="24"/>
          <w:szCs w:val="24"/>
        </w:rPr>
        <w:t>(31))</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z = 2.23</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P-value Approach</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P-value = 0.0129</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As P-value &lt; 0.05, reject the null hypothesis.</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Conclusion</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There is sufficient evidence that this patient’s true mean phosphorus level significantly exceeds 4.8 mg/</w:t>
      </w:r>
      <w:proofErr w:type="spellStart"/>
      <w:r w:rsidRPr="001808F5">
        <w:rPr>
          <w:rFonts w:ascii="Times New Roman" w:hAnsi="Times New Roman" w:cs="Times New Roman"/>
          <w:sz w:val="24"/>
          <w:szCs w:val="24"/>
        </w:rPr>
        <w:t>dL</w:t>
      </w:r>
      <w:proofErr w:type="spellEnd"/>
      <w:r w:rsidRPr="001808F5">
        <w:rPr>
          <w:rFonts w:ascii="Times New Roman" w:hAnsi="Times New Roman" w:cs="Times New Roman"/>
          <w:sz w:val="24"/>
          <w:szCs w:val="24"/>
        </w:rPr>
        <w:t>, the upper end of the “normal” range</w:t>
      </w:r>
    </w:p>
    <w:p w:rsidR="001808F5" w:rsidRPr="001808F5" w:rsidRDefault="001808F5" w:rsidP="001808F5">
      <w:pPr>
        <w:rPr>
          <w:rFonts w:ascii="Times New Roman" w:hAnsi="Times New Roman" w:cs="Times New Roman"/>
          <w:sz w:val="24"/>
          <w:szCs w:val="24"/>
        </w:rPr>
      </w:pPr>
      <w:r w:rsidRPr="001808F5">
        <w:rPr>
          <w:rFonts w:ascii="Times New Roman" w:hAnsi="Times New Roman" w:cs="Times New Roman"/>
          <w:sz w:val="24"/>
          <w:szCs w:val="24"/>
        </w:rPr>
        <w:t>Q8</w:t>
      </w:r>
    </w:p>
    <w:p w:rsidR="001808F5" w:rsidRPr="001808F5" w:rsidRDefault="001808F5" w:rsidP="001808F5">
      <w:pPr>
        <w:rPr>
          <w:rFonts w:ascii="Times New Roman" w:hAnsi="Times New Roman" w:cs="Times New Roman"/>
          <w:bCs/>
          <w:sz w:val="24"/>
          <w:szCs w:val="24"/>
        </w:rPr>
      </w:pPr>
      <w:r w:rsidRPr="001808F5">
        <w:rPr>
          <w:rFonts w:ascii="Times New Roman" w:hAnsi="Times New Roman" w:cs="Times New Roman"/>
          <w:bCs/>
          <w:sz w:val="24"/>
          <w:szCs w:val="24"/>
        </w:rPr>
        <w:t>Fill in the chart below for how we make decisions about conclusions to hypothesis tests.  Your answer choices are in boldface type.</w:t>
      </w:r>
    </w:p>
    <w:p w:rsidR="001808F5" w:rsidRPr="001808F5" w:rsidRDefault="001808F5" w:rsidP="001808F5">
      <w:pPr>
        <w:rPr>
          <w:rFonts w:ascii="Times New Roman" w:hAnsi="Times New Roman" w:cs="Times New Roman"/>
          <w:bCs/>
          <w:sz w:val="24"/>
          <w:szCs w:val="24"/>
        </w:rPr>
      </w:pPr>
    </w:p>
    <w:tbl>
      <w:tblPr>
        <w:tblStyle w:val="TableGrid"/>
        <w:tblW w:w="0" w:type="auto"/>
        <w:tblLook w:val="01E0" w:firstRow="1" w:lastRow="1" w:firstColumn="1" w:lastColumn="1" w:noHBand="0" w:noVBand="0"/>
      </w:tblPr>
      <w:tblGrid>
        <w:gridCol w:w="4968"/>
        <w:gridCol w:w="1980"/>
        <w:gridCol w:w="1908"/>
      </w:tblGrid>
      <w:tr w:rsidR="001808F5" w:rsidRPr="001808F5" w:rsidTr="00BE06BC">
        <w:tc>
          <w:tcPr>
            <w:tcW w:w="4968" w:type="dxa"/>
          </w:tcPr>
          <w:p w:rsidR="001808F5" w:rsidRPr="001808F5" w:rsidRDefault="001808F5" w:rsidP="001808F5">
            <w:pPr>
              <w:spacing w:after="160" w:line="259" w:lineRule="auto"/>
              <w:rPr>
                <w:rFonts w:ascii="Times New Roman" w:hAnsi="Times New Roman" w:cs="Times New Roman"/>
                <w:bCs/>
                <w:sz w:val="24"/>
                <w:szCs w:val="24"/>
              </w:rPr>
            </w:pPr>
          </w:p>
        </w:tc>
        <w:tc>
          <w:tcPr>
            <w:tcW w:w="1980"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 xml:space="preserve">P-value &gt; </w:t>
            </w:r>
            <w:r w:rsidRPr="001808F5">
              <w:rPr>
                <w:rFonts w:ascii="Times New Roman" w:hAnsi="Times New Roman" w:cs="Times New Roman"/>
                <w:bCs/>
                <w:sz w:val="24"/>
                <w:szCs w:val="24"/>
              </w:rPr>
              <w:sym w:font="Symbol" w:char="F061"/>
            </w:r>
            <w:r w:rsidRPr="001808F5">
              <w:rPr>
                <w:rFonts w:ascii="Times New Roman" w:hAnsi="Times New Roman" w:cs="Times New Roman"/>
                <w:bCs/>
                <w:sz w:val="24"/>
                <w:szCs w:val="24"/>
              </w:rPr>
              <w:t xml:space="preserve"> </w:t>
            </w:r>
          </w:p>
        </w:tc>
        <w:tc>
          <w:tcPr>
            <w:tcW w:w="1908"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 xml:space="preserve">P-value </w:t>
            </w:r>
            <w:r w:rsidRPr="001808F5">
              <w:rPr>
                <w:rFonts w:ascii="Times New Roman" w:hAnsi="Times New Roman" w:cs="Times New Roman"/>
                <w:bCs/>
                <w:sz w:val="24"/>
                <w:szCs w:val="24"/>
              </w:rPr>
              <w:sym w:font="Symbol" w:char="F0A3"/>
            </w:r>
            <w:r w:rsidRPr="001808F5">
              <w:rPr>
                <w:rFonts w:ascii="Times New Roman" w:hAnsi="Times New Roman" w:cs="Times New Roman"/>
                <w:bCs/>
                <w:sz w:val="24"/>
                <w:szCs w:val="24"/>
              </w:rPr>
              <w:t xml:space="preserve"> </w:t>
            </w:r>
            <w:r w:rsidRPr="001808F5">
              <w:rPr>
                <w:rFonts w:ascii="Times New Roman" w:hAnsi="Times New Roman" w:cs="Times New Roman"/>
                <w:bCs/>
                <w:sz w:val="24"/>
                <w:szCs w:val="24"/>
              </w:rPr>
              <w:sym w:font="Symbol" w:char="F061"/>
            </w:r>
          </w:p>
        </w:tc>
      </w:tr>
      <w:tr w:rsidR="001808F5" w:rsidRPr="001808F5" w:rsidTr="00BE06BC">
        <w:tc>
          <w:tcPr>
            <w:tcW w:w="4968"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 xml:space="preserve">a)  Is the sample mean </w:t>
            </w:r>
            <w:r w:rsidRPr="001808F5">
              <w:rPr>
                <w:rFonts w:ascii="Times New Roman" w:hAnsi="Times New Roman" w:cs="Times New Roman"/>
                <w:bCs/>
                <w:sz w:val="24"/>
                <w:szCs w:val="24"/>
              </w:rPr>
              <w:object w:dxaOrig="22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75pt" o:ole="">
                  <v:imagedata r:id="rId5" o:title=""/>
                </v:shape>
                <o:OLEObject Type="Embed" ProgID="Equation.RSEE4" ShapeID="_x0000_i1025" DrawAspect="Content" ObjectID="_1645169452" r:id="rId6"/>
              </w:object>
            </w:r>
            <w:r w:rsidRPr="001808F5">
              <w:rPr>
                <w:rFonts w:ascii="Times New Roman" w:hAnsi="Times New Roman" w:cs="Times New Roman"/>
                <w:b/>
                <w:bCs/>
                <w:sz w:val="24"/>
                <w:szCs w:val="24"/>
              </w:rPr>
              <w:t>near</w:t>
            </w:r>
            <w:r w:rsidRPr="001808F5">
              <w:rPr>
                <w:rFonts w:ascii="Times New Roman" w:hAnsi="Times New Roman" w:cs="Times New Roman"/>
                <w:bCs/>
                <w:sz w:val="24"/>
                <w:szCs w:val="24"/>
              </w:rPr>
              <w:t xml:space="preserve"> or </w:t>
            </w:r>
            <w:r w:rsidRPr="001808F5">
              <w:rPr>
                <w:rFonts w:ascii="Times New Roman" w:hAnsi="Times New Roman" w:cs="Times New Roman"/>
                <w:b/>
                <w:bCs/>
                <w:sz w:val="24"/>
                <w:szCs w:val="24"/>
              </w:rPr>
              <w:t>far</w:t>
            </w:r>
            <w:r w:rsidRPr="001808F5">
              <w:rPr>
                <w:rFonts w:ascii="Times New Roman" w:hAnsi="Times New Roman" w:cs="Times New Roman"/>
                <w:bCs/>
                <w:sz w:val="24"/>
                <w:szCs w:val="24"/>
              </w:rPr>
              <w:t xml:space="preserve"> from the reasonable guess for the population mean </w:t>
            </w:r>
            <w:r w:rsidRPr="001808F5">
              <w:rPr>
                <w:rFonts w:ascii="Times New Roman" w:hAnsi="Times New Roman" w:cs="Times New Roman"/>
                <w:bCs/>
                <w:sz w:val="24"/>
                <w:szCs w:val="24"/>
              </w:rPr>
              <w:sym w:font="Symbol" w:char="F06D"/>
            </w:r>
            <w:r w:rsidRPr="001808F5">
              <w:rPr>
                <w:rFonts w:ascii="Times New Roman" w:hAnsi="Times New Roman" w:cs="Times New Roman"/>
                <w:bCs/>
                <w:sz w:val="24"/>
                <w:szCs w:val="24"/>
                <w:vertAlign w:val="subscript"/>
              </w:rPr>
              <w:t>0?</w:t>
            </w:r>
          </w:p>
        </w:tc>
        <w:tc>
          <w:tcPr>
            <w:tcW w:w="1980"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Far</w:t>
            </w:r>
          </w:p>
        </w:tc>
        <w:tc>
          <w:tcPr>
            <w:tcW w:w="1908"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Near</w:t>
            </w:r>
          </w:p>
        </w:tc>
      </w:tr>
      <w:tr w:rsidR="001808F5" w:rsidRPr="001808F5" w:rsidTr="00BE06BC">
        <w:tc>
          <w:tcPr>
            <w:tcW w:w="4968"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 xml:space="preserve">b)  On the Normal curve diagram for this hypothesis test, does the p-value take up a </w:t>
            </w:r>
            <w:r w:rsidRPr="001808F5">
              <w:rPr>
                <w:rFonts w:ascii="Times New Roman" w:hAnsi="Times New Roman" w:cs="Times New Roman"/>
                <w:b/>
                <w:bCs/>
                <w:sz w:val="24"/>
                <w:szCs w:val="24"/>
              </w:rPr>
              <w:t>small</w:t>
            </w:r>
            <w:r w:rsidRPr="001808F5">
              <w:rPr>
                <w:rFonts w:ascii="Times New Roman" w:hAnsi="Times New Roman" w:cs="Times New Roman"/>
                <w:bCs/>
                <w:sz w:val="24"/>
                <w:szCs w:val="24"/>
              </w:rPr>
              <w:t xml:space="preserve"> or </w:t>
            </w:r>
            <w:r w:rsidRPr="001808F5">
              <w:rPr>
                <w:rFonts w:ascii="Times New Roman" w:hAnsi="Times New Roman" w:cs="Times New Roman"/>
                <w:b/>
                <w:bCs/>
                <w:sz w:val="24"/>
                <w:szCs w:val="24"/>
              </w:rPr>
              <w:t>big</w:t>
            </w:r>
            <w:r w:rsidRPr="001808F5">
              <w:rPr>
                <w:rFonts w:ascii="Times New Roman" w:hAnsi="Times New Roman" w:cs="Times New Roman"/>
                <w:bCs/>
                <w:sz w:val="24"/>
                <w:szCs w:val="24"/>
              </w:rPr>
              <w:t xml:space="preserve"> area?</w:t>
            </w:r>
          </w:p>
        </w:tc>
        <w:tc>
          <w:tcPr>
            <w:tcW w:w="1980"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Small</w:t>
            </w:r>
          </w:p>
        </w:tc>
        <w:tc>
          <w:tcPr>
            <w:tcW w:w="1908"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Big</w:t>
            </w:r>
          </w:p>
        </w:tc>
      </w:tr>
      <w:tr w:rsidR="001808F5" w:rsidRPr="001808F5" w:rsidTr="00BE06BC">
        <w:tc>
          <w:tcPr>
            <w:tcW w:w="4968"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c)  Conclusion to the hypothesis test:</w:t>
            </w:r>
          </w:p>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
                <w:bCs/>
                <w:sz w:val="24"/>
                <w:szCs w:val="24"/>
              </w:rPr>
              <w:t>Reject H</w:t>
            </w:r>
            <w:r w:rsidRPr="001808F5">
              <w:rPr>
                <w:rFonts w:ascii="Times New Roman" w:hAnsi="Times New Roman" w:cs="Times New Roman"/>
                <w:b/>
                <w:bCs/>
                <w:sz w:val="24"/>
                <w:szCs w:val="24"/>
                <w:vertAlign w:val="subscript"/>
              </w:rPr>
              <w:t>0</w:t>
            </w:r>
            <w:r w:rsidRPr="001808F5">
              <w:rPr>
                <w:rFonts w:ascii="Times New Roman" w:hAnsi="Times New Roman" w:cs="Times New Roman"/>
                <w:bCs/>
                <w:sz w:val="24"/>
                <w:szCs w:val="24"/>
              </w:rPr>
              <w:t xml:space="preserve">, </w:t>
            </w:r>
          </w:p>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
                <w:bCs/>
                <w:sz w:val="24"/>
                <w:szCs w:val="24"/>
              </w:rPr>
              <w:t>Do not reject H</w:t>
            </w:r>
            <w:r w:rsidRPr="001808F5">
              <w:rPr>
                <w:rFonts w:ascii="Times New Roman" w:hAnsi="Times New Roman" w:cs="Times New Roman"/>
                <w:b/>
                <w:bCs/>
                <w:sz w:val="24"/>
                <w:szCs w:val="24"/>
                <w:vertAlign w:val="subscript"/>
              </w:rPr>
              <w:t>0</w:t>
            </w:r>
          </w:p>
        </w:tc>
        <w:tc>
          <w:tcPr>
            <w:tcW w:w="1980"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Reject</w:t>
            </w:r>
          </w:p>
        </w:tc>
        <w:tc>
          <w:tcPr>
            <w:tcW w:w="1908"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Do not Reject</w:t>
            </w:r>
          </w:p>
        </w:tc>
      </w:tr>
      <w:tr w:rsidR="001808F5" w:rsidRPr="001808F5" w:rsidTr="00BE06BC">
        <w:tc>
          <w:tcPr>
            <w:tcW w:w="4968"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 xml:space="preserve">d)  There </w:t>
            </w:r>
            <w:r w:rsidRPr="001808F5">
              <w:rPr>
                <w:rFonts w:ascii="Times New Roman" w:hAnsi="Times New Roman" w:cs="Times New Roman"/>
                <w:b/>
                <w:bCs/>
                <w:sz w:val="24"/>
                <w:szCs w:val="24"/>
              </w:rPr>
              <w:t>is</w:t>
            </w:r>
            <w:r w:rsidRPr="001808F5">
              <w:rPr>
                <w:rFonts w:ascii="Times New Roman" w:hAnsi="Times New Roman" w:cs="Times New Roman"/>
                <w:bCs/>
                <w:sz w:val="24"/>
                <w:szCs w:val="24"/>
              </w:rPr>
              <w:t xml:space="preserve"> or </w:t>
            </w:r>
            <w:r w:rsidRPr="001808F5">
              <w:rPr>
                <w:rFonts w:ascii="Times New Roman" w:hAnsi="Times New Roman" w:cs="Times New Roman"/>
                <w:b/>
                <w:bCs/>
                <w:sz w:val="24"/>
                <w:szCs w:val="24"/>
              </w:rPr>
              <w:t>is not</w:t>
            </w:r>
            <w:r w:rsidRPr="001808F5">
              <w:rPr>
                <w:rFonts w:ascii="Times New Roman" w:hAnsi="Times New Roman" w:cs="Times New Roman"/>
                <w:bCs/>
                <w:sz w:val="24"/>
                <w:szCs w:val="24"/>
              </w:rPr>
              <w:t xml:space="preserve"> evidence in favor of the alternative hypothesis.</w:t>
            </w:r>
          </w:p>
        </w:tc>
        <w:tc>
          <w:tcPr>
            <w:tcW w:w="1980"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Is</w:t>
            </w:r>
          </w:p>
        </w:tc>
        <w:tc>
          <w:tcPr>
            <w:tcW w:w="1908" w:type="dxa"/>
          </w:tcPr>
          <w:p w:rsidR="001808F5" w:rsidRPr="001808F5" w:rsidRDefault="001808F5" w:rsidP="001808F5">
            <w:pPr>
              <w:spacing w:after="160" w:line="259" w:lineRule="auto"/>
              <w:rPr>
                <w:rFonts w:ascii="Times New Roman" w:hAnsi="Times New Roman" w:cs="Times New Roman"/>
                <w:bCs/>
                <w:sz w:val="24"/>
                <w:szCs w:val="24"/>
              </w:rPr>
            </w:pPr>
            <w:r w:rsidRPr="001808F5">
              <w:rPr>
                <w:rFonts w:ascii="Times New Roman" w:hAnsi="Times New Roman" w:cs="Times New Roman"/>
                <w:bCs/>
                <w:sz w:val="24"/>
                <w:szCs w:val="24"/>
              </w:rPr>
              <w:t>Is not</w:t>
            </w:r>
          </w:p>
        </w:tc>
      </w:tr>
    </w:tbl>
    <w:p w:rsidR="001808F5" w:rsidRPr="001808F5" w:rsidRDefault="001808F5" w:rsidP="001808F5">
      <w:pPr>
        <w:rPr>
          <w:rFonts w:ascii="Times New Roman" w:hAnsi="Times New Roman" w:cs="Times New Roman"/>
          <w:sz w:val="24"/>
          <w:szCs w:val="24"/>
        </w:rPr>
      </w:pPr>
    </w:p>
    <w:p w:rsidR="001808F5" w:rsidRPr="001808F5" w:rsidRDefault="001808F5" w:rsidP="001808F5">
      <w:pPr>
        <w:pStyle w:val="ListParagraph"/>
        <w:ind w:left="1080"/>
        <w:rPr>
          <w:rFonts w:ascii="Times New Roman" w:hAnsi="Times New Roman" w:cs="Times New Roman"/>
          <w:sz w:val="24"/>
          <w:szCs w:val="24"/>
        </w:rPr>
      </w:pPr>
    </w:p>
    <w:p w:rsidR="001808F5" w:rsidRPr="001808F5" w:rsidRDefault="001808F5" w:rsidP="001808F5">
      <w:pPr>
        <w:pStyle w:val="ListParagraph"/>
        <w:ind w:left="1080"/>
        <w:rPr>
          <w:rFonts w:ascii="Times New Roman" w:hAnsi="Times New Roman" w:cs="Times New Roman"/>
          <w:sz w:val="24"/>
          <w:szCs w:val="24"/>
        </w:rPr>
      </w:pPr>
      <w:r w:rsidRPr="001808F5">
        <w:rPr>
          <w:rFonts w:ascii="Times New Roman" w:hAnsi="Times New Roman" w:cs="Times New Roman"/>
          <w:sz w:val="24"/>
          <w:szCs w:val="24"/>
        </w:rPr>
        <w:t xml:space="preserve"> </w:t>
      </w:r>
    </w:p>
    <w:p w:rsidR="001808F5" w:rsidRPr="001808F5" w:rsidRDefault="001808F5" w:rsidP="001808F5">
      <w:pPr>
        <w:pStyle w:val="ListParagraph"/>
        <w:ind w:left="1080"/>
        <w:rPr>
          <w:rFonts w:ascii="Times New Roman" w:hAnsi="Times New Roman" w:cs="Times New Roman"/>
          <w:sz w:val="24"/>
          <w:szCs w:val="24"/>
        </w:rPr>
      </w:pPr>
    </w:p>
    <w:p w:rsidR="001808F5" w:rsidRPr="001808F5" w:rsidRDefault="001808F5" w:rsidP="001808F5">
      <w:pPr>
        <w:rPr>
          <w:rFonts w:ascii="Times New Roman" w:hAnsi="Times New Roman" w:cs="Times New Roman"/>
          <w:sz w:val="24"/>
          <w:szCs w:val="24"/>
        </w:rPr>
      </w:pPr>
    </w:p>
    <w:p w:rsidR="001808F5" w:rsidRPr="001808F5" w:rsidRDefault="001808F5" w:rsidP="001808F5">
      <w:pPr>
        <w:ind w:firstLine="720"/>
        <w:rPr>
          <w:rFonts w:ascii="Times New Roman" w:hAnsi="Times New Roman" w:cs="Times New Roman"/>
          <w:sz w:val="24"/>
          <w:szCs w:val="24"/>
        </w:rPr>
      </w:pPr>
    </w:p>
    <w:p w:rsidR="001808F5" w:rsidRPr="001808F5" w:rsidRDefault="001808F5" w:rsidP="001808F5">
      <w:pPr>
        <w:rPr>
          <w:rFonts w:ascii="Times New Roman" w:hAnsi="Times New Roman" w:cs="Times New Roman"/>
          <w:sz w:val="24"/>
          <w:szCs w:val="24"/>
          <w:vertAlign w:val="subscript"/>
        </w:rPr>
      </w:pPr>
      <w:r w:rsidRPr="001808F5">
        <w:rPr>
          <w:rFonts w:ascii="Times New Roman" w:hAnsi="Times New Roman" w:cs="Times New Roman"/>
          <w:sz w:val="24"/>
          <w:szCs w:val="24"/>
          <w:vertAlign w:val="subscript"/>
        </w:rPr>
        <w:t xml:space="preserve"> </w:t>
      </w:r>
    </w:p>
    <w:p w:rsidR="001808F5" w:rsidRPr="001808F5" w:rsidRDefault="001808F5" w:rsidP="009373C6">
      <w:pPr>
        <w:rPr>
          <w:rFonts w:ascii="Times New Roman" w:hAnsi="Times New Roman" w:cs="Times New Roman"/>
          <w:sz w:val="24"/>
          <w:szCs w:val="24"/>
        </w:rPr>
      </w:pPr>
    </w:p>
    <w:p w:rsidR="009373C6" w:rsidRPr="001808F5" w:rsidRDefault="009373C6" w:rsidP="009373C6">
      <w:pPr>
        <w:rPr>
          <w:rFonts w:ascii="Times New Roman" w:hAnsi="Times New Roman" w:cs="Times New Roman"/>
          <w:sz w:val="24"/>
          <w:szCs w:val="24"/>
        </w:rPr>
      </w:pPr>
    </w:p>
    <w:p w:rsidR="00552100" w:rsidRPr="001808F5" w:rsidRDefault="00552100" w:rsidP="009373C6">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w:t>
      </w:r>
    </w:p>
    <w:p w:rsidR="00552100" w:rsidRPr="001808F5" w:rsidRDefault="00552100" w:rsidP="00552100">
      <w:pPr>
        <w:rPr>
          <w:rFonts w:ascii="Times New Roman" w:hAnsi="Times New Roman" w:cs="Times New Roman"/>
          <w:sz w:val="24"/>
          <w:szCs w:val="24"/>
        </w:rPr>
      </w:pPr>
    </w:p>
    <w:p w:rsidR="00465DB2" w:rsidRPr="001808F5" w:rsidRDefault="00465DB2" w:rsidP="00465DB2">
      <w:pPr>
        <w:pStyle w:val="ListParagraph"/>
        <w:rPr>
          <w:rFonts w:ascii="Times New Roman" w:hAnsi="Times New Roman" w:cs="Times New Roman"/>
          <w:sz w:val="24"/>
          <w:szCs w:val="24"/>
        </w:rPr>
      </w:pPr>
    </w:p>
    <w:p w:rsidR="00465DB2" w:rsidRPr="001808F5" w:rsidRDefault="00465DB2" w:rsidP="00465DB2">
      <w:pPr>
        <w:rPr>
          <w:rFonts w:ascii="Times New Roman" w:hAnsi="Times New Roman" w:cs="Times New Roman"/>
          <w:sz w:val="24"/>
          <w:szCs w:val="24"/>
        </w:rPr>
      </w:pPr>
    </w:p>
    <w:p w:rsidR="00465DB2" w:rsidRPr="001808F5" w:rsidRDefault="00465DB2" w:rsidP="00465DB2">
      <w:pPr>
        <w:pStyle w:val="ListParagraph"/>
        <w:rPr>
          <w:rFonts w:ascii="Times New Roman" w:hAnsi="Times New Roman" w:cs="Times New Roman"/>
          <w:sz w:val="24"/>
          <w:szCs w:val="24"/>
        </w:rPr>
      </w:pPr>
    </w:p>
    <w:p w:rsidR="00465DB2" w:rsidRPr="001808F5" w:rsidRDefault="00465DB2" w:rsidP="00465DB2">
      <w:pPr>
        <w:pStyle w:val="ListParagraph"/>
        <w:rPr>
          <w:rFonts w:ascii="Times New Roman" w:hAnsi="Times New Roman" w:cs="Times New Roman"/>
          <w:sz w:val="24"/>
          <w:szCs w:val="24"/>
        </w:rPr>
      </w:pPr>
    </w:p>
    <w:p w:rsidR="00465DB2" w:rsidRPr="001808F5" w:rsidRDefault="00465DB2" w:rsidP="00A558E6">
      <w:pPr>
        <w:rPr>
          <w:rFonts w:ascii="Times New Roman" w:hAnsi="Times New Roman" w:cs="Times New Roman"/>
          <w:sz w:val="24"/>
          <w:szCs w:val="24"/>
        </w:rPr>
      </w:pPr>
    </w:p>
    <w:p w:rsidR="00A558E6" w:rsidRPr="001808F5" w:rsidRDefault="00A558E6" w:rsidP="00A558E6">
      <w:pPr>
        <w:rPr>
          <w:rFonts w:ascii="Times New Roman" w:hAnsi="Times New Roman" w:cs="Times New Roman"/>
          <w:sz w:val="24"/>
          <w:szCs w:val="24"/>
        </w:rPr>
      </w:pPr>
    </w:p>
    <w:p w:rsidR="00A558E6" w:rsidRPr="001808F5" w:rsidRDefault="00A558E6" w:rsidP="00A558E6">
      <w:pPr>
        <w:rPr>
          <w:rFonts w:ascii="Times New Roman" w:hAnsi="Times New Roman" w:cs="Times New Roman"/>
          <w:i/>
          <w:sz w:val="24"/>
          <w:szCs w:val="24"/>
        </w:rPr>
      </w:pPr>
      <w:r w:rsidRPr="001808F5">
        <w:rPr>
          <w:rFonts w:ascii="Times New Roman" w:hAnsi="Times New Roman" w:cs="Times New Roman"/>
          <w:i/>
          <w:sz w:val="24"/>
          <w:szCs w:val="24"/>
        </w:rPr>
        <w:t xml:space="preserve"> </w:t>
      </w:r>
    </w:p>
    <w:p w:rsidR="003C5C54" w:rsidRPr="001808F5" w:rsidRDefault="006F269D" w:rsidP="00A558E6">
      <w:pPr>
        <w:rPr>
          <w:rFonts w:ascii="Times New Roman" w:hAnsi="Times New Roman" w:cs="Times New Roman"/>
          <w:sz w:val="24"/>
          <w:szCs w:val="24"/>
        </w:rPr>
      </w:pPr>
      <w:r w:rsidRPr="001808F5">
        <w:rPr>
          <w:rFonts w:ascii="Times New Roman" w:hAnsi="Times New Roman" w:cs="Times New Roman"/>
          <w:sz w:val="24"/>
          <w:szCs w:val="24"/>
        </w:rPr>
        <w:t xml:space="preserve">      </w:t>
      </w:r>
      <w:r w:rsidR="003C5C54" w:rsidRPr="001808F5">
        <w:rPr>
          <w:rFonts w:ascii="Times New Roman" w:hAnsi="Times New Roman" w:cs="Times New Roman"/>
          <w:sz w:val="24"/>
          <w:szCs w:val="24"/>
        </w:rPr>
        <w:t xml:space="preserve">     </w:t>
      </w:r>
    </w:p>
    <w:p w:rsidR="003C5C54" w:rsidRPr="001808F5" w:rsidRDefault="003C5C54" w:rsidP="003C5C54">
      <w:pPr>
        <w:pStyle w:val="ListParagraph"/>
        <w:rPr>
          <w:rFonts w:ascii="Times New Roman" w:hAnsi="Times New Roman" w:cs="Times New Roman"/>
          <w:sz w:val="24"/>
          <w:szCs w:val="24"/>
        </w:rPr>
      </w:pPr>
    </w:p>
    <w:p w:rsidR="003C5C54" w:rsidRPr="001808F5" w:rsidRDefault="003C5C54" w:rsidP="0066441B">
      <w:pPr>
        <w:pStyle w:val="ListParagraph"/>
        <w:rPr>
          <w:rFonts w:ascii="Times New Roman" w:hAnsi="Times New Roman" w:cs="Times New Roman"/>
          <w:sz w:val="24"/>
          <w:szCs w:val="24"/>
        </w:rPr>
      </w:pPr>
    </w:p>
    <w:p w:rsidR="0066441B" w:rsidRPr="001808F5" w:rsidRDefault="003C5C54" w:rsidP="0066441B">
      <w:pPr>
        <w:pStyle w:val="ListParagraph"/>
        <w:rPr>
          <w:rFonts w:ascii="Times New Roman" w:hAnsi="Times New Roman" w:cs="Times New Roman"/>
          <w:sz w:val="24"/>
          <w:szCs w:val="24"/>
        </w:rPr>
      </w:pPr>
      <w:r w:rsidRPr="001808F5">
        <w:rPr>
          <w:rFonts w:ascii="Times New Roman" w:hAnsi="Times New Roman" w:cs="Times New Roman"/>
          <w:sz w:val="24"/>
          <w:szCs w:val="24"/>
        </w:rPr>
        <w:t xml:space="preserve">  </w:t>
      </w:r>
      <w:r w:rsidR="00F82E5A" w:rsidRPr="001808F5">
        <w:rPr>
          <w:rFonts w:ascii="Times New Roman" w:hAnsi="Times New Roman" w:cs="Times New Roman"/>
          <w:sz w:val="24"/>
          <w:szCs w:val="24"/>
        </w:rPr>
        <w:t xml:space="preserve"> </w:t>
      </w:r>
      <w:r w:rsidR="0066441B" w:rsidRPr="001808F5">
        <w:rPr>
          <w:rFonts w:ascii="Times New Roman" w:hAnsi="Times New Roman" w:cs="Times New Roman"/>
          <w:sz w:val="24"/>
          <w:szCs w:val="24"/>
        </w:rPr>
        <w:t xml:space="preserve"> </w:t>
      </w:r>
    </w:p>
    <w:p w:rsidR="005E6900" w:rsidRPr="001808F5" w:rsidRDefault="00BD2F1D" w:rsidP="00BD2F1D">
      <w:pPr>
        <w:pStyle w:val="ListParagraph"/>
        <w:rPr>
          <w:rFonts w:ascii="Times New Roman" w:hAnsi="Times New Roman" w:cs="Times New Roman"/>
          <w:b/>
          <w:sz w:val="24"/>
          <w:szCs w:val="24"/>
        </w:rPr>
      </w:pPr>
      <w:r w:rsidRPr="001808F5">
        <w:rPr>
          <w:rFonts w:ascii="Times New Roman" w:hAnsi="Times New Roman" w:cs="Times New Roman"/>
          <w:b/>
          <w:sz w:val="24"/>
          <w:szCs w:val="24"/>
        </w:rPr>
        <w:t xml:space="preserve"> </w:t>
      </w:r>
      <w:r w:rsidR="005E6900" w:rsidRPr="001808F5">
        <w:rPr>
          <w:rFonts w:ascii="Times New Roman" w:hAnsi="Times New Roman" w:cs="Times New Roman"/>
          <w:b/>
          <w:sz w:val="24"/>
          <w:szCs w:val="24"/>
        </w:rPr>
        <w:t xml:space="preserve"> </w:t>
      </w:r>
    </w:p>
    <w:p w:rsidR="005E6900" w:rsidRPr="001808F5" w:rsidRDefault="005E6900">
      <w:pPr>
        <w:rPr>
          <w:rFonts w:ascii="Times New Roman" w:hAnsi="Times New Roman" w:cs="Times New Roman"/>
          <w:sz w:val="24"/>
          <w:szCs w:val="24"/>
        </w:rPr>
      </w:pPr>
    </w:p>
    <w:p w:rsidR="00BC412F" w:rsidRPr="001808F5" w:rsidRDefault="00BC412F">
      <w:pPr>
        <w:rPr>
          <w:rFonts w:ascii="Times New Roman" w:hAnsi="Times New Roman" w:cs="Times New Roman"/>
          <w:sz w:val="24"/>
          <w:szCs w:val="24"/>
        </w:rPr>
      </w:pPr>
      <w:r w:rsidRPr="001808F5">
        <w:rPr>
          <w:rFonts w:ascii="Times New Roman" w:hAnsi="Times New Roman" w:cs="Times New Roman"/>
          <w:sz w:val="24"/>
          <w:szCs w:val="24"/>
        </w:rPr>
        <w:t xml:space="preserve">  </w:t>
      </w:r>
    </w:p>
    <w:p w:rsidR="00B74D65" w:rsidRPr="001808F5" w:rsidRDefault="00B74D65">
      <w:pPr>
        <w:rPr>
          <w:rFonts w:ascii="Times New Roman" w:hAnsi="Times New Roman" w:cs="Times New Roman"/>
          <w:sz w:val="24"/>
          <w:szCs w:val="24"/>
        </w:rPr>
      </w:pPr>
      <w:r w:rsidRPr="001808F5">
        <w:rPr>
          <w:rFonts w:ascii="Times New Roman" w:hAnsi="Times New Roman" w:cs="Times New Roman"/>
          <w:sz w:val="24"/>
          <w:szCs w:val="24"/>
        </w:rPr>
        <w:t xml:space="preserve"> </w:t>
      </w:r>
    </w:p>
    <w:p w:rsidR="00B74D65" w:rsidRPr="001808F5" w:rsidRDefault="00B74D65">
      <w:pPr>
        <w:rPr>
          <w:rFonts w:ascii="Times New Roman" w:hAnsi="Times New Roman" w:cs="Times New Roman"/>
          <w:sz w:val="24"/>
          <w:szCs w:val="24"/>
        </w:rPr>
      </w:pPr>
      <w:r w:rsidRPr="001808F5">
        <w:rPr>
          <w:rFonts w:ascii="Times New Roman" w:hAnsi="Times New Roman" w:cs="Times New Roman"/>
          <w:sz w:val="24"/>
          <w:szCs w:val="24"/>
        </w:rPr>
        <w:t xml:space="preserve"> </w:t>
      </w:r>
    </w:p>
    <w:sectPr w:rsidR="00B74D65" w:rsidRPr="001808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27006"/>
    <w:multiLevelType w:val="hybridMultilevel"/>
    <w:tmpl w:val="4BB60DD6"/>
    <w:lvl w:ilvl="0" w:tplc="06D6AA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0D78EE"/>
    <w:multiLevelType w:val="hybridMultilevel"/>
    <w:tmpl w:val="4B8C8C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F8719E"/>
    <w:multiLevelType w:val="hybridMultilevel"/>
    <w:tmpl w:val="3FCA7C36"/>
    <w:lvl w:ilvl="0" w:tplc="0409000F">
      <w:start w:val="1"/>
      <w:numFmt w:val="decimal"/>
      <w:lvlText w:val="%1."/>
      <w:lvlJc w:val="left"/>
      <w:pPr>
        <w:ind w:left="720" w:hanging="360"/>
      </w:pPr>
      <w:rPr>
        <w:rFonts w:hint="default"/>
      </w:rPr>
    </w:lvl>
    <w:lvl w:ilvl="1" w:tplc="A29CCED2">
      <w:start w:val="1"/>
      <w:numFmt w:val="decimal"/>
      <w:lvlText w:val="(%2)"/>
      <w:lvlJc w:val="left"/>
      <w:pPr>
        <w:ind w:left="1440" w:hanging="360"/>
      </w:pPr>
      <w:rPr>
        <w:rFonts w:asciiTheme="minorHAnsi" w:eastAsiaTheme="minorHAnsi" w:hAnsiTheme="minorHAnsi" w:cstheme="minorBidi"/>
        <w:sz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1D22BC"/>
    <w:multiLevelType w:val="hybridMultilevel"/>
    <w:tmpl w:val="C750DD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05362D"/>
    <w:multiLevelType w:val="hybridMultilevel"/>
    <w:tmpl w:val="67FCA2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DE40DF"/>
    <w:multiLevelType w:val="hybridMultilevel"/>
    <w:tmpl w:val="5A8059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D65"/>
    <w:rsid w:val="001808F5"/>
    <w:rsid w:val="003C5C54"/>
    <w:rsid w:val="00465DB2"/>
    <w:rsid w:val="00552100"/>
    <w:rsid w:val="005E6900"/>
    <w:rsid w:val="0066441B"/>
    <w:rsid w:val="006F269D"/>
    <w:rsid w:val="007571BB"/>
    <w:rsid w:val="00805FEB"/>
    <w:rsid w:val="008C6B4B"/>
    <w:rsid w:val="009373C6"/>
    <w:rsid w:val="00A558E6"/>
    <w:rsid w:val="00B74D65"/>
    <w:rsid w:val="00BC412F"/>
    <w:rsid w:val="00BD2F1D"/>
    <w:rsid w:val="00F82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C0BAE9-1FCC-4A97-B26E-3AEDB8566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900"/>
    <w:pPr>
      <w:ind w:left="720"/>
      <w:contextualSpacing/>
    </w:pPr>
  </w:style>
  <w:style w:type="table" w:styleId="TableGrid">
    <w:name w:val="Table Grid"/>
    <w:basedOn w:val="TableNormal"/>
    <w:uiPriority w:val="39"/>
    <w:rsid w:val="001808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1</cp:revision>
  <dcterms:created xsi:type="dcterms:W3CDTF">2020-03-08T00:32:00Z</dcterms:created>
  <dcterms:modified xsi:type="dcterms:W3CDTF">2020-03-08T07:44:00Z</dcterms:modified>
</cp:coreProperties>
</file>