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057F" w:rsidRPr="004728F8" w:rsidRDefault="0050057F" w:rsidP="004728F8">
      <w:pPr>
        <w:spacing w:line="480" w:lineRule="auto"/>
        <w:contextualSpacing/>
        <w:jc w:val="center"/>
        <w:rPr>
          <w:rFonts w:ascii="Times New Roman" w:hAnsi="Times New Roman" w:cs="Times New Roman"/>
          <w:bCs/>
        </w:rPr>
      </w:pPr>
    </w:p>
    <w:p w:rsidR="0050057F" w:rsidRPr="004728F8" w:rsidRDefault="0050057F" w:rsidP="004728F8">
      <w:pPr>
        <w:spacing w:line="480" w:lineRule="auto"/>
        <w:contextualSpacing/>
        <w:jc w:val="center"/>
        <w:rPr>
          <w:rFonts w:ascii="Times New Roman" w:hAnsi="Times New Roman" w:cs="Times New Roman"/>
          <w:bCs/>
        </w:rPr>
      </w:pPr>
    </w:p>
    <w:p w:rsidR="0050057F" w:rsidRPr="004728F8" w:rsidRDefault="0050057F" w:rsidP="004728F8">
      <w:pPr>
        <w:spacing w:line="480" w:lineRule="auto"/>
        <w:contextualSpacing/>
        <w:jc w:val="center"/>
        <w:rPr>
          <w:rFonts w:ascii="Times New Roman" w:hAnsi="Times New Roman" w:cs="Times New Roman"/>
          <w:bCs/>
        </w:rPr>
      </w:pPr>
    </w:p>
    <w:p w:rsidR="0050057F" w:rsidRPr="004728F8" w:rsidRDefault="0050057F" w:rsidP="004728F8">
      <w:pPr>
        <w:spacing w:line="480" w:lineRule="auto"/>
        <w:contextualSpacing/>
        <w:jc w:val="center"/>
        <w:rPr>
          <w:rFonts w:ascii="Times New Roman" w:hAnsi="Times New Roman" w:cs="Times New Roman"/>
          <w:bCs/>
        </w:rPr>
      </w:pPr>
    </w:p>
    <w:p w:rsidR="0050057F" w:rsidRPr="004728F8" w:rsidRDefault="0050057F" w:rsidP="004728F8">
      <w:pPr>
        <w:spacing w:line="480" w:lineRule="auto"/>
        <w:contextualSpacing/>
        <w:jc w:val="center"/>
        <w:rPr>
          <w:rFonts w:ascii="Times New Roman" w:hAnsi="Times New Roman" w:cs="Times New Roman"/>
          <w:bCs/>
        </w:rPr>
      </w:pPr>
    </w:p>
    <w:p w:rsidR="0050057F" w:rsidRPr="004728F8" w:rsidRDefault="0050057F" w:rsidP="004728F8">
      <w:pPr>
        <w:spacing w:line="480" w:lineRule="auto"/>
        <w:contextualSpacing/>
        <w:jc w:val="center"/>
        <w:rPr>
          <w:rFonts w:ascii="Times New Roman" w:hAnsi="Times New Roman" w:cs="Times New Roman"/>
          <w:bCs/>
        </w:rPr>
      </w:pPr>
    </w:p>
    <w:p w:rsidR="0050057F" w:rsidRPr="004728F8" w:rsidRDefault="0050057F" w:rsidP="004728F8">
      <w:pPr>
        <w:spacing w:line="480" w:lineRule="auto"/>
        <w:contextualSpacing/>
        <w:jc w:val="center"/>
        <w:rPr>
          <w:rFonts w:ascii="Times New Roman" w:hAnsi="Times New Roman" w:cs="Times New Roman"/>
          <w:bCs/>
        </w:rPr>
      </w:pPr>
    </w:p>
    <w:p w:rsidR="0050057F" w:rsidRPr="004728F8" w:rsidRDefault="0050057F" w:rsidP="004728F8">
      <w:pPr>
        <w:spacing w:line="480" w:lineRule="auto"/>
        <w:contextualSpacing/>
        <w:jc w:val="center"/>
        <w:rPr>
          <w:rFonts w:ascii="Times New Roman" w:hAnsi="Times New Roman" w:cs="Times New Roman"/>
          <w:bCs/>
        </w:rPr>
      </w:pPr>
    </w:p>
    <w:p w:rsidR="00C838D6" w:rsidRPr="004728F8" w:rsidRDefault="008F46D0" w:rsidP="004728F8">
      <w:pPr>
        <w:spacing w:line="480" w:lineRule="auto"/>
        <w:contextualSpacing/>
        <w:jc w:val="center"/>
        <w:rPr>
          <w:rFonts w:ascii="Times New Roman" w:hAnsi="Times New Roman" w:cs="Times New Roman"/>
          <w:bCs/>
        </w:rPr>
      </w:pPr>
      <w:r w:rsidRPr="004728F8">
        <w:rPr>
          <w:rFonts w:ascii="Times New Roman" w:hAnsi="Times New Roman" w:cs="Times New Roman"/>
          <w:bCs/>
        </w:rPr>
        <w:t>Consumer Behavior</w:t>
      </w:r>
    </w:p>
    <w:p w:rsidR="008F46D0" w:rsidRPr="004728F8" w:rsidRDefault="008F46D0" w:rsidP="004728F8">
      <w:pPr>
        <w:spacing w:line="480" w:lineRule="auto"/>
        <w:contextualSpacing/>
        <w:jc w:val="center"/>
        <w:rPr>
          <w:rFonts w:ascii="Times New Roman" w:hAnsi="Times New Roman" w:cs="Times New Roman"/>
          <w:bCs/>
        </w:rPr>
      </w:pPr>
      <w:r w:rsidRPr="004728F8">
        <w:rPr>
          <w:rFonts w:ascii="Times New Roman" w:hAnsi="Times New Roman" w:cs="Times New Roman"/>
          <w:bCs/>
        </w:rPr>
        <w:t>Name of the Student</w:t>
      </w:r>
    </w:p>
    <w:p w:rsidR="008F46D0" w:rsidRPr="004728F8" w:rsidRDefault="008F46D0" w:rsidP="004728F8">
      <w:pPr>
        <w:spacing w:line="480" w:lineRule="auto"/>
        <w:contextualSpacing/>
        <w:jc w:val="center"/>
        <w:rPr>
          <w:rFonts w:ascii="Times New Roman" w:hAnsi="Times New Roman" w:cs="Times New Roman"/>
          <w:bCs/>
        </w:rPr>
      </w:pPr>
      <w:r w:rsidRPr="004728F8">
        <w:rPr>
          <w:rFonts w:ascii="Times New Roman" w:hAnsi="Times New Roman" w:cs="Times New Roman"/>
          <w:bCs/>
        </w:rPr>
        <w:t>Institution</w:t>
      </w:r>
    </w:p>
    <w:p w:rsidR="0050057F" w:rsidRPr="004728F8" w:rsidRDefault="0050057F" w:rsidP="004728F8">
      <w:pPr>
        <w:spacing w:line="480" w:lineRule="auto"/>
        <w:contextualSpacing/>
        <w:jc w:val="center"/>
        <w:rPr>
          <w:rFonts w:ascii="Times New Roman" w:hAnsi="Times New Roman" w:cs="Times New Roman"/>
          <w:bCs/>
        </w:rPr>
      </w:pPr>
    </w:p>
    <w:p w:rsidR="0050057F" w:rsidRPr="004728F8" w:rsidRDefault="0050057F" w:rsidP="004728F8">
      <w:pPr>
        <w:spacing w:line="480" w:lineRule="auto"/>
        <w:contextualSpacing/>
        <w:jc w:val="center"/>
        <w:rPr>
          <w:rFonts w:ascii="Times New Roman" w:hAnsi="Times New Roman" w:cs="Times New Roman"/>
          <w:bCs/>
        </w:rPr>
      </w:pPr>
    </w:p>
    <w:p w:rsidR="0050057F" w:rsidRPr="004728F8" w:rsidRDefault="0050057F" w:rsidP="004728F8">
      <w:pPr>
        <w:spacing w:line="480" w:lineRule="auto"/>
        <w:contextualSpacing/>
        <w:jc w:val="center"/>
        <w:rPr>
          <w:rFonts w:ascii="Times New Roman" w:hAnsi="Times New Roman" w:cs="Times New Roman"/>
          <w:bCs/>
        </w:rPr>
      </w:pPr>
    </w:p>
    <w:p w:rsidR="0050057F" w:rsidRPr="004728F8" w:rsidRDefault="0050057F" w:rsidP="004728F8">
      <w:pPr>
        <w:spacing w:line="480" w:lineRule="auto"/>
        <w:contextualSpacing/>
        <w:jc w:val="center"/>
        <w:rPr>
          <w:rFonts w:ascii="Times New Roman" w:hAnsi="Times New Roman" w:cs="Times New Roman"/>
          <w:bCs/>
        </w:rPr>
      </w:pPr>
    </w:p>
    <w:p w:rsidR="0050057F" w:rsidRPr="004728F8" w:rsidRDefault="0050057F" w:rsidP="004728F8">
      <w:pPr>
        <w:spacing w:line="480" w:lineRule="auto"/>
        <w:contextualSpacing/>
        <w:jc w:val="center"/>
        <w:rPr>
          <w:rFonts w:ascii="Times New Roman" w:hAnsi="Times New Roman" w:cs="Times New Roman"/>
          <w:bCs/>
        </w:rPr>
      </w:pPr>
    </w:p>
    <w:p w:rsidR="0050057F" w:rsidRPr="004728F8" w:rsidRDefault="0050057F" w:rsidP="004728F8">
      <w:pPr>
        <w:spacing w:line="480" w:lineRule="auto"/>
        <w:contextualSpacing/>
        <w:jc w:val="center"/>
        <w:rPr>
          <w:rFonts w:ascii="Times New Roman" w:hAnsi="Times New Roman" w:cs="Times New Roman"/>
          <w:bCs/>
        </w:rPr>
      </w:pPr>
    </w:p>
    <w:p w:rsidR="0050057F" w:rsidRPr="004728F8" w:rsidRDefault="0050057F" w:rsidP="004728F8">
      <w:pPr>
        <w:spacing w:line="480" w:lineRule="auto"/>
        <w:contextualSpacing/>
        <w:jc w:val="center"/>
        <w:rPr>
          <w:rFonts w:ascii="Times New Roman" w:hAnsi="Times New Roman" w:cs="Times New Roman"/>
          <w:bCs/>
        </w:rPr>
      </w:pPr>
    </w:p>
    <w:p w:rsidR="0050057F" w:rsidRPr="004728F8" w:rsidRDefault="0050057F" w:rsidP="004728F8">
      <w:pPr>
        <w:spacing w:line="480" w:lineRule="auto"/>
        <w:contextualSpacing/>
        <w:jc w:val="center"/>
        <w:rPr>
          <w:rFonts w:ascii="Times New Roman" w:hAnsi="Times New Roman" w:cs="Times New Roman"/>
          <w:bCs/>
        </w:rPr>
      </w:pPr>
    </w:p>
    <w:p w:rsidR="0050057F" w:rsidRPr="004728F8" w:rsidRDefault="0050057F" w:rsidP="004728F8">
      <w:pPr>
        <w:spacing w:line="480" w:lineRule="auto"/>
        <w:contextualSpacing/>
        <w:jc w:val="center"/>
        <w:rPr>
          <w:rFonts w:ascii="Times New Roman" w:hAnsi="Times New Roman" w:cs="Times New Roman"/>
          <w:bCs/>
        </w:rPr>
      </w:pPr>
    </w:p>
    <w:p w:rsidR="0050057F" w:rsidRPr="004728F8" w:rsidRDefault="0050057F" w:rsidP="004728F8">
      <w:pPr>
        <w:spacing w:line="480" w:lineRule="auto"/>
        <w:contextualSpacing/>
        <w:jc w:val="center"/>
        <w:rPr>
          <w:rFonts w:ascii="Times New Roman" w:hAnsi="Times New Roman" w:cs="Times New Roman"/>
          <w:bCs/>
        </w:rPr>
      </w:pPr>
    </w:p>
    <w:p w:rsidR="0050057F" w:rsidRPr="004728F8" w:rsidRDefault="0050057F" w:rsidP="004728F8">
      <w:pPr>
        <w:spacing w:line="480" w:lineRule="auto"/>
        <w:contextualSpacing/>
        <w:jc w:val="center"/>
        <w:rPr>
          <w:rFonts w:ascii="Times New Roman" w:hAnsi="Times New Roman" w:cs="Times New Roman"/>
          <w:bCs/>
        </w:rPr>
      </w:pPr>
    </w:p>
    <w:p w:rsidR="008F46D0" w:rsidRPr="004728F8" w:rsidRDefault="008F46D0" w:rsidP="004728F8">
      <w:pPr>
        <w:spacing w:line="480" w:lineRule="auto"/>
        <w:contextualSpacing/>
        <w:rPr>
          <w:rFonts w:ascii="Times New Roman" w:hAnsi="Times New Roman" w:cs="Times New Roman"/>
          <w:b/>
          <w:bCs/>
        </w:rPr>
      </w:pPr>
    </w:p>
    <w:p w:rsidR="009C71EA" w:rsidRPr="004728F8" w:rsidRDefault="009C71EA" w:rsidP="004728F8">
      <w:pPr>
        <w:spacing w:line="480" w:lineRule="auto"/>
        <w:contextualSpacing/>
        <w:jc w:val="center"/>
        <w:rPr>
          <w:rFonts w:ascii="Times New Roman" w:hAnsi="Times New Roman" w:cs="Times New Roman"/>
          <w:b/>
          <w:bCs/>
        </w:rPr>
      </w:pPr>
      <w:r w:rsidRPr="004728F8">
        <w:rPr>
          <w:rFonts w:ascii="Times New Roman" w:hAnsi="Times New Roman" w:cs="Times New Roman"/>
          <w:b/>
          <w:bCs/>
        </w:rPr>
        <w:lastRenderedPageBreak/>
        <w:t>Consumer Behavior Class Assignment 1 – Is Sears Dying</w:t>
      </w:r>
    </w:p>
    <w:p w:rsidR="004728F8" w:rsidRPr="004728F8" w:rsidRDefault="004728F8" w:rsidP="004728F8">
      <w:pPr>
        <w:spacing w:line="480" w:lineRule="auto"/>
        <w:contextualSpacing/>
        <w:rPr>
          <w:rFonts w:ascii="Times New Roman" w:hAnsi="Times New Roman" w:cs="Times New Roman"/>
          <w:color w:val="000000" w:themeColor="text1"/>
        </w:rPr>
      </w:pPr>
      <w:r w:rsidRPr="004728F8">
        <w:rPr>
          <w:rFonts w:ascii="Times New Roman" w:hAnsi="Times New Roman" w:cs="Times New Roman"/>
          <w:b/>
          <w:color w:val="000000" w:themeColor="text1"/>
        </w:rPr>
        <w:t xml:space="preserve">Sears’ Popularity and Profitability </w:t>
      </w:r>
    </w:p>
    <w:p w:rsidR="00412B74" w:rsidRPr="004728F8" w:rsidRDefault="00412B74" w:rsidP="004728F8">
      <w:pPr>
        <w:spacing w:line="480" w:lineRule="auto"/>
        <w:ind w:firstLine="720"/>
        <w:contextualSpacing/>
        <w:rPr>
          <w:rFonts w:ascii="Times New Roman" w:hAnsi="Times New Roman" w:cs="Times New Roman"/>
          <w:color w:val="000000" w:themeColor="text1"/>
        </w:rPr>
      </w:pPr>
      <w:r w:rsidRPr="004728F8">
        <w:rPr>
          <w:rFonts w:ascii="Times New Roman" w:hAnsi="Times New Roman" w:cs="Times New Roman"/>
          <w:color w:val="000000" w:themeColor="text1"/>
        </w:rPr>
        <w:t xml:space="preserve">Sears started getting popular by selling watches to all the farmers in the North West. Sears entered the watch business at the perfect time; the nation had just been split up by time zones. Watches were no longer a luxury, but a necessity. Sears then hired </w:t>
      </w:r>
      <w:proofErr w:type="spellStart"/>
      <w:r w:rsidRPr="004728F8">
        <w:rPr>
          <w:rFonts w:ascii="Times New Roman" w:hAnsi="Times New Roman" w:cs="Times New Roman"/>
          <w:color w:val="000000" w:themeColor="text1"/>
        </w:rPr>
        <w:t>Roba</w:t>
      </w:r>
      <w:proofErr w:type="spellEnd"/>
      <w:r w:rsidRPr="004728F8">
        <w:rPr>
          <w:rFonts w:ascii="Times New Roman" w:hAnsi="Times New Roman" w:cs="Times New Roman"/>
          <w:color w:val="000000" w:themeColor="text1"/>
        </w:rPr>
        <w:t xml:space="preserve">, who helped spread the word about them selling everything in their famous catalogs that will now last for generations. The catalog included buggies, bicycles, sporting goods and sewing machines. The aim of the catalog was to ensure customers have customer satisfaction based on the product Sears was selling. The watches were of good quality which created high demand making the company profitable from the sales. The Sears catalog educated people about shipping, returns, and cash payments which made business transactions simpler and honest. In other words, Sears taught Americans to shop today. Sears was good in advertising making sure its customers get quality products. Good customer relations, behaviors and satisfaction made the company produce quality goods and offer quality services to its customers. </w:t>
      </w:r>
    </w:p>
    <w:p w:rsidR="00412B74" w:rsidRPr="004728F8" w:rsidRDefault="00412B74" w:rsidP="004728F8">
      <w:pPr>
        <w:spacing w:line="480" w:lineRule="auto"/>
        <w:ind w:firstLine="720"/>
        <w:contextualSpacing/>
        <w:rPr>
          <w:rFonts w:ascii="Times New Roman" w:hAnsi="Times New Roman" w:cs="Times New Roman"/>
          <w:color w:val="000000" w:themeColor="text1"/>
        </w:rPr>
      </w:pPr>
      <w:r w:rsidRPr="004728F8">
        <w:rPr>
          <w:rFonts w:ascii="Times New Roman" w:hAnsi="Times New Roman" w:cs="Times New Roman"/>
          <w:color w:val="000000" w:themeColor="text1"/>
        </w:rPr>
        <w:t xml:space="preserve">Sears was extremely profitable due to its mass marketing skills. They bought in huge </w:t>
      </w:r>
      <w:r w:rsidR="0050057F" w:rsidRPr="004728F8">
        <w:rPr>
          <w:rFonts w:ascii="Times New Roman" w:hAnsi="Times New Roman" w:cs="Times New Roman"/>
          <w:color w:val="000000" w:themeColor="text1"/>
        </w:rPr>
        <w:t>quantities</w:t>
      </w:r>
      <w:r w:rsidRPr="004728F8">
        <w:rPr>
          <w:rFonts w:ascii="Times New Roman" w:hAnsi="Times New Roman" w:cs="Times New Roman"/>
          <w:color w:val="000000" w:themeColor="text1"/>
        </w:rPr>
        <w:t xml:space="preserve"> and provided an ever-bigger number of catalogs which brought money in quite fast. For the company to be profitable they had set up marketing skills that increased their demand, sales, revenues, and profits. These marketing skills involved stages such as problem recognition, information search, evaluation, and purchase stages which makes the marketing strategies easier</w:t>
      </w:r>
      <w:r w:rsidR="0050057F" w:rsidRPr="004728F8">
        <w:rPr>
          <w:rFonts w:ascii="Times New Roman" w:hAnsi="Times New Roman" w:cs="Times New Roman"/>
          <w:color w:val="000000" w:themeColor="text1"/>
        </w:rPr>
        <w:t xml:space="preserve"> (</w:t>
      </w:r>
      <w:r w:rsidR="0050057F" w:rsidRPr="004728F8">
        <w:rPr>
          <w:rFonts w:ascii="Times New Roman" w:hAnsi="Times New Roman" w:cs="Times New Roman"/>
          <w:color w:val="222222"/>
          <w:shd w:val="clear" w:color="auto" w:fill="FFFFFF"/>
        </w:rPr>
        <w:t>Mills &amp; Law, 2013</w:t>
      </w:r>
      <w:r w:rsidR="0050057F" w:rsidRPr="004728F8">
        <w:rPr>
          <w:rFonts w:ascii="Times New Roman" w:hAnsi="Times New Roman" w:cs="Times New Roman"/>
          <w:color w:val="000000" w:themeColor="text1"/>
        </w:rPr>
        <w:t>)</w:t>
      </w:r>
      <w:r w:rsidRPr="004728F8">
        <w:rPr>
          <w:rFonts w:ascii="Times New Roman" w:hAnsi="Times New Roman" w:cs="Times New Roman"/>
          <w:color w:val="000000" w:themeColor="text1"/>
        </w:rPr>
        <w:t xml:space="preserve">. The company used to identify a problem that was unfilled want and a need for a customer and research </w:t>
      </w:r>
      <w:r w:rsidR="0050057F" w:rsidRPr="004728F8">
        <w:rPr>
          <w:rFonts w:ascii="Times New Roman" w:hAnsi="Times New Roman" w:cs="Times New Roman"/>
          <w:color w:val="000000" w:themeColor="text1"/>
        </w:rPr>
        <w:t>about</w:t>
      </w:r>
      <w:r w:rsidRPr="004728F8">
        <w:rPr>
          <w:rFonts w:ascii="Times New Roman" w:hAnsi="Times New Roman" w:cs="Times New Roman"/>
          <w:color w:val="000000" w:themeColor="text1"/>
        </w:rPr>
        <w:t xml:space="preserve"> the need or want to solve the problem. The unfilled want for people wants the need to have watches and pieces of jewelry among others. The information gathered was evaluated against the taste and preferences of people and was made available for purchase. Price and availability of watches and jewelry were the main factors that made people make a purchasing decision. Before the marketing skills were implemented, consumer buying behavior was studied before the products were realized in the marketplace.  </w:t>
      </w:r>
    </w:p>
    <w:p w:rsidR="00412B74" w:rsidRPr="004728F8" w:rsidRDefault="004728F8" w:rsidP="004728F8">
      <w:pPr>
        <w:pStyle w:val="ListParagraph"/>
        <w:spacing w:after="0" w:line="480" w:lineRule="auto"/>
        <w:ind w:left="0"/>
        <w:rPr>
          <w:rFonts w:ascii="Times New Roman" w:hAnsi="Times New Roman" w:cs="Times New Roman"/>
          <w:b/>
          <w:color w:val="000000" w:themeColor="text1"/>
          <w:sz w:val="24"/>
          <w:szCs w:val="24"/>
        </w:rPr>
      </w:pPr>
      <w:r w:rsidRPr="004728F8">
        <w:rPr>
          <w:rFonts w:ascii="Times New Roman" w:hAnsi="Times New Roman" w:cs="Times New Roman"/>
          <w:b/>
          <w:color w:val="000000" w:themeColor="text1"/>
          <w:sz w:val="24"/>
          <w:szCs w:val="24"/>
        </w:rPr>
        <w:t>Situational I</w:t>
      </w:r>
      <w:r w:rsidR="00412B74" w:rsidRPr="004728F8">
        <w:rPr>
          <w:rFonts w:ascii="Times New Roman" w:hAnsi="Times New Roman" w:cs="Times New Roman"/>
          <w:b/>
          <w:color w:val="000000" w:themeColor="text1"/>
          <w:sz w:val="24"/>
          <w:szCs w:val="24"/>
        </w:rPr>
        <w:t xml:space="preserve">nfluencers </w:t>
      </w:r>
      <w:r w:rsidRPr="004728F8">
        <w:rPr>
          <w:rFonts w:ascii="Times New Roman" w:hAnsi="Times New Roman" w:cs="Times New Roman"/>
          <w:b/>
          <w:color w:val="000000" w:themeColor="text1"/>
          <w:sz w:val="24"/>
          <w:szCs w:val="24"/>
        </w:rPr>
        <w:t>and Sears’ Consumers</w:t>
      </w:r>
    </w:p>
    <w:p w:rsidR="00412B74" w:rsidRPr="004728F8" w:rsidRDefault="00412B74" w:rsidP="004728F8">
      <w:pPr>
        <w:spacing w:line="480" w:lineRule="auto"/>
        <w:ind w:firstLine="720"/>
        <w:contextualSpacing/>
        <w:rPr>
          <w:rFonts w:ascii="Times New Roman" w:hAnsi="Times New Roman" w:cs="Times New Roman"/>
          <w:color w:val="000000" w:themeColor="text1"/>
        </w:rPr>
      </w:pPr>
      <w:r w:rsidRPr="004728F8">
        <w:rPr>
          <w:rFonts w:ascii="Times New Roman" w:hAnsi="Times New Roman" w:cs="Times New Roman"/>
          <w:color w:val="000000" w:themeColor="text1"/>
        </w:rPr>
        <w:t xml:space="preserve">Products at Sears were not looked at the same as products made by their competitors. Sears offered high-quality brands such as Kenmore and Craftsman. The brands at Sears were meant to create customer traffic, but customers preferred to go to specialty stores such as American </w:t>
      </w:r>
      <w:r w:rsidR="004728F8" w:rsidRPr="004728F8">
        <w:rPr>
          <w:rFonts w:ascii="Times New Roman" w:hAnsi="Times New Roman" w:cs="Times New Roman"/>
          <w:color w:val="000000" w:themeColor="text1"/>
        </w:rPr>
        <w:t>eagle</w:t>
      </w:r>
      <w:r w:rsidRPr="004728F8">
        <w:rPr>
          <w:rFonts w:ascii="Times New Roman" w:hAnsi="Times New Roman" w:cs="Times New Roman"/>
          <w:color w:val="000000" w:themeColor="text1"/>
        </w:rPr>
        <w:t xml:space="preserve"> and Foot Locker. They also prefer to go to discounters such as Ross and TJ Maxx. Therefore, Sears may be offering high-quality brands but their products are resulting in customers going somewhere else. Customers do not appear to be attracted to products from Sears. Sears's marketing tactics continued to be the same as when it first started becoming successful. Since Sears offered quality products crowding occurred thus making customers purchase goods from Sear’s competitors. Crowding is a situational influence that makes the customer feels uncomfortable when trying to purchase a product</w:t>
      </w:r>
      <w:r w:rsidR="0050057F" w:rsidRPr="004728F8">
        <w:rPr>
          <w:rFonts w:ascii="Times New Roman" w:hAnsi="Times New Roman" w:cs="Times New Roman"/>
          <w:color w:val="000000" w:themeColor="text1"/>
        </w:rPr>
        <w:t xml:space="preserve"> (</w:t>
      </w:r>
      <w:r w:rsidR="0050057F" w:rsidRPr="004728F8">
        <w:rPr>
          <w:rFonts w:ascii="Times New Roman" w:hAnsi="Times New Roman" w:cs="Times New Roman"/>
          <w:color w:val="222222"/>
          <w:shd w:val="clear" w:color="auto" w:fill="FFFFFF"/>
        </w:rPr>
        <w:t xml:space="preserve">Hawkins &amp; </w:t>
      </w:r>
      <w:proofErr w:type="spellStart"/>
      <w:r w:rsidR="0050057F" w:rsidRPr="004728F8">
        <w:rPr>
          <w:rFonts w:ascii="Times New Roman" w:hAnsi="Times New Roman" w:cs="Times New Roman"/>
          <w:color w:val="222222"/>
          <w:shd w:val="clear" w:color="auto" w:fill="FFFFFF"/>
        </w:rPr>
        <w:t>Mothersbaugh</w:t>
      </w:r>
      <w:proofErr w:type="spellEnd"/>
      <w:r w:rsidR="0050057F" w:rsidRPr="004728F8">
        <w:rPr>
          <w:rFonts w:ascii="Times New Roman" w:hAnsi="Times New Roman" w:cs="Times New Roman"/>
          <w:color w:val="222222"/>
          <w:shd w:val="clear" w:color="auto" w:fill="FFFFFF"/>
        </w:rPr>
        <w:t>, 2010</w:t>
      </w:r>
      <w:r w:rsidR="0050057F" w:rsidRPr="004728F8">
        <w:rPr>
          <w:rFonts w:ascii="Times New Roman" w:hAnsi="Times New Roman" w:cs="Times New Roman"/>
          <w:color w:val="000000" w:themeColor="text1"/>
        </w:rPr>
        <w:t>)</w:t>
      </w:r>
      <w:r w:rsidRPr="004728F8">
        <w:rPr>
          <w:rFonts w:ascii="Times New Roman" w:hAnsi="Times New Roman" w:cs="Times New Roman"/>
          <w:color w:val="000000" w:themeColor="text1"/>
        </w:rPr>
        <w:t>. Crow</w:t>
      </w:r>
      <w:r w:rsidR="0050057F" w:rsidRPr="004728F8">
        <w:rPr>
          <w:rFonts w:ascii="Times New Roman" w:hAnsi="Times New Roman" w:cs="Times New Roman"/>
          <w:color w:val="000000" w:themeColor="text1"/>
        </w:rPr>
        <w:t>d</w:t>
      </w:r>
      <w:r w:rsidRPr="004728F8">
        <w:rPr>
          <w:rFonts w:ascii="Times New Roman" w:hAnsi="Times New Roman" w:cs="Times New Roman"/>
          <w:color w:val="000000" w:themeColor="text1"/>
        </w:rPr>
        <w:t xml:space="preserve">ing has both a positive and negative effect on the company’s sales. When people have crowded someplace and they want to buy something, it raises the curiosity of other people who will later be interested in the product thus increasing sales. The negative effect is when customers saw Sears’s stores were being crowded they opt for another option which was busying in a company which had fewer people even though Sears had quality goods. </w:t>
      </w:r>
    </w:p>
    <w:p w:rsidR="00412B74" w:rsidRPr="004728F8" w:rsidRDefault="00412B74" w:rsidP="004728F8">
      <w:pPr>
        <w:spacing w:line="480" w:lineRule="auto"/>
        <w:ind w:firstLine="720"/>
        <w:contextualSpacing/>
        <w:rPr>
          <w:rFonts w:ascii="Times New Roman" w:hAnsi="Times New Roman" w:cs="Times New Roman"/>
          <w:color w:val="000000" w:themeColor="text1"/>
        </w:rPr>
      </w:pPr>
      <w:r w:rsidRPr="004728F8">
        <w:rPr>
          <w:rFonts w:ascii="Times New Roman" w:hAnsi="Times New Roman" w:cs="Times New Roman"/>
          <w:color w:val="000000" w:themeColor="text1"/>
        </w:rPr>
        <w:t xml:space="preserve">The reason for consumer purchase is another situational influence that affects the time a person while take while shopping. The urgency of the product Sears was selling was made people purchase their goods to the nearest store. If Foot Locker was near compared to Sear Company, a person will opt to go and purchase to the nearest store regardless of the quality. Sears is known to change names and officials hence the picture being portrayed by the company is not pleasing making people have less trust towards the company. Consumers lost trust in the Sear Company, therefore, people preferred to shop in stores such as Foot Locker and the American eagle. Convenience is a situational influence that goes hand in hand with the reason for purchase from a consumer and time. </w:t>
      </w:r>
    </w:p>
    <w:p w:rsidR="0050057F" w:rsidRPr="004728F8" w:rsidRDefault="004728F8" w:rsidP="004728F8">
      <w:pPr>
        <w:pStyle w:val="ListParagraph"/>
        <w:spacing w:after="0" w:line="480" w:lineRule="auto"/>
        <w:ind w:left="0"/>
        <w:rPr>
          <w:rFonts w:ascii="Times New Roman" w:hAnsi="Times New Roman" w:cs="Times New Roman"/>
          <w:b/>
          <w:color w:val="000000" w:themeColor="text1"/>
          <w:sz w:val="24"/>
          <w:szCs w:val="24"/>
        </w:rPr>
      </w:pPr>
      <w:r w:rsidRPr="004728F8">
        <w:rPr>
          <w:rFonts w:ascii="Times New Roman" w:hAnsi="Times New Roman" w:cs="Times New Roman"/>
          <w:b/>
          <w:color w:val="000000" w:themeColor="text1"/>
          <w:sz w:val="24"/>
          <w:szCs w:val="24"/>
        </w:rPr>
        <w:t>Sears’s o</w:t>
      </w:r>
      <w:r w:rsidR="00412B74" w:rsidRPr="004728F8">
        <w:rPr>
          <w:rFonts w:ascii="Times New Roman" w:hAnsi="Times New Roman" w:cs="Times New Roman"/>
          <w:b/>
          <w:color w:val="000000" w:themeColor="text1"/>
          <w:sz w:val="24"/>
          <w:szCs w:val="24"/>
        </w:rPr>
        <w:t xml:space="preserve">ffers </w:t>
      </w:r>
      <w:r w:rsidRPr="004728F8">
        <w:rPr>
          <w:rFonts w:ascii="Times New Roman" w:hAnsi="Times New Roman" w:cs="Times New Roman"/>
          <w:b/>
          <w:color w:val="000000" w:themeColor="text1"/>
          <w:sz w:val="24"/>
          <w:szCs w:val="24"/>
        </w:rPr>
        <w:t>and Consumers</w:t>
      </w:r>
    </w:p>
    <w:p w:rsidR="00412B74" w:rsidRPr="004728F8" w:rsidRDefault="00412B74" w:rsidP="004728F8">
      <w:pPr>
        <w:spacing w:line="480" w:lineRule="auto"/>
        <w:ind w:firstLine="720"/>
        <w:contextualSpacing/>
        <w:rPr>
          <w:rFonts w:ascii="Times New Roman" w:hAnsi="Times New Roman" w:cs="Times New Roman"/>
          <w:color w:val="000000" w:themeColor="text1"/>
        </w:rPr>
      </w:pPr>
      <w:r w:rsidRPr="004728F8">
        <w:rPr>
          <w:rFonts w:ascii="Times New Roman" w:hAnsi="Times New Roman" w:cs="Times New Roman"/>
          <w:color w:val="000000" w:themeColor="text1"/>
        </w:rPr>
        <w:t>The value sears had was the loyalty their customers felt to their specific brand. Sears built up brand loyalty that lasted generations. This appealed to baby boomers the most, but as for the new generations not so much. We are in a new era of technology. You can now find anything and everything online, and for the best bang for your buck. Technology has made shopping easier in the fact that people purchase their goods in the comfort of their homes. The goods are delivered in their doorsteps with a matter of minutes. Sears Company offers value to it, customers, through being committed to its customers by offering cheap but quality services, products, and the solution they used to offer before their fall</w:t>
      </w:r>
      <w:r w:rsidR="0050057F" w:rsidRPr="004728F8">
        <w:rPr>
          <w:rFonts w:ascii="Times New Roman" w:hAnsi="Times New Roman" w:cs="Times New Roman"/>
          <w:color w:val="000000" w:themeColor="text1"/>
        </w:rPr>
        <w:t xml:space="preserve"> (</w:t>
      </w:r>
      <w:proofErr w:type="spellStart"/>
      <w:r w:rsidR="0050057F" w:rsidRPr="004728F8">
        <w:rPr>
          <w:rFonts w:ascii="Times New Roman" w:hAnsi="Times New Roman" w:cs="Times New Roman"/>
          <w:color w:val="222222"/>
          <w:shd w:val="clear" w:color="auto" w:fill="FFFFFF"/>
        </w:rPr>
        <w:t>Gillan</w:t>
      </w:r>
      <w:proofErr w:type="spellEnd"/>
      <w:r w:rsidR="0050057F" w:rsidRPr="004728F8">
        <w:rPr>
          <w:rFonts w:ascii="Times New Roman" w:hAnsi="Times New Roman" w:cs="Times New Roman"/>
          <w:color w:val="222222"/>
          <w:shd w:val="clear" w:color="auto" w:fill="FFFFFF"/>
        </w:rPr>
        <w:t xml:space="preserve">, </w:t>
      </w:r>
      <w:proofErr w:type="spellStart"/>
      <w:r w:rsidR="0050057F" w:rsidRPr="004728F8">
        <w:rPr>
          <w:rFonts w:ascii="Times New Roman" w:hAnsi="Times New Roman" w:cs="Times New Roman"/>
          <w:color w:val="222222"/>
          <w:shd w:val="clear" w:color="auto" w:fill="FFFFFF"/>
        </w:rPr>
        <w:t>Kensinger</w:t>
      </w:r>
      <w:proofErr w:type="spellEnd"/>
      <w:r w:rsidR="0050057F" w:rsidRPr="004728F8">
        <w:rPr>
          <w:rFonts w:ascii="Times New Roman" w:hAnsi="Times New Roman" w:cs="Times New Roman"/>
          <w:color w:val="222222"/>
          <w:shd w:val="clear" w:color="auto" w:fill="FFFFFF"/>
        </w:rPr>
        <w:t xml:space="preserve"> &amp; Martin, 2000</w:t>
      </w:r>
      <w:r w:rsidR="0050057F" w:rsidRPr="004728F8">
        <w:rPr>
          <w:rFonts w:ascii="Times New Roman" w:hAnsi="Times New Roman" w:cs="Times New Roman"/>
          <w:color w:val="000000" w:themeColor="text1"/>
        </w:rPr>
        <w:t>)</w:t>
      </w:r>
      <w:r w:rsidRPr="004728F8">
        <w:rPr>
          <w:rFonts w:ascii="Times New Roman" w:hAnsi="Times New Roman" w:cs="Times New Roman"/>
          <w:color w:val="000000" w:themeColor="text1"/>
        </w:rPr>
        <w:t xml:space="preserve">. Being committed to customers, makes Sears company improve the lives of Americans. The quality value is offered to customers if the consumers are satisfied and if their unfiled wants and need are fulfilled. Consumer behavior is important as part of marketing strategies that need to be observed carefully before placing another product in marketing. </w:t>
      </w:r>
    </w:p>
    <w:p w:rsidR="0050057F" w:rsidRPr="004728F8" w:rsidRDefault="00412B74" w:rsidP="004728F8">
      <w:pPr>
        <w:spacing w:line="480" w:lineRule="auto"/>
        <w:ind w:firstLine="720"/>
        <w:contextualSpacing/>
        <w:rPr>
          <w:rFonts w:ascii="Times New Roman" w:hAnsi="Times New Roman" w:cs="Times New Roman"/>
          <w:color w:val="000000" w:themeColor="text1"/>
        </w:rPr>
      </w:pPr>
      <w:r w:rsidRPr="004728F8">
        <w:rPr>
          <w:rFonts w:ascii="Times New Roman" w:hAnsi="Times New Roman" w:cs="Times New Roman"/>
          <w:color w:val="000000" w:themeColor="text1"/>
        </w:rPr>
        <w:t>Amazon is the alpha in the market world right now. Basically</w:t>
      </w:r>
      <w:r w:rsidR="0050057F" w:rsidRPr="004728F8">
        <w:rPr>
          <w:rFonts w:ascii="Times New Roman" w:hAnsi="Times New Roman" w:cs="Times New Roman"/>
          <w:color w:val="000000" w:themeColor="text1"/>
        </w:rPr>
        <w:t xml:space="preserve">, Sears but cheaper, and </w:t>
      </w:r>
      <w:r w:rsidRPr="004728F8">
        <w:rPr>
          <w:rFonts w:ascii="Times New Roman" w:hAnsi="Times New Roman" w:cs="Times New Roman"/>
          <w:color w:val="000000" w:themeColor="text1"/>
        </w:rPr>
        <w:t>delivers straight to your door in 24 hours. Amazon is having more sales, revenues, and profit due to its experiences in evaluating and understanding its customer’s behavior. Amazon offers values to its customers by offering customers satisfactory services through the use of effective technology. These technologies were established to improve the performance efficiency of the company. The technologies are recognized worldwide and people from different continents purchases good and products from Amazons and they are delivered to their specific country and state. The value offered to customers by Amazon ensures operational efficiency in the company thus supporting management and enhancing corporate performance</w:t>
      </w:r>
      <w:r w:rsidR="0050057F" w:rsidRPr="004728F8">
        <w:rPr>
          <w:rFonts w:ascii="Times New Roman" w:hAnsi="Times New Roman" w:cs="Times New Roman"/>
          <w:color w:val="000000" w:themeColor="text1"/>
        </w:rPr>
        <w:t xml:space="preserve"> (</w:t>
      </w:r>
      <w:proofErr w:type="spellStart"/>
      <w:r w:rsidR="0050057F" w:rsidRPr="004728F8">
        <w:rPr>
          <w:rFonts w:ascii="Times New Roman" w:hAnsi="Times New Roman" w:cs="Times New Roman"/>
          <w:color w:val="222222"/>
          <w:shd w:val="clear" w:color="auto" w:fill="FFFFFF"/>
        </w:rPr>
        <w:t>Goel</w:t>
      </w:r>
      <w:proofErr w:type="spellEnd"/>
      <w:r w:rsidR="0050057F" w:rsidRPr="004728F8">
        <w:rPr>
          <w:rFonts w:ascii="Times New Roman" w:hAnsi="Times New Roman" w:cs="Times New Roman"/>
          <w:color w:val="222222"/>
          <w:shd w:val="clear" w:color="auto" w:fill="FFFFFF"/>
        </w:rPr>
        <w:t xml:space="preserve">, </w:t>
      </w:r>
      <w:proofErr w:type="spellStart"/>
      <w:r w:rsidR="0050057F" w:rsidRPr="004728F8">
        <w:rPr>
          <w:rFonts w:ascii="Times New Roman" w:hAnsi="Times New Roman" w:cs="Times New Roman"/>
          <w:color w:val="222222"/>
          <w:shd w:val="clear" w:color="auto" w:fill="FFFFFF"/>
        </w:rPr>
        <w:t>Verma</w:t>
      </w:r>
      <w:proofErr w:type="spellEnd"/>
      <w:r w:rsidR="0050057F" w:rsidRPr="004728F8">
        <w:rPr>
          <w:rFonts w:ascii="Times New Roman" w:hAnsi="Times New Roman" w:cs="Times New Roman"/>
          <w:color w:val="222222"/>
          <w:shd w:val="clear" w:color="auto" w:fill="FFFFFF"/>
        </w:rPr>
        <w:t xml:space="preserve">, Al </w:t>
      </w:r>
      <w:proofErr w:type="spellStart"/>
      <w:r w:rsidR="0050057F" w:rsidRPr="004728F8">
        <w:rPr>
          <w:rFonts w:ascii="Times New Roman" w:hAnsi="Times New Roman" w:cs="Times New Roman"/>
          <w:color w:val="222222"/>
          <w:shd w:val="clear" w:color="auto" w:fill="FFFFFF"/>
        </w:rPr>
        <w:t>M</w:t>
      </w:r>
      <w:r w:rsidR="00ED384A" w:rsidRPr="004728F8">
        <w:rPr>
          <w:rFonts w:ascii="Times New Roman" w:hAnsi="Times New Roman" w:cs="Times New Roman"/>
          <w:color w:val="222222"/>
          <w:shd w:val="clear" w:color="auto" w:fill="FFFFFF"/>
        </w:rPr>
        <w:t>utairi</w:t>
      </w:r>
      <w:proofErr w:type="spellEnd"/>
      <w:r w:rsidR="00ED384A" w:rsidRPr="004728F8">
        <w:rPr>
          <w:rFonts w:ascii="Times New Roman" w:hAnsi="Times New Roman" w:cs="Times New Roman"/>
          <w:color w:val="222222"/>
          <w:shd w:val="clear" w:color="auto" w:fill="FFFFFF"/>
        </w:rPr>
        <w:t xml:space="preserve">, </w:t>
      </w:r>
      <w:proofErr w:type="spellStart"/>
      <w:r w:rsidR="00ED384A" w:rsidRPr="004728F8">
        <w:rPr>
          <w:rFonts w:ascii="Times New Roman" w:hAnsi="Times New Roman" w:cs="Times New Roman"/>
          <w:color w:val="222222"/>
          <w:shd w:val="clear" w:color="auto" w:fill="FFFFFF"/>
        </w:rPr>
        <w:t>Bhardwaj</w:t>
      </w:r>
      <w:proofErr w:type="spellEnd"/>
      <w:r w:rsidR="00ED384A" w:rsidRPr="004728F8">
        <w:rPr>
          <w:rFonts w:ascii="Times New Roman" w:hAnsi="Times New Roman" w:cs="Times New Roman"/>
          <w:color w:val="222222"/>
          <w:shd w:val="clear" w:color="auto" w:fill="FFFFFF"/>
        </w:rPr>
        <w:t xml:space="preserve"> </w:t>
      </w:r>
      <w:r w:rsidR="0050057F" w:rsidRPr="004728F8">
        <w:rPr>
          <w:rFonts w:ascii="Times New Roman" w:hAnsi="Times New Roman" w:cs="Times New Roman"/>
          <w:color w:val="222222"/>
          <w:shd w:val="clear" w:color="auto" w:fill="FFFFFF"/>
        </w:rPr>
        <w:t xml:space="preserve">&amp; </w:t>
      </w:r>
      <w:proofErr w:type="spellStart"/>
      <w:r w:rsidR="0050057F" w:rsidRPr="004728F8">
        <w:rPr>
          <w:rFonts w:ascii="Times New Roman" w:hAnsi="Times New Roman" w:cs="Times New Roman"/>
          <w:color w:val="222222"/>
          <w:shd w:val="clear" w:color="auto" w:fill="FFFFFF"/>
        </w:rPr>
        <w:t>Tyagi</w:t>
      </w:r>
      <w:proofErr w:type="spellEnd"/>
      <w:r w:rsidR="0050057F" w:rsidRPr="004728F8">
        <w:rPr>
          <w:rFonts w:ascii="Times New Roman" w:hAnsi="Times New Roman" w:cs="Times New Roman"/>
          <w:color w:val="222222"/>
          <w:shd w:val="clear" w:color="auto" w:fill="FFFFFF"/>
        </w:rPr>
        <w:t xml:space="preserve">, </w:t>
      </w:r>
      <w:r w:rsidR="00ED384A" w:rsidRPr="004728F8">
        <w:rPr>
          <w:rFonts w:ascii="Times New Roman" w:hAnsi="Times New Roman" w:cs="Times New Roman"/>
          <w:color w:val="222222"/>
          <w:shd w:val="clear" w:color="auto" w:fill="FFFFFF"/>
        </w:rPr>
        <w:t>2020)</w:t>
      </w:r>
      <w:r w:rsidRPr="004728F8">
        <w:rPr>
          <w:rFonts w:ascii="Times New Roman" w:hAnsi="Times New Roman" w:cs="Times New Roman"/>
          <w:color w:val="000000" w:themeColor="text1"/>
        </w:rPr>
        <w:t xml:space="preserve">. There is no crowding because most people purchase their products online therefore no time is wasted queuing due to crowding. </w:t>
      </w:r>
    </w:p>
    <w:p w:rsidR="00412B74" w:rsidRPr="004728F8" w:rsidRDefault="004728F8" w:rsidP="004728F8">
      <w:pPr>
        <w:pStyle w:val="ListParagraph"/>
        <w:spacing w:after="0" w:line="480" w:lineRule="auto"/>
        <w:ind w:left="0"/>
        <w:rPr>
          <w:rFonts w:ascii="Times New Roman" w:hAnsi="Times New Roman" w:cs="Times New Roman"/>
          <w:b/>
          <w:color w:val="000000" w:themeColor="text1"/>
          <w:sz w:val="24"/>
          <w:szCs w:val="24"/>
        </w:rPr>
      </w:pPr>
      <w:r w:rsidRPr="004728F8">
        <w:rPr>
          <w:rFonts w:ascii="Times New Roman" w:hAnsi="Times New Roman" w:cs="Times New Roman"/>
          <w:b/>
          <w:color w:val="000000" w:themeColor="text1"/>
          <w:sz w:val="24"/>
          <w:szCs w:val="24"/>
        </w:rPr>
        <w:t>Competitive Advantage</w:t>
      </w:r>
    </w:p>
    <w:p w:rsidR="00412B74" w:rsidRPr="004728F8" w:rsidRDefault="00412B74" w:rsidP="004728F8">
      <w:pPr>
        <w:spacing w:line="480" w:lineRule="auto"/>
        <w:ind w:firstLine="720"/>
        <w:contextualSpacing/>
        <w:rPr>
          <w:rFonts w:ascii="Times New Roman" w:hAnsi="Times New Roman" w:cs="Times New Roman"/>
          <w:color w:val="000000" w:themeColor="text1"/>
        </w:rPr>
      </w:pPr>
      <w:r w:rsidRPr="004728F8">
        <w:rPr>
          <w:rFonts w:ascii="Times New Roman" w:hAnsi="Times New Roman" w:cs="Times New Roman"/>
          <w:color w:val="000000" w:themeColor="text1"/>
        </w:rPr>
        <w:t>We undergo so many changes throughout this life; Sears could definitely make a comeback, but only under the right circumstances. The company's new value equation should be centered on creating products that are unique and different compared to its competitors. The comeback will be possible if the company will use strategies and the right procedures to evaluate consumer’s behavior and satisfaction.</w:t>
      </w:r>
      <w:r w:rsidR="0050057F" w:rsidRPr="004728F8">
        <w:rPr>
          <w:rFonts w:ascii="Times New Roman" w:hAnsi="Times New Roman" w:cs="Times New Roman"/>
          <w:color w:val="000000" w:themeColor="text1"/>
        </w:rPr>
        <w:t xml:space="preserve"> </w:t>
      </w:r>
      <w:r w:rsidRPr="004728F8">
        <w:rPr>
          <w:rFonts w:ascii="Times New Roman" w:hAnsi="Times New Roman" w:cs="Times New Roman"/>
          <w:color w:val="000000" w:themeColor="text1"/>
        </w:rPr>
        <w:t>In terms of the marketing portion of this value equation, Sears could create a marketing strategy that is worth the price and creates a profit</w:t>
      </w:r>
      <w:r w:rsidR="0050057F" w:rsidRPr="004728F8">
        <w:rPr>
          <w:rFonts w:ascii="Times New Roman" w:hAnsi="Times New Roman" w:cs="Times New Roman"/>
          <w:color w:val="000000" w:themeColor="text1"/>
        </w:rPr>
        <w:t xml:space="preserve"> (</w:t>
      </w:r>
      <w:r w:rsidR="0050057F" w:rsidRPr="004728F8">
        <w:rPr>
          <w:rFonts w:ascii="Times New Roman" w:hAnsi="Times New Roman" w:cs="Times New Roman"/>
          <w:color w:val="222222"/>
          <w:shd w:val="clear" w:color="auto" w:fill="FFFFFF"/>
        </w:rPr>
        <w:t>Collins &amp; Rainwater, 2005</w:t>
      </w:r>
      <w:r w:rsidR="0050057F" w:rsidRPr="004728F8">
        <w:rPr>
          <w:rFonts w:ascii="Times New Roman" w:hAnsi="Times New Roman" w:cs="Times New Roman"/>
          <w:color w:val="000000" w:themeColor="text1"/>
        </w:rPr>
        <w:t>)</w:t>
      </w:r>
      <w:r w:rsidRPr="004728F8">
        <w:rPr>
          <w:rFonts w:ascii="Times New Roman" w:hAnsi="Times New Roman" w:cs="Times New Roman"/>
          <w:color w:val="000000" w:themeColor="text1"/>
        </w:rPr>
        <w:t xml:space="preserve">. These strategies include installing technology measures that will be used to enhance performance such as developing a mobile application that customers will use. Technology is important because it will increase sales, revenues, and profit of Sears. Many companies are using a technological connection to increases their sales and values to their customers. Social media is also a technological platform where companies could market their products and services. </w:t>
      </w:r>
    </w:p>
    <w:p w:rsidR="009C71EA" w:rsidRPr="004728F8" w:rsidRDefault="00412B74" w:rsidP="004728F8">
      <w:pPr>
        <w:spacing w:line="480" w:lineRule="auto"/>
        <w:ind w:firstLine="720"/>
        <w:contextualSpacing/>
        <w:rPr>
          <w:rFonts w:ascii="Times New Roman" w:hAnsi="Times New Roman" w:cs="Times New Roman"/>
        </w:rPr>
      </w:pPr>
      <w:r w:rsidRPr="004728F8">
        <w:rPr>
          <w:rFonts w:ascii="Times New Roman" w:hAnsi="Times New Roman" w:cs="Times New Roman"/>
          <w:color w:val="000000" w:themeColor="text1"/>
        </w:rPr>
        <w:t>Sears should also look to choose an influencer with a large enough fan base that will allow them to create a profit on their products. Sears can create customer desired unique products that are endorsed by a well-liked influencer. The influencer can be a celebrity who is popular and famous to be an ambassador or be in marketing management as part of marketing skills. The influencer can be a person who has many followers and subscribers on social media platforms such as Facebook, Twitter or Instagram. The social media influencer will market Sears’s products and services which in the long run will increase sales and profits. The Sears Company will offer value to its customers by ensuring the influencers have a positive relationship with sales, revenues, and profits. Evaluating customer’s behavior will make it easier for the company to meet the needs and wants of consumers.</w:t>
      </w:r>
    </w:p>
    <w:p w:rsidR="0050057F" w:rsidRPr="004728F8" w:rsidRDefault="0050057F" w:rsidP="004728F8">
      <w:pPr>
        <w:spacing w:line="480" w:lineRule="auto"/>
        <w:contextualSpacing/>
        <w:jc w:val="center"/>
        <w:rPr>
          <w:rFonts w:ascii="Times New Roman" w:hAnsi="Times New Roman" w:cs="Times New Roman"/>
        </w:rPr>
      </w:pPr>
    </w:p>
    <w:p w:rsidR="0050057F" w:rsidRPr="004728F8" w:rsidRDefault="0050057F" w:rsidP="004728F8">
      <w:pPr>
        <w:spacing w:line="480" w:lineRule="auto"/>
        <w:contextualSpacing/>
        <w:jc w:val="center"/>
        <w:rPr>
          <w:rFonts w:ascii="Times New Roman" w:hAnsi="Times New Roman" w:cs="Times New Roman"/>
        </w:rPr>
      </w:pPr>
    </w:p>
    <w:p w:rsidR="0050057F" w:rsidRPr="004728F8" w:rsidRDefault="0050057F" w:rsidP="004728F8">
      <w:pPr>
        <w:spacing w:line="480" w:lineRule="auto"/>
        <w:contextualSpacing/>
        <w:jc w:val="center"/>
        <w:rPr>
          <w:rFonts w:ascii="Times New Roman" w:hAnsi="Times New Roman" w:cs="Times New Roman"/>
        </w:rPr>
      </w:pPr>
    </w:p>
    <w:p w:rsidR="0050057F" w:rsidRPr="004728F8" w:rsidRDefault="0050057F" w:rsidP="004728F8">
      <w:pPr>
        <w:spacing w:line="480" w:lineRule="auto"/>
        <w:contextualSpacing/>
        <w:jc w:val="center"/>
        <w:rPr>
          <w:rFonts w:ascii="Times New Roman" w:hAnsi="Times New Roman" w:cs="Times New Roman"/>
        </w:rPr>
      </w:pPr>
    </w:p>
    <w:p w:rsidR="0050057F" w:rsidRPr="004728F8" w:rsidRDefault="0050057F" w:rsidP="004728F8">
      <w:pPr>
        <w:spacing w:line="480" w:lineRule="auto"/>
        <w:contextualSpacing/>
        <w:jc w:val="center"/>
        <w:rPr>
          <w:rFonts w:ascii="Times New Roman" w:hAnsi="Times New Roman" w:cs="Times New Roman"/>
        </w:rPr>
      </w:pPr>
    </w:p>
    <w:p w:rsidR="0050057F" w:rsidRPr="004728F8" w:rsidRDefault="0050057F" w:rsidP="004728F8">
      <w:pPr>
        <w:spacing w:line="480" w:lineRule="auto"/>
        <w:contextualSpacing/>
        <w:jc w:val="center"/>
        <w:rPr>
          <w:rFonts w:ascii="Times New Roman" w:hAnsi="Times New Roman" w:cs="Times New Roman"/>
        </w:rPr>
      </w:pPr>
    </w:p>
    <w:p w:rsidR="0050057F" w:rsidRPr="004728F8" w:rsidRDefault="0050057F" w:rsidP="004728F8">
      <w:pPr>
        <w:spacing w:line="480" w:lineRule="auto"/>
        <w:contextualSpacing/>
        <w:jc w:val="center"/>
        <w:rPr>
          <w:rFonts w:ascii="Times New Roman" w:hAnsi="Times New Roman" w:cs="Times New Roman"/>
        </w:rPr>
      </w:pPr>
    </w:p>
    <w:p w:rsidR="0050057F" w:rsidRPr="004728F8" w:rsidRDefault="0050057F" w:rsidP="004728F8">
      <w:pPr>
        <w:spacing w:line="480" w:lineRule="auto"/>
        <w:contextualSpacing/>
        <w:jc w:val="center"/>
        <w:rPr>
          <w:rFonts w:ascii="Times New Roman" w:hAnsi="Times New Roman" w:cs="Times New Roman"/>
        </w:rPr>
      </w:pPr>
    </w:p>
    <w:p w:rsidR="0050057F" w:rsidRPr="004728F8" w:rsidRDefault="0050057F" w:rsidP="004728F8">
      <w:pPr>
        <w:spacing w:line="480" w:lineRule="auto"/>
        <w:contextualSpacing/>
        <w:jc w:val="center"/>
        <w:rPr>
          <w:rFonts w:ascii="Times New Roman" w:hAnsi="Times New Roman" w:cs="Times New Roman"/>
        </w:rPr>
      </w:pPr>
    </w:p>
    <w:p w:rsidR="0050057F" w:rsidRPr="004728F8" w:rsidRDefault="0050057F" w:rsidP="004728F8">
      <w:pPr>
        <w:spacing w:line="480" w:lineRule="auto"/>
        <w:contextualSpacing/>
        <w:jc w:val="center"/>
        <w:rPr>
          <w:rFonts w:ascii="Times New Roman" w:hAnsi="Times New Roman" w:cs="Times New Roman"/>
        </w:rPr>
      </w:pPr>
    </w:p>
    <w:p w:rsidR="0050057F" w:rsidRPr="004728F8" w:rsidRDefault="0050057F" w:rsidP="004728F8">
      <w:pPr>
        <w:spacing w:line="480" w:lineRule="auto"/>
        <w:contextualSpacing/>
        <w:jc w:val="center"/>
        <w:rPr>
          <w:rFonts w:ascii="Times New Roman" w:hAnsi="Times New Roman" w:cs="Times New Roman"/>
        </w:rPr>
      </w:pPr>
    </w:p>
    <w:p w:rsidR="004728F8" w:rsidRPr="004728F8" w:rsidRDefault="004728F8" w:rsidP="004728F8">
      <w:pPr>
        <w:spacing w:line="480" w:lineRule="auto"/>
        <w:contextualSpacing/>
        <w:rPr>
          <w:rFonts w:ascii="Times New Roman" w:hAnsi="Times New Roman" w:cs="Times New Roman"/>
        </w:rPr>
      </w:pPr>
      <w:r w:rsidRPr="004728F8">
        <w:rPr>
          <w:rFonts w:ascii="Times New Roman" w:hAnsi="Times New Roman" w:cs="Times New Roman"/>
        </w:rPr>
        <w:br w:type="page"/>
      </w:r>
    </w:p>
    <w:p w:rsidR="00D011C1" w:rsidRPr="004728F8" w:rsidRDefault="00412B74" w:rsidP="004728F8">
      <w:pPr>
        <w:spacing w:line="480" w:lineRule="auto"/>
        <w:contextualSpacing/>
        <w:jc w:val="center"/>
        <w:rPr>
          <w:rFonts w:ascii="Times New Roman" w:hAnsi="Times New Roman" w:cs="Times New Roman"/>
        </w:rPr>
      </w:pPr>
      <w:r w:rsidRPr="004728F8">
        <w:rPr>
          <w:rFonts w:ascii="Times New Roman" w:hAnsi="Times New Roman" w:cs="Times New Roman"/>
        </w:rPr>
        <w:t>References</w:t>
      </w:r>
    </w:p>
    <w:p w:rsidR="00412B74" w:rsidRPr="004728F8" w:rsidRDefault="00412B74" w:rsidP="004728F8">
      <w:pPr>
        <w:spacing w:line="480" w:lineRule="auto"/>
        <w:contextualSpacing/>
        <w:rPr>
          <w:rFonts w:ascii="Times New Roman" w:hAnsi="Times New Roman" w:cs="Times New Roman"/>
          <w:color w:val="222222"/>
          <w:shd w:val="clear" w:color="auto" w:fill="FFFFFF"/>
        </w:rPr>
      </w:pPr>
      <w:r w:rsidRPr="004728F8">
        <w:rPr>
          <w:rFonts w:ascii="Times New Roman" w:hAnsi="Times New Roman" w:cs="Times New Roman"/>
          <w:color w:val="222222"/>
          <w:shd w:val="clear" w:color="auto" w:fill="FFFFFF"/>
        </w:rPr>
        <w:t>Mills, J., &amp; Law, R. (2013). </w:t>
      </w:r>
      <w:r w:rsidRPr="004728F8">
        <w:rPr>
          <w:rFonts w:ascii="Times New Roman" w:hAnsi="Times New Roman" w:cs="Times New Roman"/>
          <w:i/>
          <w:iCs/>
          <w:color w:val="222222"/>
          <w:shd w:val="clear" w:color="auto" w:fill="FFFFFF"/>
        </w:rPr>
        <w:t>Handbook of consumer behavior, tourism, and the Internet</w:t>
      </w:r>
      <w:r w:rsidR="00ED384A" w:rsidRPr="004728F8">
        <w:rPr>
          <w:rFonts w:ascii="Times New Roman" w:hAnsi="Times New Roman" w:cs="Times New Roman"/>
          <w:color w:val="222222"/>
          <w:shd w:val="clear" w:color="auto" w:fill="FFFFFF"/>
        </w:rPr>
        <w:t>.</w:t>
      </w:r>
      <w:r w:rsidR="00ED384A" w:rsidRPr="004728F8">
        <w:rPr>
          <w:rFonts w:ascii="Times New Roman" w:hAnsi="Times New Roman" w:cs="Times New Roman"/>
          <w:color w:val="222222"/>
          <w:shd w:val="clear" w:color="auto" w:fill="FFFFFF"/>
        </w:rPr>
        <w:tab/>
      </w:r>
      <w:r w:rsidRPr="004728F8">
        <w:rPr>
          <w:rFonts w:ascii="Times New Roman" w:hAnsi="Times New Roman" w:cs="Times New Roman"/>
          <w:color w:val="222222"/>
          <w:shd w:val="clear" w:color="auto" w:fill="FFFFFF"/>
        </w:rPr>
        <w:t>Routledge.</w:t>
      </w:r>
    </w:p>
    <w:p w:rsidR="00412B74" w:rsidRPr="004728F8" w:rsidRDefault="00412B74" w:rsidP="004728F8">
      <w:pPr>
        <w:spacing w:line="480" w:lineRule="auto"/>
        <w:contextualSpacing/>
        <w:rPr>
          <w:rFonts w:ascii="Times New Roman" w:hAnsi="Times New Roman" w:cs="Times New Roman"/>
          <w:color w:val="222222"/>
          <w:shd w:val="clear" w:color="auto" w:fill="FFFFFF"/>
        </w:rPr>
      </w:pPr>
      <w:r w:rsidRPr="004728F8">
        <w:rPr>
          <w:rFonts w:ascii="Times New Roman" w:hAnsi="Times New Roman" w:cs="Times New Roman"/>
          <w:color w:val="222222"/>
          <w:shd w:val="clear" w:color="auto" w:fill="FFFFFF"/>
        </w:rPr>
        <w:t xml:space="preserve">Hawkins, D. I., &amp; </w:t>
      </w:r>
      <w:proofErr w:type="spellStart"/>
      <w:r w:rsidRPr="004728F8">
        <w:rPr>
          <w:rFonts w:ascii="Times New Roman" w:hAnsi="Times New Roman" w:cs="Times New Roman"/>
          <w:color w:val="222222"/>
          <w:shd w:val="clear" w:color="auto" w:fill="FFFFFF"/>
        </w:rPr>
        <w:t>Mothersbaugh</w:t>
      </w:r>
      <w:proofErr w:type="spellEnd"/>
      <w:r w:rsidRPr="004728F8">
        <w:rPr>
          <w:rFonts w:ascii="Times New Roman" w:hAnsi="Times New Roman" w:cs="Times New Roman"/>
          <w:color w:val="222222"/>
          <w:shd w:val="clear" w:color="auto" w:fill="FFFFFF"/>
        </w:rPr>
        <w:t>, D. L. (2010). </w:t>
      </w:r>
      <w:r w:rsidRPr="004728F8">
        <w:rPr>
          <w:rFonts w:ascii="Times New Roman" w:hAnsi="Times New Roman" w:cs="Times New Roman"/>
          <w:i/>
          <w:iCs/>
          <w:color w:val="222222"/>
          <w:shd w:val="clear" w:color="auto" w:fill="FFFFFF"/>
        </w:rPr>
        <w:t>Consum</w:t>
      </w:r>
      <w:r w:rsidR="00ED384A" w:rsidRPr="004728F8">
        <w:rPr>
          <w:rFonts w:ascii="Times New Roman" w:hAnsi="Times New Roman" w:cs="Times New Roman"/>
          <w:i/>
          <w:iCs/>
          <w:color w:val="222222"/>
          <w:shd w:val="clear" w:color="auto" w:fill="FFFFFF"/>
        </w:rPr>
        <w:t>er behavior: Building marketing</w:t>
      </w:r>
      <w:r w:rsidR="00ED384A" w:rsidRPr="004728F8">
        <w:rPr>
          <w:rFonts w:ascii="Times New Roman" w:hAnsi="Times New Roman" w:cs="Times New Roman"/>
          <w:i/>
          <w:iCs/>
          <w:color w:val="222222"/>
          <w:shd w:val="clear" w:color="auto" w:fill="FFFFFF"/>
        </w:rPr>
        <w:tab/>
      </w:r>
      <w:r w:rsidRPr="004728F8">
        <w:rPr>
          <w:rFonts w:ascii="Times New Roman" w:hAnsi="Times New Roman" w:cs="Times New Roman"/>
          <w:i/>
          <w:iCs/>
          <w:color w:val="222222"/>
          <w:shd w:val="clear" w:color="auto" w:fill="FFFFFF"/>
        </w:rPr>
        <w:t>strategy</w:t>
      </w:r>
      <w:r w:rsidRPr="004728F8">
        <w:rPr>
          <w:rFonts w:ascii="Times New Roman" w:hAnsi="Times New Roman" w:cs="Times New Roman"/>
          <w:color w:val="222222"/>
          <w:shd w:val="clear" w:color="auto" w:fill="FFFFFF"/>
        </w:rPr>
        <w:t>. Boston: McGraw-Hill Irwin</w:t>
      </w:r>
      <w:proofErr w:type="gramStart"/>
      <w:r w:rsidRPr="004728F8">
        <w:rPr>
          <w:rFonts w:ascii="Times New Roman" w:hAnsi="Times New Roman" w:cs="Times New Roman"/>
          <w:color w:val="222222"/>
          <w:shd w:val="clear" w:color="auto" w:fill="FFFFFF"/>
        </w:rPr>
        <w:t>,.</w:t>
      </w:r>
      <w:proofErr w:type="gramEnd"/>
    </w:p>
    <w:p w:rsidR="00412B74" w:rsidRPr="004728F8" w:rsidRDefault="00412B74" w:rsidP="004728F8">
      <w:pPr>
        <w:spacing w:line="480" w:lineRule="auto"/>
        <w:contextualSpacing/>
        <w:rPr>
          <w:rFonts w:ascii="Times New Roman" w:hAnsi="Times New Roman" w:cs="Times New Roman"/>
          <w:color w:val="222222"/>
          <w:shd w:val="clear" w:color="auto" w:fill="FFFFFF"/>
        </w:rPr>
      </w:pPr>
      <w:proofErr w:type="spellStart"/>
      <w:r w:rsidRPr="004728F8">
        <w:rPr>
          <w:rFonts w:ascii="Times New Roman" w:hAnsi="Times New Roman" w:cs="Times New Roman"/>
          <w:color w:val="222222"/>
          <w:shd w:val="clear" w:color="auto" w:fill="FFFFFF"/>
        </w:rPr>
        <w:t>Gillan</w:t>
      </w:r>
      <w:proofErr w:type="spellEnd"/>
      <w:r w:rsidRPr="004728F8">
        <w:rPr>
          <w:rFonts w:ascii="Times New Roman" w:hAnsi="Times New Roman" w:cs="Times New Roman"/>
          <w:color w:val="222222"/>
          <w:shd w:val="clear" w:color="auto" w:fill="FFFFFF"/>
        </w:rPr>
        <w:t xml:space="preserve">, S. L., </w:t>
      </w:r>
      <w:proofErr w:type="spellStart"/>
      <w:r w:rsidRPr="004728F8">
        <w:rPr>
          <w:rFonts w:ascii="Times New Roman" w:hAnsi="Times New Roman" w:cs="Times New Roman"/>
          <w:color w:val="222222"/>
          <w:shd w:val="clear" w:color="auto" w:fill="FFFFFF"/>
        </w:rPr>
        <w:t>Kensinger</w:t>
      </w:r>
      <w:proofErr w:type="spellEnd"/>
      <w:r w:rsidRPr="004728F8">
        <w:rPr>
          <w:rFonts w:ascii="Times New Roman" w:hAnsi="Times New Roman" w:cs="Times New Roman"/>
          <w:color w:val="222222"/>
          <w:shd w:val="clear" w:color="auto" w:fill="FFFFFF"/>
        </w:rPr>
        <w:t>, J. W., &amp; Martin, J. D. (2000</w:t>
      </w:r>
      <w:r w:rsidR="00ED384A" w:rsidRPr="004728F8">
        <w:rPr>
          <w:rFonts w:ascii="Times New Roman" w:hAnsi="Times New Roman" w:cs="Times New Roman"/>
          <w:color w:val="222222"/>
          <w:shd w:val="clear" w:color="auto" w:fill="FFFFFF"/>
        </w:rPr>
        <w:t>). Value creation and corporate</w:t>
      </w:r>
      <w:r w:rsidR="00ED384A" w:rsidRPr="004728F8">
        <w:rPr>
          <w:rFonts w:ascii="Times New Roman" w:hAnsi="Times New Roman" w:cs="Times New Roman"/>
          <w:color w:val="222222"/>
          <w:shd w:val="clear" w:color="auto" w:fill="FFFFFF"/>
        </w:rPr>
        <w:tab/>
      </w:r>
      <w:r w:rsidRPr="004728F8">
        <w:rPr>
          <w:rFonts w:ascii="Times New Roman" w:hAnsi="Times New Roman" w:cs="Times New Roman"/>
          <w:color w:val="222222"/>
          <w:shd w:val="clear" w:color="auto" w:fill="FFFFFF"/>
        </w:rPr>
        <w:t>diversification: the case of Sears, Roebuck &amp; Co. </w:t>
      </w:r>
      <w:r w:rsidRPr="004728F8">
        <w:rPr>
          <w:rFonts w:ascii="Times New Roman" w:hAnsi="Times New Roman" w:cs="Times New Roman"/>
          <w:i/>
          <w:iCs/>
          <w:color w:val="222222"/>
          <w:shd w:val="clear" w:color="auto" w:fill="FFFFFF"/>
        </w:rPr>
        <w:t>Journal of Financial Economics</w:t>
      </w:r>
      <w:r w:rsidRPr="004728F8">
        <w:rPr>
          <w:rFonts w:ascii="Times New Roman" w:hAnsi="Times New Roman" w:cs="Times New Roman"/>
          <w:color w:val="222222"/>
          <w:shd w:val="clear" w:color="auto" w:fill="FFFFFF"/>
        </w:rPr>
        <w:t>, </w:t>
      </w:r>
      <w:r w:rsidRPr="004728F8">
        <w:rPr>
          <w:rFonts w:ascii="Times New Roman" w:hAnsi="Times New Roman" w:cs="Times New Roman"/>
          <w:i/>
          <w:iCs/>
          <w:color w:val="222222"/>
          <w:shd w:val="clear" w:color="auto" w:fill="FFFFFF"/>
        </w:rPr>
        <w:t>55</w:t>
      </w:r>
      <w:r w:rsidR="00ED384A" w:rsidRPr="004728F8">
        <w:rPr>
          <w:rFonts w:ascii="Times New Roman" w:hAnsi="Times New Roman" w:cs="Times New Roman"/>
          <w:color w:val="222222"/>
          <w:shd w:val="clear" w:color="auto" w:fill="FFFFFF"/>
        </w:rPr>
        <w:t>(1),</w:t>
      </w:r>
      <w:r w:rsidR="00ED384A" w:rsidRPr="004728F8">
        <w:rPr>
          <w:rFonts w:ascii="Times New Roman" w:hAnsi="Times New Roman" w:cs="Times New Roman"/>
          <w:color w:val="222222"/>
          <w:shd w:val="clear" w:color="auto" w:fill="FFFFFF"/>
        </w:rPr>
        <w:tab/>
      </w:r>
      <w:r w:rsidRPr="004728F8">
        <w:rPr>
          <w:rFonts w:ascii="Times New Roman" w:hAnsi="Times New Roman" w:cs="Times New Roman"/>
          <w:color w:val="222222"/>
          <w:shd w:val="clear" w:color="auto" w:fill="FFFFFF"/>
        </w:rPr>
        <w:t>103-137.</w:t>
      </w:r>
    </w:p>
    <w:p w:rsidR="00412B74" w:rsidRPr="004728F8" w:rsidRDefault="00412B74" w:rsidP="004728F8">
      <w:pPr>
        <w:spacing w:line="480" w:lineRule="auto"/>
        <w:contextualSpacing/>
        <w:rPr>
          <w:rFonts w:ascii="Times New Roman" w:hAnsi="Times New Roman" w:cs="Times New Roman"/>
        </w:rPr>
      </w:pPr>
      <w:r w:rsidRPr="004728F8">
        <w:rPr>
          <w:rFonts w:ascii="Times New Roman" w:hAnsi="Times New Roman" w:cs="Times New Roman"/>
          <w:color w:val="222222"/>
          <w:shd w:val="clear" w:color="auto" w:fill="FFFFFF"/>
        </w:rPr>
        <w:t>Collins, D., &amp; Rainwater, K. (2005). Managing change at Sear</w:t>
      </w:r>
      <w:r w:rsidR="00ED384A" w:rsidRPr="004728F8">
        <w:rPr>
          <w:rFonts w:ascii="Times New Roman" w:hAnsi="Times New Roman" w:cs="Times New Roman"/>
          <w:color w:val="222222"/>
          <w:shd w:val="clear" w:color="auto" w:fill="FFFFFF"/>
        </w:rPr>
        <w:t>s: a sideways look at a tale of</w:t>
      </w:r>
      <w:r w:rsidR="00ED384A" w:rsidRPr="004728F8">
        <w:rPr>
          <w:rFonts w:ascii="Times New Roman" w:hAnsi="Times New Roman" w:cs="Times New Roman"/>
          <w:color w:val="222222"/>
          <w:shd w:val="clear" w:color="auto" w:fill="FFFFFF"/>
        </w:rPr>
        <w:tab/>
      </w:r>
      <w:r w:rsidRPr="004728F8">
        <w:rPr>
          <w:rFonts w:ascii="Times New Roman" w:hAnsi="Times New Roman" w:cs="Times New Roman"/>
          <w:color w:val="222222"/>
          <w:shd w:val="clear" w:color="auto" w:fill="FFFFFF"/>
        </w:rPr>
        <w:t>corporate transformation. </w:t>
      </w:r>
      <w:r w:rsidRPr="004728F8">
        <w:rPr>
          <w:rFonts w:ascii="Times New Roman" w:hAnsi="Times New Roman" w:cs="Times New Roman"/>
          <w:i/>
          <w:iCs/>
          <w:color w:val="222222"/>
          <w:shd w:val="clear" w:color="auto" w:fill="FFFFFF"/>
        </w:rPr>
        <w:t>Journal of Organizational Change Management</w:t>
      </w:r>
      <w:r w:rsidRPr="004728F8">
        <w:rPr>
          <w:rFonts w:ascii="Times New Roman" w:hAnsi="Times New Roman" w:cs="Times New Roman"/>
          <w:color w:val="222222"/>
          <w:shd w:val="clear" w:color="auto" w:fill="FFFFFF"/>
        </w:rPr>
        <w:t>.</w:t>
      </w:r>
    </w:p>
    <w:p w:rsidR="00412B74" w:rsidRPr="004728F8" w:rsidRDefault="00412B74" w:rsidP="004728F8">
      <w:pPr>
        <w:spacing w:line="480" w:lineRule="auto"/>
        <w:contextualSpacing/>
        <w:rPr>
          <w:rFonts w:ascii="Times New Roman" w:hAnsi="Times New Roman" w:cs="Times New Roman"/>
        </w:rPr>
      </w:pPr>
      <w:proofErr w:type="spellStart"/>
      <w:r w:rsidRPr="004728F8">
        <w:rPr>
          <w:rFonts w:ascii="Times New Roman" w:hAnsi="Times New Roman" w:cs="Times New Roman"/>
          <w:color w:val="222222"/>
          <w:shd w:val="clear" w:color="auto" w:fill="FFFFFF"/>
        </w:rPr>
        <w:t>Goel</w:t>
      </w:r>
      <w:proofErr w:type="spellEnd"/>
      <w:r w:rsidRPr="004728F8">
        <w:rPr>
          <w:rFonts w:ascii="Times New Roman" w:hAnsi="Times New Roman" w:cs="Times New Roman"/>
          <w:color w:val="222222"/>
          <w:shd w:val="clear" w:color="auto" w:fill="FFFFFF"/>
        </w:rPr>
        <w:t xml:space="preserve">, P., </w:t>
      </w:r>
      <w:proofErr w:type="spellStart"/>
      <w:r w:rsidRPr="004728F8">
        <w:rPr>
          <w:rFonts w:ascii="Times New Roman" w:hAnsi="Times New Roman" w:cs="Times New Roman"/>
          <w:color w:val="222222"/>
          <w:shd w:val="clear" w:color="auto" w:fill="FFFFFF"/>
        </w:rPr>
        <w:t>Verma</w:t>
      </w:r>
      <w:proofErr w:type="spellEnd"/>
      <w:r w:rsidRPr="004728F8">
        <w:rPr>
          <w:rFonts w:ascii="Times New Roman" w:hAnsi="Times New Roman" w:cs="Times New Roman"/>
          <w:color w:val="222222"/>
          <w:shd w:val="clear" w:color="auto" w:fill="FFFFFF"/>
        </w:rPr>
        <w:t xml:space="preserve">, P., Al </w:t>
      </w:r>
      <w:proofErr w:type="spellStart"/>
      <w:r w:rsidRPr="004728F8">
        <w:rPr>
          <w:rFonts w:ascii="Times New Roman" w:hAnsi="Times New Roman" w:cs="Times New Roman"/>
          <w:color w:val="222222"/>
          <w:shd w:val="clear" w:color="auto" w:fill="FFFFFF"/>
        </w:rPr>
        <w:t>Mutairi</w:t>
      </w:r>
      <w:proofErr w:type="spellEnd"/>
      <w:r w:rsidRPr="004728F8">
        <w:rPr>
          <w:rFonts w:ascii="Times New Roman" w:hAnsi="Times New Roman" w:cs="Times New Roman"/>
          <w:color w:val="222222"/>
          <w:shd w:val="clear" w:color="auto" w:fill="FFFFFF"/>
        </w:rPr>
        <w:t xml:space="preserve">, Q., </w:t>
      </w:r>
      <w:proofErr w:type="spellStart"/>
      <w:r w:rsidRPr="004728F8">
        <w:rPr>
          <w:rFonts w:ascii="Times New Roman" w:hAnsi="Times New Roman" w:cs="Times New Roman"/>
          <w:color w:val="222222"/>
          <w:shd w:val="clear" w:color="auto" w:fill="FFFFFF"/>
        </w:rPr>
        <w:t>Bhardwaj</w:t>
      </w:r>
      <w:proofErr w:type="spellEnd"/>
      <w:r w:rsidRPr="004728F8">
        <w:rPr>
          <w:rFonts w:ascii="Times New Roman" w:hAnsi="Times New Roman" w:cs="Times New Roman"/>
          <w:color w:val="222222"/>
          <w:shd w:val="clear" w:color="auto" w:fill="FFFFFF"/>
        </w:rPr>
        <w:t xml:space="preserve">, R., &amp; </w:t>
      </w:r>
      <w:proofErr w:type="spellStart"/>
      <w:r w:rsidRPr="004728F8">
        <w:rPr>
          <w:rFonts w:ascii="Times New Roman" w:hAnsi="Times New Roman" w:cs="Times New Roman"/>
          <w:color w:val="222222"/>
          <w:shd w:val="clear" w:color="auto" w:fill="FFFFFF"/>
        </w:rPr>
        <w:t>Tyagi</w:t>
      </w:r>
      <w:proofErr w:type="spellEnd"/>
      <w:r w:rsidRPr="004728F8">
        <w:rPr>
          <w:rFonts w:ascii="Times New Roman" w:hAnsi="Times New Roman" w:cs="Times New Roman"/>
          <w:color w:val="222222"/>
          <w:shd w:val="clear" w:color="auto" w:fill="FFFFFF"/>
        </w:rPr>
        <w:t>, S</w:t>
      </w:r>
      <w:r w:rsidR="00ED384A" w:rsidRPr="004728F8">
        <w:rPr>
          <w:rFonts w:ascii="Times New Roman" w:hAnsi="Times New Roman" w:cs="Times New Roman"/>
          <w:color w:val="222222"/>
          <w:shd w:val="clear" w:color="auto" w:fill="FFFFFF"/>
        </w:rPr>
        <w:t>. (2020). Customer Experiences,</w:t>
      </w:r>
      <w:r w:rsidR="00ED384A" w:rsidRPr="004728F8">
        <w:rPr>
          <w:rFonts w:ascii="Times New Roman" w:hAnsi="Times New Roman" w:cs="Times New Roman"/>
          <w:color w:val="222222"/>
          <w:shd w:val="clear" w:color="auto" w:fill="FFFFFF"/>
        </w:rPr>
        <w:tab/>
      </w:r>
      <w:r w:rsidRPr="004728F8">
        <w:rPr>
          <w:rFonts w:ascii="Times New Roman" w:hAnsi="Times New Roman" w:cs="Times New Roman"/>
          <w:color w:val="222222"/>
          <w:shd w:val="clear" w:color="auto" w:fill="FFFFFF"/>
        </w:rPr>
        <w:t>Expectations and Satisfaction Lev</w:t>
      </w:r>
      <w:r w:rsidR="00ED384A" w:rsidRPr="004728F8">
        <w:rPr>
          <w:rFonts w:ascii="Times New Roman" w:hAnsi="Times New Roman" w:cs="Times New Roman"/>
          <w:color w:val="222222"/>
          <w:shd w:val="clear" w:color="auto" w:fill="FFFFFF"/>
        </w:rPr>
        <w:t xml:space="preserve">el </w:t>
      </w:r>
      <w:proofErr w:type="gramStart"/>
      <w:r w:rsidR="00ED384A" w:rsidRPr="004728F8">
        <w:rPr>
          <w:rFonts w:ascii="Times New Roman" w:hAnsi="Times New Roman" w:cs="Times New Roman"/>
          <w:color w:val="222222"/>
          <w:shd w:val="clear" w:color="auto" w:fill="FFFFFF"/>
        </w:rPr>
        <w:t>Towards</w:t>
      </w:r>
      <w:proofErr w:type="gramEnd"/>
      <w:r w:rsidR="00ED384A" w:rsidRPr="004728F8">
        <w:rPr>
          <w:rFonts w:ascii="Times New Roman" w:hAnsi="Times New Roman" w:cs="Times New Roman"/>
          <w:color w:val="222222"/>
          <w:shd w:val="clear" w:color="auto" w:fill="FFFFFF"/>
        </w:rPr>
        <w:t xml:space="preserve"> Services Provided by</w:t>
      </w:r>
      <w:r w:rsidR="00ED384A" w:rsidRPr="004728F8">
        <w:rPr>
          <w:rFonts w:ascii="Times New Roman" w:hAnsi="Times New Roman" w:cs="Times New Roman"/>
          <w:color w:val="222222"/>
          <w:shd w:val="clear" w:color="auto" w:fill="FFFFFF"/>
        </w:rPr>
        <w:tab/>
      </w:r>
      <w:r w:rsidRPr="004728F8">
        <w:rPr>
          <w:rFonts w:ascii="Times New Roman" w:hAnsi="Times New Roman" w:cs="Times New Roman"/>
          <w:color w:val="222222"/>
          <w:shd w:val="clear" w:color="auto" w:fill="FFFFFF"/>
        </w:rPr>
        <w:t>Amazon. </w:t>
      </w:r>
      <w:r w:rsidRPr="004728F8">
        <w:rPr>
          <w:rFonts w:ascii="Times New Roman" w:hAnsi="Times New Roman" w:cs="Times New Roman"/>
          <w:i/>
          <w:iCs/>
          <w:color w:val="222222"/>
          <w:shd w:val="clear" w:color="auto" w:fill="FFFFFF"/>
        </w:rPr>
        <w:t>International journal of Tourism and h</w:t>
      </w:r>
      <w:bookmarkStart w:id="0" w:name="_GoBack"/>
      <w:bookmarkEnd w:id="0"/>
      <w:r w:rsidRPr="004728F8">
        <w:rPr>
          <w:rFonts w:ascii="Times New Roman" w:hAnsi="Times New Roman" w:cs="Times New Roman"/>
          <w:i/>
          <w:iCs/>
          <w:color w:val="222222"/>
          <w:shd w:val="clear" w:color="auto" w:fill="FFFFFF"/>
        </w:rPr>
        <w:t xml:space="preserve">ospitality in Asia </w:t>
      </w:r>
      <w:proofErr w:type="spellStart"/>
      <w:r w:rsidRPr="004728F8">
        <w:rPr>
          <w:rFonts w:ascii="Times New Roman" w:hAnsi="Times New Roman" w:cs="Times New Roman"/>
          <w:i/>
          <w:iCs/>
          <w:color w:val="222222"/>
          <w:shd w:val="clear" w:color="auto" w:fill="FFFFFF"/>
        </w:rPr>
        <w:t>Pasific</w:t>
      </w:r>
      <w:proofErr w:type="spellEnd"/>
      <w:r w:rsidRPr="004728F8">
        <w:rPr>
          <w:rFonts w:ascii="Times New Roman" w:hAnsi="Times New Roman" w:cs="Times New Roman"/>
          <w:color w:val="222222"/>
          <w:shd w:val="clear" w:color="auto" w:fill="FFFFFF"/>
        </w:rPr>
        <w:t>, </w:t>
      </w:r>
      <w:r w:rsidRPr="004728F8">
        <w:rPr>
          <w:rFonts w:ascii="Times New Roman" w:hAnsi="Times New Roman" w:cs="Times New Roman"/>
          <w:i/>
          <w:iCs/>
          <w:color w:val="222222"/>
          <w:shd w:val="clear" w:color="auto" w:fill="FFFFFF"/>
        </w:rPr>
        <w:t>3</w:t>
      </w:r>
      <w:r w:rsidRPr="004728F8">
        <w:rPr>
          <w:rFonts w:ascii="Times New Roman" w:hAnsi="Times New Roman" w:cs="Times New Roman"/>
          <w:color w:val="222222"/>
          <w:shd w:val="clear" w:color="auto" w:fill="FFFFFF"/>
        </w:rPr>
        <w:t>(1), 89-101.</w:t>
      </w:r>
    </w:p>
    <w:p w:rsidR="00412B74" w:rsidRPr="004728F8" w:rsidRDefault="00412B74" w:rsidP="004728F8">
      <w:pPr>
        <w:spacing w:line="480" w:lineRule="auto"/>
        <w:contextualSpacing/>
        <w:rPr>
          <w:rFonts w:ascii="Times New Roman" w:hAnsi="Times New Roman" w:cs="Times New Roman"/>
        </w:rPr>
      </w:pPr>
    </w:p>
    <w:sectPr w:rsidR="00412B74" w:rsidRPr="004728F8" w:rsidSect="008F46D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1D5B" w:rsidRDefault="00B41D5B" w:rsidP="008F46D0">
      <w:r>
        <w:separator/>
      </w:r>
    </w:p>
  </w:endnote>
  <w:endnote w:type="continuationSeparator" w:id="0">
    <w:p w:rsidR="00B41D5B" w:rsidRDefault="00B41D5B" w:rsidP="008F4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1D5B" w:rsidRDefault="00B41D5B" w:rsidP="008F46D0">
      <w:r>
        <w:separator/>
      </w:r>
    </w:p>
  </w:footnote>
  <w:footnote w:type="continuationSeparator" w:id="0">
    <w:p w:rsidR="00B41D5B" w:rsidRDefault="00B41D5B" w:rsidP="008F46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84A" w:rsidRPr="00ED384A" w:rsidRDefault="00ED384A" w:rsidP="00ED384A">
    <w:pPr>
      <w:pStyle w:val="Header"/>
      <w:spacing w:line="480" w:lineRule="auto"/>
      <w:rPr>
        <w:rFonts w:ascii="Times New Roman" w:hAnsi="Times New Roman" w:cs="Times New Roman"/>
      </w:rPr>
    </w:pPr>
    <w:r w:rsidRPr="00ED384A">
      <w:rPr>
        <w:rFonts w:ascii="Times New Roman" w:hAnsi="Times New Roman" w:cs="Times New Roman"/>
        <w:bCs/>
      </w:rPr>
      <w:t xml:space="preserve">CONSUMER BEHAVIOR- SEARS </w:t>
    </w:r>
    <w:r w:rsidRPr="00ED384A">
      <w:rPr>
        <w:rFonts w:ascii="Times New Roman" w:hAnsi="Times New Roman" w:cs="Times New Roman"/>
        <w:bCs/>
      </w:rPr>
      <w:tab/>
    </w:r>
    <w:r w:rsidRPr="00ED384A">
      <w:rPr>
        <w:rFonts w:ascii="Times New Roman" w:hAnsi="Times New Roman" w:cs="Times New Roman"/>
        <w:bCs/>
      </w:rPr>
      <w:tab/>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6D0" w:rsidRPr="008F46D0" w:rsidRDefault="008F46D0" w:rsidP="008F46D0">
    <w:pPr>
      <w:pStyle w:val="Header"/>
      <w:spacing w:line="480" w:lineRule="auto"/>
      <w:rPr>
        <w:rFonts w:ascii="Times New Roman" w:hAnsi="Times New Roman" w:cs="Times New Roman"/>
      </w:rPr>
    </w:pPr>
    <w:r w:rsidRPr="008F46D0">
      <w:rPr>
        <w:rFonts w:ascii="Times New Roman" w:hAnsi="Times New Roman" w:cs="Times New Roman"/>
      </w:rPr>
      <w:t xml:space="preserve">Running head: </w:t>
    </w:r>
    <w:r w:rsidRPr="008F46D0">
      <w:rPr>
        <w:rFonts w:ascii="Times New Roman" w:hAnsi="Times New Roman" w:cs="Times New Roman"/>
        <w:bCs/>
      </w:rPr>
      <w:t>CONSUMER BEHAVIOR</w:t>
    </w:r>
    <w:r w:rsidR="00ED384A">
      <w:rPr>
        <w:rFonts w:ascii="Times New Roman" w:hAnsi="Times New Roman" w:cs="Times New Roman"/>
        <w:bCs/>
      </w:rPr>
      <w:t>- SEARS</w:t>
    </w:r>
    <w:r w:rsidRPr="008F46D0">
      <w:rPr>
        <w:rFonts w:ascii="Times New Roman" w:hAnsi="Times New Roman" w:cs="Times New Roman"/>
        <w:bCs/>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642616"/>
    <w:multiLevelType w:val="hybridMultilevel"/>
    <w:tmpl w:val="9C84E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A370B86"/>
    <w:multiLevelType w:val="hybridMultilevel"/>
    <w:tmpl w:val="271822F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BF59A3"/>
    <w:rsid w:val="00025C33"/>
    <w:rsid w:val="0008146C"/>
    <w:rsid w:val="00087EB8"/>
    <w:rsid w:val="00140C0A"/>
    <w:rsid w:val="00192117"/>
    <w:rsid w:val="001971CE"/>
    <w:rsid w:val="001A2D6F"/>
    <w:rsid w:val="001C0A1E"/>
    <w:rsid w:val="00207228"/>
    <w:rsid w:val="002A20D8"/>
    <w:rsid w:val="002A406F"/>
    <w:rsid w:val="002F267F"/>
    <w:rsid w:val="0030619F"/>
    <w:rsid w:val="00412B74"/>
    <w:rsid w:val="004178D7"/>
    <w:rsid w:val="0042769D"/>
    <w:rsid w:val="004728F8"/>
    <w:rsid w:val="004D1A9B"/>
    <w:rsid w:val="0050057F"/>
    <w:rsid w:val="005913AA"/>
    <w:rsid w:val="005D6A88"/>
    <w:rsid w:val="006B6141"/>
    <w:rsid w:val="007F45BA"/>
    <w:rsid w:val="00821127"/>
    <w:rsid w:val="008561D0"/>
    <w:rsid w:val="00861D4F"/>
    <w:rsid w:val="00864417"/>
    <w:rsid w:val="008F46D0"/>
    <w:rsid w:val="009008F6"/>
    <w:rsid w:val="00914B93"/>
    <w:rsid w:val="00935E74"/>
    <w:rsid w:val="009C71EA"/>
    <w:rsid w:val="00A0343F"/>
    <w:rsid w:val="00A11C16"/>
    <w:rsid w:val="00A63773"/>
    <w:rsid w:val="00B41D5B"/>
    <w:rsid w:val="00BA08DA"/>
    <w:rsid w:val="00BF59A3"/>
    <w:rsid w:val="00C838D6"/>
    <w:rsid w:val="00CC6A7D"/>
    <w:rsid w:val="00CD4A0A"/>
    <w:rsid w:val="00CF45B3"/>
    <w:rsid w:val="00D24F1A"/>
    <w:rsid w:val="00D96E19"/>
    <w:rsid w:val="00E239D9"/>
    <w:rsid w:val="00EA0BA6"/>
    <w:rsid w:val="00EA3E2A"/>
    <w:rsid w:val="00ED384A"/>
    <w:rsid w:val="00F17873"/>
    <w:rsid w:val="00F76F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2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59A3"/>
    <w:pPr>
      <w:spacing w:after="160" w:line="259" w:lineRule="auto"/>
      <w:ind w:left="720"/>
      <w:contextualSpacing/>
    </w:pPr>
    <w:rPr>
      <w:sz w:val="22"/>
      <w:szCs w:val="22"/>
    </w:rPr>
  </w:style>
  <w:style w:type="paragraph" w:styleId="Header">
    <w:name w:val="header"/>
    <w:basedOn w:val="Normal"/>
    <w:link w:val="HeaderChar"/>
    <w:uiPriority w:val="99"/>
    <w:semiHidden/>
    <w:unhideWhenUsed/>
    <w:rsid w:val="008F46D0"/>
    <w:pPr>
      <w:tabs>
        <w:tab w:val="center" w:pos="4680"/>
        <w:tab w:val="right" w:pos="9360"/>
      </w:tabs>
    </w:pPr>
  </w:style>
  <w:style w:type="character" w:customStyle="1" w:styleId="HeaderChar">
    <w:name w:val="Header Char"/>
    <w:basedOn w:val="DefaultParagraphFont"/>
    <w:link w:val="Header"/>
    <w:uiPriority w:val="99"/>
    <w:semiHidden/>
    <w:rsid w:val="008F46D0"/>
  </w:style>
  <w:style w:type="paragraph" w:styleId="Footer">
    <w:name w:val="footer"/>
    <w:basedOn w:val="Normal"/>
    <w:link w:val="FooterChar"/>
    <w:uiPriority w:val="99"/>
    <w:semiHidden/>
    <w:unhideWhenUsed/>
    <w:rsid w:val="008F46D0"/>
    <w:pPr>
      <w:tabs>
        <w:tab w:val="center" w:pos="4680"/>
        <w:tab w:val="right" w:pos="9360"/>
      </w:tabs>
    </w:pPr>
  </w:style>
  <w:style w:type="character" w:customStyle="1" w:styleId="FooterChar">
    <w:name w:val="Footer Char"/>
    <w:basedOn w:val="DefaultParagraphFont"/>
    <w:link w:val="Footer"/>
    <w:uiPriority w:val="99"/>
    <w:semiHidden/>
    <w:rsid w:val="008F46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624542">
      <w:bodyDiv w:val="1"/>
      <w:marLeft w:val="0"/>
      <w:marRight w:val="0"/>
      <w:marTop w:val="0"/>
      <w:marBottom w:val="0"/>
      <w:divBdr>
        <w:top w:val="none" w:sz="0" w:space="0" w:color="auto"/>
        <w:left w:val="none" w:sz="0" w:space="0" w:color="auto"/>
        <w:bottom w:val="none" w:sz="0" w:space="0" w:color="auto"/>
        <w:right w:val="none" w:sz="0" w:space="0" w:color="auto"/>
      </w:divBdr>
    </w:div>
    <w:div w:id="158890495">
      <w:bodyDiv w:val="1"/>
      <w:marLeft w:val="0"/>
      <w:marRight w:val="0"/>
      <w:marTop w:val="0"/>
      <w:marBottom w:val="0"/>
      <w:divBdr>
        <w:top w:val="none" w:sz="0" w:space="0" w:color="auto"/>
        <w:left w:val="none" w:sz="0" w:space="0" w:color="auto"/>
        <w:bottom w:val="none" w:sz="0" w:space="0" w:color="auto"/>
        <w:right w:val="none" w:sz="0" w:space="0" w:color="auto"/>
      </w:divBdr>
    </w:div>
    <w:div w:id="575479047">
      <w:bodyDiv w:val="1"/>
      <w:marLeft w:val="0"/>
      <w:marRight w:val="0"/>
      <w:marTop w:val="0"/>
      <w:marBottom w:val="0"/>
      <w:divBdr>
        <w:top w:val="none" w:sz="0" w:space="0" w:color="auto"/>
        <w:left w:val="none" w:sz="0" w:space="0" w:color="auto"/>
        <w:bottom w:val="none" w:sz="0" w:space="0" w:color="auto"/>
        <w:right w:val="none" w:sz="0" w:space="0" w:color="auto"/>
      </w:divBdr>
    </w:div>
    <w:div w:id="810369911">
      <w:bodyDiv w:val="1"/>
      <w:marLeft w:val="0"/>
      <w:marRight w:val="0"/>
      <w:marTop w:val="0"/>
      <w:marBottom w:val="0"/>
      <w:divBdr>
        <w:top w:val="none" w:sz="0" w:space="0" w:color="auto"/>
        <w:left w:val="none" w:sz="0" w:space="0" w:color="auto"/>
        <w:bottom w:val="none" w:sz="0" w:space="0" w:color="auto"/>
        <w:right w:val="none" w:sz="0" w:space="0" w:color="auto"/>
      </w:divBdr>
    </w:div>
    <w:div w:id="919174434">
      <w:bodyDiv w:val="1"/>
      <w:marLeft w:val="0"/>
      <w:marRight w:val="0"/>
      <w:marTop w:val="0"/>
      <w:marBottom w:val="0"/>
      <w:divBdr>
        <w:top w:val="none" w:sz="0" w:space="0" w:color="auto"/>
        <w:left w:val="none" w:sz="0" w:space="0" w:color="auto"/>
        <w:bottom w:val="none" w:sz="0" w:space="0" w:color="auto"/>
        <w:right w:val="none" w:sz="0" w:space="0" w:color="auto"/>
      </w:divBdr>
    </w:div>
    <w:div w:id="1237126724">
      <w:bodyDiv w:val="1"/>
      <w:marLeft w:val="0"/>
      <w:marRight w:val="0"/>
      <w:marTop w:val="0"/>
      <w:marBottom w:val="0"/>
      <w:divBdr>
        <w:top w:val="none" w:sz="0" w:space="0" w:color="auto"/>
        <w:left w:val="none" w:sz="0" w:space="0" w:color="auto"/>
        <w:bottom w:val="none" w:sz="0" w:space="0" w:color="auto"/>
        <w:right w:val="none" w:sz="0" w:space="0" w:color="auto"/>
      </w:divBdr>
    </w:div>
    <w:div w:id="1437099674">
      <w:bodyDiv w:val="1"/>
      <w:marLeft w:val="0"/>
      <w:marRight w:val="0"/>
      <w:marTop w:val="0"/>
      <w:marBottom w:val="0"/>
      <w:divBdr>
        <w:top w:val="none" w:sz="0" w:space="0" w:color="auto"/>
        <w:left w:val="none" w:sz="0" w:space="0" w:color="auto"/>
        <w:bottom w:val="none" w:sz="0" w:space="0" w:color="auto"/>
        <w:right w:val="none" w:sz="0" w:space="0" w:color="auto"/>
      </w:divBdr>
    </w:div>
    <w:div w:id="1527451789">
      <w:bodyDiv w:val="1"/>
      <w:marLeft w:val="0"/>
      <w:marRight w:val="0"/>
      <w:marTop w:val="0"/>
      <w:marBottom w:val="0"/>
      <w:divBdr>
        <w:top w:val="none" w:sz="0" w:space="0" w:color="auto"/>
        <w:left w:val="none" w:sz="0" w:space="0" w:color="auto"/>
        <w:bottom w:val="none" w:sz="0" w:space="0" w:color="auto"/>
        <w:right w:val="none" w:sz="0" w:space="0" w:color="auto"/>
      </w:divBdr>
    </w:div>
    <w:div w:id="21016753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8419F5-C0E6-4157-85B7-796726E88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1401</Words>
  <Characters>7992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Jimenez</dc:creator>
  <cp:lastModifiedBy>Simon</cp:lastModifiedBy>
  <cp:revision>2</cp:revision>
  <dcterms:created xsi:type="dcterms:W3CDTF">2020-02-27T01:30:00Z</dcterms:created>
  <dcterms:modified xsi:type="dcterms:W3CDTF">2020-02-27T01:30:00Z</dcterms:modified>
</cp:coreProperties>
</file>