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87976" w14:textId="41DFC611" w:rsidR="000B3969" w:rsidRPr="008A3A67" w:rsidRDefault="008A3A67" w:rsidP="008A3A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3A67">
        <w:rPr>
          <w:rFonts w:ascii="Times New Roman" w:hAnsi="Times New Roman" w:cs="Times New Roman"/>
          <w:sz w:val="24"/>
          <w:szCs w:val="24"/>
        </w:rPr>
        <w:t>Nursing Meaningful Plan Outline</w:t>
      </w:r>
    </w:p>
    <w:p w14:paraId="40BE51EB" w14:textId="6205329E" w:rsidR="008A3A67" w:rsidRPr="008A3A67" w:rsidRDefault="008A3A67" w:rsidP="008A3A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A67">
        <w:rPr>
          <w:rFonts w:ascii="Times New Roman" w:hAnsi="Times New Roman" w:cs="Times New Roman"/>
          <w:sz w:val="24"/>
          <w:szCs w:val="24"/>
        </w:rPr>
        <w:t>Introductions of the discussion explaining the core word of the topic and the objectives of the study.</w:t>
      </w:r>
    </w:p>
    <w:p w14:paraId="7DE5BE9A" w14:textId="7B732B34" w:rsidR="008A3A67" w:rsidRPr="008A3A67" w:rsidRDefault="008A3A67" w:rsidP="008A3A6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 w:rsidRPr="008A3A67">
        <w:rPr>
          <w:rStyle w:val="Strong"/>
          <w:b w:val="0"/>
          <w:bCs w:val="0"/>
          <w:color w:val="0E101A"/>
        </w:rPr>
        <w:t>Core and Menu Objectives of the Program; discusses the key objectives of the program, its implications, costs of the program how it helps the nurse and patients</w:t>
      </w:r>
    </w:p>
    <w:p w14:paraId="0200ADAF" w14:textId="299CB25C" w:rsidR="008A3A67" w:rsidRPr="008A3A67" w:rsidRDefault="008A3A67" w:rsidP="008A3A6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 w:rsidRPr="008A3A67">
        <w:rPr>
          <w:rStyle w:val="Strong"/>
          <w:b w:val="0"/>
          <w:bCs w:val="0"/>
          <w:color w:val="0E101A"/>
        </w:rPr>
        <w:t>Core Requirements of the Meaningful Use of the Program; discusses the main requirements for the success of the program and how the program can be used in a meaningful way.</w:t>
      </w:r>
    </w:p>
    <w:p w14:paraId="6A974096" w14:textId="06B251C4" w:rsidR="008A3A67" w:rsidRPr="008A3A67" w:rsidRDefault="008A3A67" w:rsidP="008A3A6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 w:rsidRPr="008A3A67">
        <w:rPr>
          <w:rStyle w:val="Strong"/>
          <w:b w:val="0"/>
          <w:bCs w:val="0"/>
          <w:color w:val="0E101A"/>
        </w:rPr>
        <w:t>Challenges and recommendations; discusses the main challenges faced in the implementation of the program and p[provides the necessary recommendation that can act as solutions to the success of the program</w:t>
      </w:r>
    </w:p>
    <w:p w14:paraId="08C45C21" w14:textId="2FFA1FA4" w:rsidR="008A3A67" w:rsidRPr="008A3A67" w:rsidRDefault="008A3A67" w:rsidP="008A3A67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 w:rsidRPr="008A3A67">
        <w:rPr>
          <w:rStyle w:val="Strong"/>
          <w:b w:val="0"/>
          <w:bCs w:val="0"/>
          <w:color w:val="0E101A"/>
        </w:rPr>
        <w:t>Conclusion; A summary of the discussion and the future implication of the study</w:t>
      </w:r>
    </w:p>
    <w:p w14:paraId="5B1B3CD6" w14:textId="77777777" w:rsidR="008A3A67" w:rsidRPr="008A3A67" w:rsidRDefault="008A3A67" w:rsidP="008A3A67">
      <w:pPr>
        <w:pStyle w:val="NormalWeb"/>
        <w:spacing w:before="0" w:beforeAutospacing="0" w:after="0" w:afterAutospacing="0" w:line="480" w:lineRule="auto"/>
        <w:rPr>
          <w:b/>
          <w:bCs/>
          <w:color w:val="0E101A"/>
        </w:rPr>
      </w:pPr>
    </w:p>
    <w:p w14:paraId="4A6A35FD" w14:textId="77777777" w:rsidR="008A3A67" w:rsidRDefault="008A3A67"/>
    <w:sectPr w:rsidR="008A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200"/>
    <w:multiLevelType w:val="hybridMultilevel"/>
    <w:tmpl w:val="24F2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67"/>
    <w:rsid w:val="000B3969"/>
    <w:rsid w:val="008940F4"/>
    <w:rsid w:val="008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4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A67"/>
    <w:rPr>
      <w:b/>
      <w:bCs/>
    </w:rPr>
  </w:style>
  <w:style w:type="paragraph" w:styleId="ListParagraph">
    <w:name w:val="List Paragraph"/>
    <w:basedOn w:val="Normal"/>
    <w:uiPriority w:val="34"/>
    <w:qFormat/>
    <w:rsid w:val="008A3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A67"/>
    <w:rPr>
      <w:b/>
      <w:bCs/>
    </w:rPr>
  </w:style>
  <w:style w:type="paragraph" w:styleId="ListParagraph">
    <w:name w:val="List Paragraph"/>
    <w:basedOn w:val="Normal"/>
    <w:uiPriority w:val="34"/>
    <w:qFormat/>
    <w:rsid w:val="008A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</cp:lastModifiedBy>
  <cp:revision>2</cp:revision>
  <dcterms:created xsi:type="dcterms:W3CDTF">2021-02-12T13:00:00Z</dcterms:created>
  <dcterms:modified xsi:type="dcterms:W3CDTF">2021-02-12T13:00:00Z</dcterms:modified>
</cp:coreProperties>
</file>