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2C4DBE" w14:textId="5727F74D" w:rsidR="00D00763" w:rsidRPr="00522B48" w:rsidRDefault="00BB5C84" w:rsidP="00522B48">
      <w:pPr>
        <w:spacing w:line="480" w:lineRule="auto"/>
        <w:jc w:val="center"/>
        <w:rPr>
          <w:rFonts w:ascii="Times New Roman" w:hAnsi="Times New Roman" w:cs="Times New Roman"/>
          <w:b/>
          <w:sz w:val="24"/>
          <w:szCs w:val="24"/>
          <w:u w:val="single"/>
        </w:rPr>
      </w:pPr>
      <w:r w:rsidRPr="00522B48">
        <w:rPr>
          <w:rFonts w:ascii="Times New Roman" w:hAnsi="Times New Roman" w:cs="Times New Roman"/>
          <w:b/>
          <w:sz w:val="24"/>
          <w:szCs w:val="24"/>
          <w:u w:val="single"/>
        </w:rPr>
        <w:t>Discussion Responses</w:t>
      </w:r>
    </w:p>
    <w:p w14:paraId="33473478" w14:textId="08D6BE43" w:rsidR="00BB5C84" w:rsidRPr="00CD2C6C" w:rsidRDefault="00BB5C84" w:rsidP="00CD2C6C">
      <w:pPr>
        <w:pStyle w:val="ListParagraph"/>
        <w:numPr>
          <w:ilvl w:val="0"/>
          <w:numId w:val="1"/>
        </w:numPr>
        <w:spacing w:line="480" w:lineRule="auto"/>
        <w:rPr>
          <w:rFonts w:ascii="Times New Roman" w:hAnsi="Times New Roman" w:cs="Times New Roman"/>
          <w:b/>
          <w:sz w:val="24"/>
          <w:szCs w:val="24"/>
        </w:rPr>
      </w:pPr>
      <w:r w:rsidRPr="00CD2C6C">
        <w:rPr>
          <w:rFonts w:ascii="Times New Roman" w:hAnsi="Times New Roman" w:cs="Times New Roman"/>
          <w:b/>
          <w:sz w:val="24"/>
          <w:szCs w:val="24"/>
        </w:rPr>
        <w:t xml:space="preserve">Response </w:t>
      </w:r>
      <w:r w:rsidR="00584165">
        <w:rPr>
          <w:rFonts w:ascii="Times New Roman" w:hAnsi="Times New Roman" w:cs="Times New Roman"/>
          <w:b/>
          <w:sz w:val="24"/>
          <w:szCs w:val="24"/>
        </w:rPr>
        <w:t>for</w:t>
      </w:r>
      <w:r w:rsidRPr="00CD2C6C">
        <w:rPr>
          <w:rFonts w:ascii="Times New Roman" w:hAnsi="Times New Roman" w:cs="Times New Roman"/>
          <w:b/>
          <w:sz w:val="24"/>
          <w:szCs w:val="24"/>
        </w:rPr>
        <w:t xml:space="preserve"> Discussion Post 1</w:t>
      </w:r>
    </w:p>
    <w:p w14:paraId="47994D2C" w14:textId="6A5CB9C7" w:rsidR="00272A15" w:rsidRPr="00522B48" w:rsidRDefault="00C63994" w:rsidP="00CD2C6C">
      <w:pPr>
        <w:spacing w:line="240" w:lineRule="auto"/>
        <w:ind w:firstLine="720"/>
        <w:rPr>
          <w:rFonts w:ascii="Times New Roman" w:hAnsi="Times New Roman" w:cs="Times New Roman"/>
          <w:sz w:val="24"/>
          <w:szCs w:val="24"/>
        </w:rPr>
      </w:pPr>
      <w:r w:rsidRPr="00B9757D">
        <w:rPr>
          <w:rFonts w:ascii="Times New Roman" w:hAnsi="Times New Roman" w:cs="Times New Roman"/>
          <w:b/>
          <w:sz w:val="24"/>
          <w:szCs w:val="24"/>
        </w:rPr>
        <w:t>Question 1:</w:t>
      </w:r>
      <w:r>
        <w:rPr>
          <w:rFonts w:ascii="Times New Roman" w:hAnsi="Times New Roman" w:cs="Times New Roman"/>
          <w:sz w:val="24"/>
          <w:szCs w:val="24"/>
        </w:rPr>
        <w:t xml:space="preserve"> </w:t>
      </w:r>
      <w:r w:rsidR="00522B48" w:rsidRPr="00522B48">
        <w:rPr>
          <w:rFonts w:ascii="Times New Roman" w:hAnsi="Times New Roman" w:cs="Times New Roman"/>
          <w:sz w:val="24"/>
          <w:szCs w:val="24"/>
        </w:rPr>
        <w:t>Yes, this is a perfect way in which a society may allow monopoly. Assuming that the larger firm might have to exploit the consumers in the society by charging them high prices. Granting the smaller producer money to be able to produce relatively more output of the same product would be good. Through the small firms' new ability to produce more output (water) in the society, will offer a stiff completion to the larger existing firm. There is likeliness that the larger existing firm will too increase its level of production and hence replenishing water supply in the society. Since the cost of production for the small firm granted money will be low compared to the larger firm, the small firm will likely sell its products at the relatively low cost compared to the big firm and also the larger firm may also be tempted to lower its prices. Through this, the products produced will be affordable to the consumers in the society and hence a reason to allow a monopoly in the society.</w:t>
      </w:r>
      <w:r w:rsidR="00D545D1">
        <w:rPr>
          <w:rFonts w:ascii="Times New Roman" w:hAnsi="Times New Roman" w:cs="Times New Roman"/>
          <w:sz w:val="24"/>
          <w:szCs w:val="24"/>
        </w:rPr>
        <w:t xml:space="preserve"> </w:t>
      </w:r>
      <w:r w:rsidR="00522B48" w:rsidRPr="00522B48">
        <w:rPr>
          <w:rFonts w:ascii="Times New Roman" w:hAnsi="Times New Roman" w:cs="Times New Roman"/>
          <w:sz w:val="24"/>
          <w:szCs w:val="24"/>
        </w:rPr>
        <w:t xml:space="preserve">No, if all firms were oligopolistic the number of firms would not increase oligopolistic market is characterized by the presence of only a few firms in the market. </w:t>
      </w:r>
      <w:r>
        <w:rPr>
          <w:rFonts w:ascii="Times New Roman" w:hAnsi="Times New Roman" w:cs="Times New Roman"/>
          <w:sz w:val="24"/>
          <w:szCs w:val="24"/>
        </w:rPr>
        <w:t>I</w:t>
      </w:r>
      <w:r w:rsidR="00522B48" w:rsidRPr="00522B48">
        <w:rPr>
          <w:rFonts w:ascii="Times New Roman" w:hAnsi="Times New Roman" w:cs="Times New Roman"/>
          <w:sz w:val="24"/>
          <w:szCs w:val="24"/>
        </w:rPr>
        <w:t>n oligopolistic market firms are tempted to form collisions. These would likely happen if all firms were oligopolistic. Price fixing cartels would also be present since they are associated with the oligopolistic market.</w:t>
      </w:r>
      <w:r w:rsidR="00D545D1">
        <w:rPr>
          <w:rFonts w:ascii="Times New Roman" w:hAnsi="Times New Roman" w:cs="Times New Roman"/>
          <w:sz w:val="24"/>
          <w:szCs w:val="24"/>
        </w:rPr>
        <w:t xml:space="preserve"> </w:t>
      </w:r>
      <w:r w:rsidR="004F3DD3" w:rsidRPr="004F3DD3">
        <w:rPr>
          <w:rFonts w:ascii="Times New Roman" w:hAnsi="Times New Roman" w:cs="Times New Roman"/>
          <w:b/>
          <w:sz w:val="24"/>
          <w:szCs w:val="24"/>
        </w:rPr>
        <w:t>Question 2</w:t>
      </w:r>
      <w:r w:rsidR="004F3DD3">
        <w:rPr>
          <w:rFonts w:ascii="Times New Roman" w:hAnsi="Times New Roman" w:cs="Times New Roman"/>
          <w:sz w:val="24"/>
          <w:szCs w:val="24"/>
        </w:rPr>
        <w:t xml:space="preserve">: </w:t>
      </w:r>
      <w:r w:rsidR="00D545D1">
        <w:rPr>
          <w:rFonts w:ascii="Times New Roman" w:hAnsi="Times New Roman" w:cs="Times New Roman"/>
          <w:sz w:val="24"/>
          <w:szCs w:val="24"/>
        </w:rPr>
        <w:t>Y</w:t>
      </w:r>
      <w:r w:rsidR="00522B48" w:rsidRPr="00522B48">
        <w:rPr>
          <w:rFonts w:ascii="Times New Roman" w:hAnsi="Times New Roman" w:cs="Times New Roman"/>
          <w:sz w:val="24"/>
          <w:szCs w:val="24"/>
        </w:rPr>
        <w:t>es, collusion between firms is associated with the creation of price-fixing cartels. Additionally, it is true that if a firm in the same market decided to increase the output with aim of increasing profits the other firm s in collusion would do the same failure to which will lead to excess supply and hence breaking the price-fixing cartel.</w:t>
      </w:r>
    </w:p>
    <w:p w14:paraId="0A275791" w14:textId="77777777" w:rsidR="00D545D1" w:rsidRDefault="00D545D1" w:rsidP="00522B48">
      <w:pPr>
        <w:spacing w:line="480" w:lineRule="auto"/>
        <w:rPr>
          <w:rFonts w:ascii="Times New Roman" w:hAnsi="Times New Roman" w:cs="Times New Roman"/>
          <w:sz w:val="24"/>
          <w:szCs w:val="24"/>
        </w:rPr>
      </w:pPr>
    </w:p>
    <w:p w14:paraId="454CACFA" w14:textId="0AF6C403" w:rsidR="00BB5C84" w:rsidRPr="00CD2C6C" w:rsidRDefault="00BB5C84" w:rsidP="00CD2C6C">
      <w:pPr>
        <w:pStyle w:val="ListParagraph"/>
        <w:numPr>
          <w:ilvl w:val="0"/>
          <w:numId w:val="1"/>
        </w:numPr>
        <w:spacing w:line="480" w:lineRule="auto"/>
        <w:rPr>
          <w:rFonts w:ascii="Times New Roman" w:hAnsi="Times New Roman" w:cs="Times New Roman"/>
          <w:b/>
          <w:sz w:val="24"/>
          <w:szCs w:val="24"/>
        </w:rPr>
      </w:pPr>
      <w:r w:rsidRPr="00CD2C6C">
        <w:rPr>
          <w:rFonts w:ascii="Times New Roman" w:hAnsi="Times New Roman" w:cs="Times New Roman"/>
          <w:b/>
          <w:sz w:val="24"/>
          <w:szCs w:val="24"/>
        </w:rPr>
        <w:t xml:space="preserve">Response </w:t>
      </w:r>
      <w:r w:rsidR="00584165">
        <w:rPr>
          <w:rFonts w:ascii="Times New Roman" w:hAnsi="Times New Roman" w:cs="Times New Roman"/>
          <w:b/>
          <w:sz w:val="24"/>
          <w:szCs w:val="24"/>
        </w:rPr>
        <w:t>for</w:t>
      </w:r>
      <w:bookmarkStart w:id="0" w:name="_GoBack"/>
      <w:bookmarkEnd w:id="0"/>
      <w:r w:rsidRPr="00CD2C6C">
        <w:rPr>
          <w:rFonts w:ascii="Times New Roman" w:hAnsi="Times New Roman" w:cs="Times New Roman"/>
          <w:b/>
          <w:sz w:val="24"/>
          <w:szCs w:val="24"/>
        </w:rPr>
        <w:t xml:space="preserve"> Discussion Post 2</w:t>
      </w:r>
    </w:p>
    <w:p w14:paraId="498BDE51" w14:textId="1AABC8CA" w:rsidR="00BB5C84" w:rsidRPr="00522B48" w:rsidRDefault="00045537" w:rsidP="00CD2C6C">
      <w:pPr>
        <w:spacing w:line="240" w:lineRule="auto"/>
        <w:ind w:firstLine="720"/>
        <w:rPr>
          <w:rFonts w:ascii="Times New Roman" w:hAnsi="Times New Roman" w:cs="Times New Roman"/>
          <w:sz w:val="24"/>
          <w:szCs w:val="24"/>
        </w:rPr>
      </w:pPr>
      <w:r w:rsidRPr="00671800">
        <w:rPr>
          <w:rFonts w:ascii="Times New Roman" w:hAnsi="Times New Roman" w:cs="Times New Roman"/>
          <w:b/>
          <w:sz w:val="24"/>
          <w:szCs w:val="24"/>
        </w:rPr>
        <w:t>Question 1</w:t>
      </w:r>
      <w:r>
        <w:rPr>
          <w:rFonts w:ascii="Times New Roman" w:hAnsi="Times New Roman" w:cs="Times New Roman"/>
          <w:sz w:val="24"/>
          <w:szCs w:val="24"/>
        </w:rPr>
        <w:t xml:space="preserve">: </w:t>
      </w:r>
      <w:r w:rsidR="00522B48" w:rsidRPr="00522B48">
        <w:rPr>
          <w:rFonts w:ascii="Times New Roman" w:hAnsi="Times New Roman" w:cs="Times New Roman"/>
          <w:sz w:val="24"/>
          <w:szCs w:val="24"/>
        </w:rPr>
        <w:t>A society might allow the monopoly to avoid congestion and unethical competition. For instance, having too many electric companies running power line in the community would have a number of drawbacks. First, there would be congestion. The massive power lines would be the risk to the consumers living in such community since the electric field has advanced effects on the body. Electricity is dangerous and in case the power lines collide, the risk of fire may be high. A lot of lands will be wasted on putting the power posts and hence it would be advisable to only allow one firm to run the whole market. Having too many water bodies is also unethical. The higher the number of water companies in the society the higher the chances of water-borne diseases erupting in the society.</w:t>
      </w:r>
      <w:r>
        <w:rPr>
          <w:rFonts w:ascii="Times New Roman" w:hAnsi="Times New Roman" w:cs="Times New Roman"/>
          <w:sz w:val="24"/>
          <w:szCs w:val="24"/>
        </w:rPr>
        <w:t xml:space="preserve"> </w:t>
      </w:r>
      <w:r w:rsidR="00522B48" w:rsidRPr="00522B48">
        <w:rPr>
          <w:rFonts w:ascii="Times New Roman" w:hAnsi="Times New Roman" w:cs="Times New Roman"/>
          <w:sz w:val="24"/>
          <w:szCs w:val="24"/>
        </w:rPr>
        <w:t>Yes</w:t>
      </w:r>
      <w:r w:rsidR="00671800">
        <w:rPr>
          <w:rFonts w:ascii="Times New Roman" w:hAnsi="Times New Roman" w:cs="Times New Roman"/>
          <w:sz w:val="24"/>
          <w:szCs w:val="24"/>
        </w:rPr>
        <w:t>,</w:t>
      </w:r>
      <w:r w:rsidR="00522B48" w:rsidRPr="00522B48">
        <w:rPr>
          <w:rFonts w:ascii="Times New Roman" w:hAnsi="Times New Roman" w:cs="Times New Roman"/>
          <w:sz w:val="24"/>
          <w:szCs w:val="24"/>
        </w:rPr>
        <w:t xml:space="preserve"> if all markets were oligopolistic, there would be a limited choice in the market. This is because the oligopolistic market is characterized by few sellers in the market and hence consumers would be limited to the few choices produced in the market. Additionally, new investors would be discouraged to enter the market since the entrance of new firms to oligopolistic market is not easy. Due to the price run in the market, the consumers will be likely to pay more than what they consume.</w:t>
      </w:r>
      <w:r w:rsidR="00CD2C6C">
        <w:rPr>
          <w:rFonts w:ascii="Times New Roman" w:hAnsi="Times New Roman" w:cs="Times New Roman"/>
          <w:sz w:val="24"/>
          <w:szCs w:val="24"/>
        </w:rPr>
        <w:t xml:space="preserve"> </w:t>
      </w:r>
      <w:r w:rsidR="00CD2C6C" w:rsidRPr="00CD2C6C">
        <w:rPr>
          <w:rFonts w:ascii="Times New Roman" w:hAnsi="Times New Roman" w:cs="Times New Roman"/>
          <w:b/>
          <w:sz w:val="24"/>
          <w:szCs w:val="24"/>
        </w:rPr>
        <w:t>Question 2</w:t>
      </w:r>
      <w:r w:rsidR="00CD2C6C">
        <w:rPr>
          <w:rFonts w:ascii="Times New Roman" w:hAnsi="Times New Roman" w:cs="Times New Roman"/>
          <w:sz w:val="24"/>
          <w:szCs w:val="24"/>
        </w:rPr>
        <w:t xml:space="preserve">: </w:t>
      </w:r>
      <w:r w:rsidR="00522B48" w:rsidRPr="00522B48">
        <w:rPr>
          <w:rFonts w:ascii="Times New Roman" w:hAnsi="Times New Roman" w:cs="Times New Roman"/>
          <w:sz w:val="24"/>
          <w:szCs w:val="24"/>
        </w:rPr>
        <w:t xml:space="preserve">Yes, collusion is an agreement between firms in a given market to cooperate. Collusion can be viewed as price fixing and this is the aspect that discourages the formation of other collisions, it is true </w:t>
      </w:r>
      <w:r w:rsidR="00522B48" w:rsidRPr="00522B48">
        <w:rPr>
          <w:rFonts w:ascii="Times New Roman" w:hAnsi="Times New Roman" w:cs="Times New Roman"/>
          <w:sz w:val="24"/>
          <w:szCs w:val="24"/>
        </w:rPr>
        <w:lastRenderedPageBreak/>
        <w:t>that collusion is illegal as it interferes with the demand and supply in the market. Additionally, it is illegal since it aims at consumer exploitation.</w:t>
      </w:r>
    </w:p>
    <w:sectPr w:rsidR="00BB5C84" w:rsidRPr="00522B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5E3C6A"/>
    <w:multiLevelType w:val="hybridMultilevel"/>
    <w:tmpl w:val="5150CA1C"/>
    <w:lvl w:ilvl="0" w:tplc="FAE27A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C84"/>
    <w:rsid w:val="00045537"/>
    <w:rsid w:val="00272A15"/>
    <w:rsid w:val="004F3DD3"/>
    <w:rsid w:val="00522B48"/>
    <w:rsid w:val="00584165"/>
    <w:rsid w:val="00671800"/>
    <w:rsid w:val="00B9757D"/>
    <w:rsid w:val="00BB5C84"/>
    <w:rsid w:val="00BE3B69"/>
    <w:rsid w:val="00C63994"/>
    <w:rsid w:val="00C65E41"/>
    <w:rsid w:val="00CD2C6C"/>
    <w:rsid w:val="00D00763"/>
    <w:rsid w:val="00D545D1"/>
    <w:rsid w:val="00F05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F321E"/>
  <w15:chartTrackingRefBased/>
  <w15:docId w15:val="{A7B6C39A-3DA2-4EB9-A234-7F5635DB2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2C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519</Words>
  <Characters>2961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10</cp:revision>
  <dcterms:created xsi:type="dcterms:W3CDTF">2018-06-10T19:14:00Z</dcterms:created>
  <dcterms:modified xsi:type="dcterms:W3CDTF">2018-06-10T20:46:00Z</dcterms:modified>
</cp:coreProperties>
</file>