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480" w:lineRule="auto" w:before="181"/>
        <w:ind w:right="7582"/>
      </w:pPr>
      <w:r>
        <w:rPr/>
        <w:t>Students name</w:t>
      </w:r>
      <w:r>
        <w:rPr>
          <w:spacing w:val="1"/>
        </w:rPr>
        <w:t> </w:t>
      </w:r>
      <w:r>
        <w:rPr/>
        <w:t>Lecturers name</w:t>
      </w:r>
      <w:r>
        <w:rPr>
          <w:spacing w:val="1"/>
        </w:rPr>
        <w:t> </w:t>
      </w:r>
      <w:r>
        <w:rPr/>
        <w:t>Date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submission</w:t>
      </w:r>
    </w:p>
    <w:p>
      <w:pPr>
        <w:pStyle w:val="BodyText"/>
        <w:ind w:left="2914" w:right="2896"/>
        <w:jc w:val="center"/>
      </w:pPr>
      <w:r>
        <w:rPr/>
        <w:t>Theme</w:t>
      </w:r>
      <w:r>
        <w:rPr>
          <w:spacing w:val="-2"/>
        </w:rPr>
        <w:t> </w:t>
      </w:r>
      <w:r>
        <w:rPr/>
        <w:t>of religion Tartuffe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Moliere</w:t>
      </w:r>
    </w:p>
    <w:p>
      <w:pPr>
        <w:pStyle w:val="BodyText"/>
        <w:spacing w:before="6"/>
        <w:ind w:left="0"/>
        <w:rPr>
          <w:sz w:val="15"/>
        </w:rPr>
      </w:pPr>
    </w:p>
    <w:p>
      <w:pPr>
        <w:pStyle w:val="BodyText"/>
        <w:spacing w:before="90"/>
      </w:pPr>
      <w:r>
        <w:rPr/>
        <w:t>Introduction</w:t>
      </w:r>
    </w:p>
    <w:p>
      <w:pPr>
        <w:pStyle w:val="BodyText"/>
        <w:spacing w:before="9"/>
        <w:ind w:left="0"/>
        <w:rPr>
          <w:sz w:val="37"/>
        </w:rPr>
      </w:pPr>
    </w:p>
    <w:p>
      <w:pPr>
        <w:pStyle w:val="BodyText"/>
        <w:spacing w:line="480" w:lineRule="auto"/>
        <w:ind w:right="243" w:firstLine="719"/>
      </w:pPr>
      <w:r>
        <w:rPr/>
        <w:t>Moliere Tartuffe is a narrative that explains about a man known as Tartuffe who goes to</w:t>
      </w:r>
      <w:r>
        <w:rPr>
          <w:spacing w:val="-57"/>
        </w:rPr>
        <w:t> </w:t>
      </w:r>
      <w:r>
        <w:rPr/>
        <w:t>orgons home, and he impresses orgon due to his characteristics which indicate that he is</w:t>
      </w:r>
      <w:r>
        <w:rPr>
          <w:spacing w:val="1"/>
        </w:rPr>
        <w:t> </w:t>
      </w:r>
      <w:r>
        <w:rPr/>
        <w:t>religious. He also upholds moral beliefs and behaviours. From this character, Tartuffe is</w:t>
      </w:r>
      <w:r>
        <w:rPr>
          <w:spacing w:val="1"/>
        </w:rPr>
        <w:t> </w:t>
      </w:r>
      <w:r>
        <w:rPr/>
        <w:t>respected by both orgon and his mother, madame pernelle. They respect Tartuffe, and they</w:t>
      </w:r>
      <w:r>
        <w:rPr>
          <w:spacing w:val="1"/>
        </w:rPr>
        <w:t> </w:t>
      </w:r>
      <w:r>
        <w:rPr/>
        <w:t>always consult him before making any decision at the expense of the family members. Despite</w:t>
      </w:r>
      <w:r>
        <w:rPr>
          <w:spacing w:val="1"/>
        </w:rPr>
        <w:t> </w:t>
      </w:r>
      <w:r>
        <w:rPr/>
        <w:t>the issue that has been raised in the family orgon decides to Tartuffe to marry his engaged</w:t>
      </w:r>
      <w:r>
        <w:rPr>
          <w:spacing w:val="1"/>
        </w:rPr>
        <w:t> </w:t>
      </w:r>
      <w:r>
        <w:rPr/>
        <w:t>daughter.</w:t>
      </w:r>
    </w:p>
    <w:p>
      <w:pPr>
        <w:pStyle w:val="BodyText"/>
        <w:spacing w:line="480" w:lineRule="auto" w:before="162"/>
        <w:ind w:right="169" w:firstLine="719"/>
      </w:pPr>
      <w:r>
        <w:rPr/>
        <w:t>The more prominent family decides to look for a way to trap Tartuffe in the presence of</w:t>
      </w:r>
      <w:r>
        <w:rPr>
          <w:spacing w:val="1"/>
        </w:rPr>
        <w:t> </w:t>
      </w:r>
      <w:r>
        <w:rPr/>
        <w:t>Orgon so that he can see the authentic characters of Tartuffe. Tartuffe has developed a lust for</w:t>
      </w:r>
      <w:r>
        <w:rPr>
          <w:spacing w:val="1"/>
        </w:rPr>
        <w:t> </w:t>
      </w:r>
      <w:r>
        <w:rPr/>
        <w:t>Orgon's wife, who is used as the centre of the plot. In the first incident, the trap fails because</w:t>
      </w:r>
      <w:r>
        <w:rPr>
          <w:spacing w:val="1"/>
        </w:rPr>
        <w:t> </w:t>
      </w:r>
      <w:r>
        <w:rPr/>
        <w:t>Damis, a son to orgon, misinterprets the scene, and Tartuffe is accused of using treachery. In the</w:t>
      </w:r>
      <w:r>
        <w:rPr>
          <w:spacing w:val="-57"/>
        </w:rPr>
        <w:t> </w:t>
      </w:r>
      <w:r>
        <w:rPr/>
        <w:t>second incident, Tartuffe is heard by orgon trying to seduce his wife, which shows Tartuffe</w:t>
      </w:r>
      <w:r>
        <w:rPr>
          <w:spacing w:val="1"/>
        </w:rPr>
        <w:t> </w:t>
      </w:r>
      <w:r>
        <w:rPr/>
        <w:t>characters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orgon,</w:t>
      </w:r>
      <w:r>
        <w:rPr>
          <w:spacing w:val="1"/>
        </w:rPr>
        <w:t> </w:t>
      </w:r>
      <w:r>
        <w:rPr/>
        <w:t>which</w:t>
      </w:r>
      <w:r>
        <w:rPr>
          <w:spacing w:val="-2"/>
        </w:rPr>
        <w:t> </w:t>
      </w:r>
      <w:r>
        <w:rPr/>
        <w:t>he</w:t>
      </w:r>
      <w:r>
        <w:rPr>
          <w:spacing w:val="-2"/>
        </w:rPr>
        <w:t> </w:t>
      </w:r>
      <w:r>
        <w:rPr/>
        <w:t>never</w:t>
      </w:r>
      <w:r>
        <w:rPr>
          <w:spacing w:val="-1"/>
        </w:rPr>
        <w:t> </w:t>
      </w:r>
      <w:r>
        <w:rPr/>
        <w:t>knew. Finally, 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play,</w:t>
      </w:r>
      <w:r>
        <w:rPr>
          <w:spacing w:val="-1"/>
        </w:rPr>
        <w:t> </w:t>
      </w:r>
      <w:r>
        <w:rPr/>
        <w:t>Tartuffe</w:t>
      </w:r>
      <w:r>
        <w:rPr>
          <w:spacing w:val="-3"/>
        </w:rPr>
        <w:t> </w:t>
      </w:r>
      <w:r>
        <w:rPr/>
        <w:t>is</w:t>
      </w:r>
      <w:r>
        <w:rPr>
          <w:spacing w:val="-1"/>
        </w:rPr>
        <w:t> </w:t>
      </w:r>
      <w:r>
        <w:rPr/>
        <w:t>seen</w:t>
      </w:r>
      <w:r>
        <w:rPr>
          <w:spacing w:val="-1"/>
        </w:rPr>
        <w:t> </w:t>
      </w:r>
      <w:r>
        <w:rPr/>
        <w:t>producing</w:t>
      </w:r>
      <w:r>
        <w:rPr>
          <w:spacing w:val="-4"/>
        </w:rPr>
        <w:t> </w:t>
      </w:r>
      <w:r>
        <w:rPr/>
        <w:t>papers</w:t>
      </w:r>
      <w:r>
        <w:rPr>
          <w:spacing w:val="-57"/>
        </w:rPr>
        <w:t> </w:t>
      </w:r>
      <w:r>
        <w:rPr/>
        <w:t>that show orgon had signed papers to grant him the house. Tartuffe evicts the family from their</w:t>
      </w:r>
      <w:r>
        <w:rPr>
          <w:spacing w:val="1"/>
        </w:rPr>
        <w:t> </w:t>
      </w:r>
      <w:r>
        <w:rPr/>
        <w:t>premises, the king intervenes, and Tartuffe is arrested for the illegal presentation of the papers</w:t>
      </w:r>
      <w:r>
        <w:rPr>
          <w:spacing w:val="1"/>
        </w:rPr>
        <w:t> </w:t>
      </w:r>
      <w:r>
        <w:rPr/>
        <w:t>(AYDIN, 127).</w:t>
      </w:r>
    </w:p>
    <w:p>
      <w:pPr>
        <w:spacing w:after="0" w:line="480" w:lineRule="auto"/>
        <w:sectPr>
          <w:headerReference w:type="default" r:id="rId5"/>
          <w:type w:val="continuous"/>
          <w:pgSz w:w="12240" w:h="15840"/>
          <w:pgMar w:header="727" w:top="1340" w:bottom="280" w:left="1340" w:right="1360"/>
          <w:pgNumType w:start="1"/>
        </w:sectPr>
      </w:pPr>
    </w:p>
    <w:p>
      <w:pPr>
        <w:pStyle w:val="BodyText"/>
        <w:spacing w:before="80"/>
      </w:pPr>
      <w:r>
        <w:rPr/>
        <w:t>Body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line="480" w:lineRule="auto" w:before="207"/>
        <w:ind w:right="141" w:firstLine="719"/>
      </w:pPr>
      <w:r>
        <w:rPr/>
        <w:t>The play has a theme of religion that is evident in the play. In the play, there is religious</w:t>
      </w:r>
      <w:r>
        <w:rPr>
          <w:spacing w:val="1"/>
        </w:rPr>
        <w:t> </w:t>
      </w:r>
      <w:r>
        <w:rPr/>
        <w:t>hypocrisy</w:t>
      </w:r>
      <w:r>
        <w:rPr>
          <w:spacing w:val="-3"/>
        </w:rPr>
        <w:t> </w:t>
      </w:r>
      <w:r>
        <w:rPr/>
        <w:t>evident where Tartuffe</w:t>
      </w:r>
      <w:r>
        <w:rPr>
          <w:spacing w:val="-1"/>
        </w:rPr>
        <w:t> </w:t>
      </w:r>
      <w:r>
        <w:rPr/>
        <w:t>pretends to bring</w:t>
      </w:r>
      <w:r>
        <w:rPr>
          <w:spacing w:val="-3"/>
        </w:rPr>
        <w:t> </w:t>
      </w:r>
      <w:r>
        <w:rPr/>
        <w:t>peace and harmony</w:t>
      </w:r>
      <w:r>
        <w:rPr>
          <w:spacing w:val="-5"/>
        </w:rPr>
        <w:t> </w:t>
      </w:r>
      <w:r>
        <w:rPr/>
        <w:t>in the</w:t>
      </w:r>
      <w:r>
        <w:rPr>
          <w:spacing w:val="-1"/>
        </w:rPr>
        <w:t> </w:t>
      </w:r>
      <w:r>
        <w:rPr/>
        <w:t>family</w:t>
      </w:r>
      <w:r>
        <w:rPr>
          <w:spacing w:val="-3"/>
        </w:rPr>
        <w:t> </w:t>
      </w:r>
      <w:r>
        <w:rPr/>
        <w:t>after he</w:t>
      </w:r>
      <w:r>
        <w:rPr>
          <w:spacing w:val="-2"/>
        </w:rPr>
        <w:t> </w:t>
      </w:r>
      <w:r>
        <w:rPr/>
        <w:t>had</w:t>
      </w:r>
      <w:r>
        <w:rPr>
          <w:spacing w:val="-57"/>
        </w:rPr>
        <w:t> </w:t>
      </w:r>
      <w:r>
        <w:rPr/>
        <w:t>got a good reception from orgon and Pernell as they saw him as a respectable gentleman in the</w:t>
      </w:r>
      <w:r>
        <w:rPr>
          <w:spacing w:val="1"/>
        </w:rPr>
        <w:t> </w:t>
      </w:r>
      <w:r>
        <w:rPr/>
        <w:t>play society. In this context, Moliere is not condemning religion. Still, he tries to show how</w:t>
      </w:r>
      <w:r>
        <w:rPr>
          <w:spacing w:val="1"/>
        </w:rPr>
        <w:t> </w:t>
      </w:r>
      <w:r>
        <w:rPr/>
        <w:t>religious hypocrisy has been evident in society and tries to show the people the importance of</w:t>
      </w:r>
      <w:r>
        <w:rPr>
          <w:spacing w:val="1"/>
        </w:rPr>
        <w:t> </w:t>
      </w:r>
      <w:r>
        <w:rPr/>
        <w:t>reasoning and clear thinking regarding life aspects. The play focuses on people's perception in</w:t>
      </w:r>
      <w:r>
        <w:rPr>
          <w:spacing w:val="1"/>
        </w:rPr>
        <w:t> </w:t>
      </w:r>
      <w:r>
        <w:rPr/>
        <w:t>the 17</w:t>
      </w:r>
      <w:r>
        <w:rPr>
          <w:vertAlign w:val="superscript"/>
        </w:rPr>
        <w:t>th</w:t>
      </w:r>
      <w:r>
        <w:rPr>
          <w:vertAlign w:val="baseline"/>
        </w:rPr>
        <w:t> century, where the church was viewed as holding power in society and righteousness,</w:t>
      </w:r>
      <w:r>
        <w:rPr>
          <w:spacing w:val="1"/>
          <w:vertAlign w:val="baseline"/>
        </w:rPr>
        <w:t> </w:t>
      </w:r>
      <w:r>
        <w:rPr>
          <w:vertAlign w:val="baseline"/>
        </w:rPr>
        <w:t>which were seen as an essential part of life. Moriele believes that religion and society are</w:t>
      </w:r>
      <w:r>
        <w:rPr>
          <w:spacing w:val="1"/>
          <w:vertAlign w:val="baseline"/>
        </w:rPr>
        <w:t> </w:t>
      </w:r>
      <w:r>
        <w:rPr>
          <w:vertAlign w:val="baseline"/>
        </w:rPr>
        <w:t>separate in that they should not be integrated with that religion as a private and personal</w:t>
      </w:r>
      <w:r>
        <w:rPr>
          <w:spacing w:val="1"/>
          <w:vertAlign w:val="baseline"/>
        </w:rPr>
        <w:t> </w:t>
      </w:r>
      <w:r>
        <w:rPr>
          <w:vertAlign w:val="baseline"/>
        </w:rPr>
        <w:t>decision. The author instigates that religion should not be privileged; from this, the churches</w:t>
      </w:r>
      <w:r>
        <w:rPr>
          <w:spacing w:val="1"/>
          <w:vertAlign w:val="baseline"/>
        </w:rPr>
        <w:t> </w:t>
      </w:r>
      <w:r>
        <w:rPr>
          <w:vertAlign w:val="baseline"/>
        </w:rPr>
        <w:t>pressurized and persuaded King Louis, resulting in it being banned. The church is seen giving</w:t>
      </w:r>
      <w:r>
        <w:rPr>
          <w:spacing w:val="1"/>
          <w:vertAlign w:val="baseline"/>
        </w:rPr>
        <w:t> </w:t>
      </w:r>
      <w:r>
        <w:rPr>
          <w:vertAlign w:val="baseline"/>
        </w:rPr>
        <w:t>controversial</w:t>
      </w:r>
      <w:r>
        <w:rPr>
          <w:spacing w:val="-1"/>
          <w:vertAlign w:val="baseline"/>
        </w:rPr>
        <w:t> </w:t>
      </w:r>
      <w:r>
        <w:rPr>
          <w:vertAlign w:val="baseline"/>
        </w:rPr>
        <w:t>sentiments</w:t>
      </w:r>
      <w:r>
        <w:rPr>
          <w:spacing w:val="2"/>
          <w:vertAlign w:val="baseline"/>
        </w:rPr>
        <w:t> </w:t>
      </w:r>
      <w:r>
        <w:rPr>
          <w:vertAlign w:val="baseline"/>
        </w:rPr>
        <w:t>that are</w:t>
      </w:r>
      <w:r>
        <w:rPr>
          <w:spacing w:val="-2"/>
          <w:vertAlign w:val="baseline"/>
        </w:rPr>
        <w:t> </w:t>
      </w:r>
      <w:r>
        <w:rPr>
          <w:vertAlign w:val="baseline"/>
        </w:rPr>
        <w:t>evident in moriele play.</w:t>
      </w:r>
    </w:p>
    <w:p>
      <w:pPr>
        <w:pStyle w:val="BodyText"/>
        <w:spacing w:line="480" w:lineRule="auto" w:before="160"/>
        <w:ind w:right="257" w:firstLine="719"/>
      </w:pPr>
      <w:r>
        <w:rPr/>
        <w:t>Tartuffe is seen in the play using religion to influence family members in the house that</w:t>
      </w:r>
      <w:r>
        <w:rPr>
          <w:spacing w:val="-57"/>
        </w:rPr>
        <w:t> </w:t>
      </w:r>
      <w:r>
        <w:rPr/>
        <w:t>made it so crucial for orgons family in that they could not make any decision without involving</w:t>
      </w:r>
      <w:r>
        <w:rPr>
          <w:spacing w:val="-57"/>
        </w:rPr>
        <w:t> </w:t>
      </w:r>
      <w:r>
        <w:rPr/>
        <w:t>God. The perception that orgon had developed this caused controversies about religion, which</w:t>
      </w:r>
      <w:r>
        <w:rPr>
          <w:spacing w:val="1"/>
        </w:rPr>
        <w:t> </w:t>
      </w:r>
      <w:r>
        <w:rPr/>
        <w:t>causes King Louis XIV to join the play. He is in pursuit of justice for the orgon after Tartuffe</w:t>
      </w:r>
      <w:r>
        <w:rPr>
          <w:spacing w:val="1"/>
        </w:rPr>
        <w:t> </w:t>
      </w:r>
      <w:r>
        <w:rPr/>
        <w:t>tries to take possession of the orgons house and evict them; this is because Tartuffe had</w:t>
      </w:r>
      <w:r>
        <w:rPr>
          <w:spacing w:val="1"/>
        </w:rPr>
        <w:t> </w:t>
      </w:r>
      <w:r>
        <w:rPr/>
        <w:t>brainwashed the orgons family based on religiosity. Tartuffe is seen influencing people in the</w:t>
      </w:r>
      <w:r>
        <w:rPr>
          <w:spacing w:val="1"/>
        </w:rPr>
        <w:t> </w:t>
      </w:r>
      <w:r>
        <w:rPr/>
        <w:t>society to the church back those days because they are seen to be powerful and influential</w:t>
      </w:r>
      <w:r>
        <w:rPr>
          <w:spacing w:val="1"/>
        </w:rPr>
        <w:t> </w:t>
      </w:r>
      <w:r>
        <w:rPr/>
        <w:t>members of</w:t>
      </w:r>
      <w:r>
        <w:rPr>
          <w:spacing w:val="-2"/>
        </w:rPr>
        <w:t> </w:t>
      </w:r>
      <w:r>
        <w:rPr/>
        <w:t>the community</w:t>
      </w:r>
      <w:r>
        <w:rPr>
          <w:spacing w:val="-4"/>
        </w:rPr>
        <w:t> </w:t>
      </w:r>
      <w:r>
        <w:rPr/>
        <w:t>where</w:t>
      </w:r>
      <w:r>
        <w:rPr>
          <w:spacing w:val="-1"/>
        </w:rPr>
        <w:t> </w:t>
      </w:r>
      <w:r>
        <w:rPr/>
        <w:t>they</w:t>
      </w:r>
      <w:r>
        <w:rPr>
          <w:spacing w:val="-5"/>
        </w:rPr>
        <w:t> </w:t>
      </w:r>
      <w:r>
        <w:rPr/>
        <w:t>used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power they</w:t>
      </w:r>
      <w:r>
        <w:rPr>
          <w:spacing w:val="-4"/>
        </w:rPr>
        <w:t> </w:t>
      </w:r>
      <w:r>
        <w:rPr/>
        <w:t>had</w:t>
      </w:r>
      <w:r>
        <w:rPr>
          <w:spacing w:val="2"/>
        </w:rPr>
        <w:t> </w:t>
      </w:r>
      <w:r>
        <w:rPr/>
        <w:t>acquired in</w:t>
      </w:r>
      <w:r>
        <w:rPr>
          <w:spacing w:val="1"/>
        </w:rPr>
        <w:t> </w:t>
      </w:r>
      <w:r>
        <w:rPr/>
        <w:t>accordance</w:t>
      </w:r>
      <w:r>
        <w:rPr>
          <w:spacing w:val="-1"/>
        </w:rPr>
        <w:t> </w:t>
      </w:r>
      <w:r>
        <w:rPr/>
        <w:t>to their</w:t>
      </w:r>
      <w:r>
        <w:rPr>
          <w:spacing w:val="-57"/>
        </w:rPr>
        <w:t> </w:t>
      </w:r>
      <w:r>
        <w:rPr/>
        <w:t>utmost</w:t>
      </w:r>
      <w:r>
        <w:rPr>
          <w:spacing w:val="-1"/>
        </w:rPr>
        <w:t> </w:t>
      </w:r>
      <w:r>
        <w:rPr/>
        <w:t>convenience.</w:t>
      </w:r>
    </w:p>
    <w:p>
      <w:pPr>
        <w:spacing w:after="0" w:line="480" w:lineRule="auto"/>
        <w:sectPr>
          <w:pgSz w:w="12240" w:h="15840"/>
          <w:pgMar w:header="727" w:footer="0" w:top="1340" w:bottom="280" w:left="1340" w:right="1360"/>
        </w:sectPr>
      </w:pPr>
    </w:p>
    <w:p>
      <w:pPr>
        <w:pStyle w:val="BodyText"/>
        <w:spacing w:line="480" w:lineRule="auto" w:before="80"/>
        <w:ind w:right="104" w:firstLine="719"/>
      </w:pPr>
      <w:r>
        <w:rPr/>
        <w:t>Out of their excellent and sincere hearts based on the religious background, orgon and</w:t>
      </w:r>
      <w:r>
        <w:rPr>
          <w:spacing w:val="1"/>
        </w:rPr>
        <w:t> </w:t>
      </w:r>
      <w:r>
        <w:rPr/>
        <w:t>pernelle to their homestead. Unfortunately, Tartuffe takes advantage of their excellent intentions</w:t>
      </w:r>
      <w:r>
        <w:rPr>
          <w:spacing w:val="1"/>
        </w:rPr>
        <w:t> </w:t>
      </w:r>
      <w:r>
        <w:rPr/>
        <w:t>where he turns to be insincere. Orgon and Madame Pernell are a big picture of innocent people</w:t>
      </w:r>
      <w:r>
        <w:rPr>
          <w:spacing w:val="1"/>
        </w:rPr>
        <w:t> </w:t>
      </w:r>
      <w:r>
        <w:rPr/>
        <w:t>who were out of their good intentions of extending a helping hand to help the poor Tartuffe, who</w:t>
      </w:r>
      <w:r>
        <w:rPr>
          <w:spacing w:val="-57"/>
        </w:rPr>
        <w:t> </w:t>
      </w:r>
      <w:r>
        <w:rPr/>
        <w:t>later</w:t>
      </w:r>
      <w:r>
        <w:rPr>
          <w:spacing w:val="-1"/>
        </w:rPr>
        <w:t> </w:t>
      </w:r>
      <w:r>
        <w:rPr/>
        <w:t>uses</w:t>
      </w:r>
      <w:r>
        <w:rPr>
          <w:spacing w:val="-1"/>
        </w:rPr>
        <w:t> </w:t>
      </w:r>
      <w:r>
        <w:rPr/>
        <w:t>religion</w:t>
      </w:r>
      <w:r>
        <w:rPr>
          <w:spacing w:val="-1"/>
        </w:rPr>
        <w:t> </w:t>
      </w:r>
      <w:r>
        <w:rPr/>
        <w:t>as a</w:t>
      </w:r>
      <w:r>
        <w:rPr>
          <w:spacing w:val="-2"/>
        </w:rPr>
        <w:t> </w:t>
      </w:r>
      <w:r>
        <w:rPr/>
        <w:t>weapon</w:t>
      </w:r>
      <w:r>
        <w:rPr>
          <w:spacing w:val="1"/>
        </w:rPr>
        <w:t> </w:t>
      </w:r>
      <w:r>
        <w:rPr/>
        <w:t>against them.</w:t>
      </w:r>
      <w:r>
        <w:rPr>
          <w:spacing w:val="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play,</w:t>
      </w:r>
      <w:r>
        <w:rPr>
          <w:spacing w:val="-1"/>
        </w:rPr>
        <w:t> </w:t>
      </w:r>
      <w:r>
        <w:rPr/>
        <w:t>some</w:t>
      </w:r>
      <w:r>
        <w:rPr>
          <w:spacing w:val="-1"/>
        </w:rPr>
        <w:t> </w:t>
      </w:r>
      <w:r>
        <w:rPr/>
        <w:t>controversies</w:t>
      </w:r>
      <w:r>
        <w:rPr>
          <w:spacing w:val="-1"/>
        </w:rPr>
        <w:t> </w:t>
      </w:r>
      <w:r>
        <w:rPr/>
        <w:t>show</w:t>
      </w:r>
      <w:r>
        <w:rPr>
          <w:spacing w:val="-1"/>
        </w:rPr>
        <w:t> </w:t>
      </w:r>
      <w:r>
        <w:rPr/>
        <w:t>hypocrisy</w:t>
      </w:r>
      <w:r>
        <w:rPr>
          <w:spacing w:val="-4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57"/>
        </w:rPr>
        <w:t> </w:t>
      </w:r>
      <w:r>
        <w:rPr/>
        <w:t>fashionable vice. Lots of controversies surround Tartuffe since the start of the play. Tartuffe is</w:t>
      </w:r>
      <w:r>
        <w:rPr>
          <w:spacing w:val="1"/>
        </w:rPr>
        <w:t> </w:t>
      </w:r>
      <w:r>
        <w:rPr/>
        <w:t>used to indicate how the individuals in the society are taking advantage of religion and depicts a</w:t>
      </w:r>
      <w:r>
        <w:rPr>
          <w:spacing w:val="1"/>
        </w:rPr>
        <w:t> </w:t>
      </w:r>
      <w:r>
        <w:rPr/>
        <w:t>character of hypocrisy by masking himself with the religion, where the church views this as an</w:t>
      </w:r>
      <w:r>
        <w:rPr>
          <w:spacing w:val="1"/>
        </w:rPr>
        <w:t> </w:t>
      </w:r>
      <w:r>
        <w:rPr/>
        <w:t>attack on the religion. At the same time, this is the valid argument on how Tartuffe is misusing</w:t>
      </w:r>
      <w:r>
        <w:rPr>
          <w:spacing w:val="1"/>
        </w:rPr>
        <w:t> </w:t>
      </w:r>
      <w:r>
        <w:rPr/>
        <w:t>religion</w:t>
      </w:r>
      <w:r>
        <w:rPr>
          <w:spacing w:val="-1"/>
        </w:rPr>
        <w:t> </w:t>
      </w:r>
      <w:r>
        <w:rPr/>
        <w:t>for his gain</w:t>
      </w:r>
      <w:r>
        <w:rPr>
          <w:spacing w:val="-1"/>
        </w:rPr>
        <w:t> </w:t>
      </w:r>
      <w:r>
        <w:rPr/>
        <w:t>rather than for</w:t>
      </w:r>
      <w:r>
        <w:rPr>
          <w:spacing w:val="-2"/>
        </w:rPr>
        <w:t> </w:t>
      </w:r>
      <w:r>
        <w:rPr/>
        <w:t>the goodwill of all people</w:t>
      </w:r>
      <w:r>
        <w:rPr>
          <w:spacing w:val="-1"/>
        </w:rPr>
        <w:t> </w:t>
      </w:r>
      <w:r>
        <w:rPr/>
        <w:t>in society.</w:t>
      </w:r>
    </w:p>
    <w:p>
      <w:pPr>
        <w:pStyle w:val="BodyText"/>
        <w:spacing w:line="480" w:lineRule="auto" w:before="159"/>
        <w:ind w:right="96" w:firstLine="719"/>
      </w:pPr>
      <w:r>
        <w:rPr/>
        <w:t>The king is pushed and takes part in the play due to the influence he gets from the church</w:t>
      </w:r>
      <w:r>
        <w:rPr>
          <w:spacing w:val="-57"/>
        </w:rPr>
        <w:t> </w:t>
      </w:r>
      <w:r>
        <w:rPr/>
        <w:t>and other mentors in the society, where after all, despite many hindrances which had been a</w:t>
      </w:r>
      <w:r>
        <w:rPr>
          <w:spacing w:val="1"/>
        </w:rPr>
        <w:t> </w:t>
      </w:r>
      <w:r>
        <w:rPr/>
        <w:t>problem in the society.</w:t>
      </w:r>
      <w:r>
        <w:rPr>
          <w:spacing w:val="1"/>
        </w:rPr>
        <w:t> </w:t>
      </w:r>
      <w:r>
        <w:rPr/>
        <w:t>It’s finally accepted by the society at large and the church. Tartuffe is</w:t>
      </w:r>
      <w:r>
        <w:rPr>
          <w:spacing w:val="1"/>
        </w:rPr>
        <w:t> </w:t>
      </w:r>
      <w:r>
        <w:rPr/>
        <w:t>evidence of religious hypocrisy where he manages to manipulate orgon, and he looks down on</w:t>
      </w:r>
      <w:r>
        <w:rPr>
          <w:spacing w:val="1"/>
        </w:rPr>
        <w:t> </w:t>
      </w:r>
      <w:r>
        <w:rPr/>
        <w:t>his family members and gets to a point where he doubts his beliefs. The play tries to make a</w:t>
      </w:r>
      <w:r>
        <w:rPr>
          <w:spacing w:val="1"/>
        </w:rPr>
        <w:t> </w:t>
      </w:r>
      <w:r>
        <w:rPr/>
        <w:t>different</w:t>
      </w:r>
      <w:r>
        <w:rPr>
          <w:spacing w:val="-2"/>
        </w:rPr>
        <w:t> </w:t>
      </w:r>
      <w:r>
        <w:rPr/>
        <w:t>perception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regards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religious</w:t>
      </w:r>
      <w:r>
        <w:rPr>
          <w:spacing w:val="-1"/>
        </w:rPr>
        <w:t> </w:t>
      </w:r>
      <w:r>
        <w:rPr/>
        <w:t>hypocrisy</w:t>
      </w:r>
      <w:r>
        <w:rPr>
          <w:spacing w:val="-6"/>
        </w:rPr>
        <w:t> </w:t>
      </w:r>
      <w:r>
        <w:rPr/>
        <w:t>and</w:t>
      </w:r>
      <w:r>
        <w:rPr>
          <w:spacing w:val="-1"/>
        </w:rPr>
        <w:t> </w:t>
      </w:r>
      <w:r>
        <w:rPr/>
        <w:t>true</w:t>
      </w:r>
      <w:r>
        <w:rPr>
          <w:spacing w:val="-2"/>
        </w:rPr>
        <w:t> </w:t>
      </w:r>
      <w:r>
        <w:rPr/>
        <w:t>spirituality.</w:t>
      </w:r>
      <w:r>
        <w:rPr>
          <w:spacing w:val="1"/>
        </w:rPr>
        <w:t> </w:t>
      </w:r>
      <w:r>
        <w:rPr/>
        <w:t>Moliere</w:t>
      </w:r>
      <w:r>
        <w:rPr>
          <w:spacing w:val="-3"/>
        </w:rPr>
        <w:t> </w:t>
      </w:r>
      <w:r>
        <w:rPr/>
        <w:t>uses</w:t>
      </w:r>
      <w:r>
        <w:rPr>
          <w:spacing w:val="-1"/>
        </w:rPr>
        <w:t> </w:t>
      </w:r>
      <w:r>
        <w:rPr/>
        <w:t>cleante</w:t>
      </w:r>
      <w:r>
        <w:rPr>
          <w:spacing w:val="-1"/>
        </w:rPr>
        <w:t> </w:t>
      </w:r>
      <w:r>
        <w:rPr/>
        <w:t>to</w:t>
      </w:r>
      <w:r>
        <w:rPr>
          <w:spacing w:val="-57"/>
        </w:rPr>
        <w:t> </w:t>
      </w:r>
      <w:r>
        <w:rPr/>
        <w:t>show the genuine spirituality concept who proclaims that an actual person should not brag about</w:t>
      </w:r>
      <w:r>
        <w:rPr>
          <w:spacing w:val="1"/>
        </w:rPr>
        <w:t> </w:t>
      </w:r>
      <w:r>
        <w:rPr/>
        <w:t>their status, nor should the individual condemn other people in the society. Cleante claims that</w:t>
      </w:r>
      <w:r>
        <w:rPr>
          <w:spacing w:val="1"/>
        </w:rPr>
        <w:t> </w:t>
      </w:r>
      <w:r>
        <w:rPr/>
        <w:t>holy people do not exist, and it’s not of their nature to seek recognition. Still, contrary to this, he</w:t>
      </w:r>
      <w:r>
        <w:rPr>
          <w:spacing w:val="1"/>
        </w:rPr>
        <w:t> </w:t>
      </w:r>
      <w:r>
        <w:rPr/>
        <w:t>condemns religious hypocrisy, which is the primary factor that undermines the accurate</w:t>
      </w:r>
      <w:r>
        <w:rPr>
          <w:spacing w:val="1"/>
        </w:rPr>
        <w:t> </w:t>
      </w:r>
      <w:r>
        <w:rPr/>
        <w:t>perception of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holy</w:t>
      </w:r>
      <w:r>
        <w:rPr>
          <w:spacing w:val="-5"/>
        </w:rPr>
        <w:t> </w:t>
      </w:r>
      <w:r>
        <w:rPr/>
        <w:t>man.</w:t>
      </w:r>
    </w:p>
    <w:p>
      <w:pPr>
        <w:pStyle w:val="BodyText"/>
        <w:spacing w:line="480" w:lineRule="auto" w:before="163"/>
        <w:ind w:right="338" w:firstLine="719"/>
      </w:pPr>
      <w:r>
        <w:rPr/>
        <w:t>The church is seen to play a significant role in the misconception of the real-life</w:t>
      </w:r>
      <w:r>
        <w:rPr>
          <w:spacing w:val="1"/>
        </w:rPr>
        <w:t> </w:t>
      </w:r>
      <w:r>
        <w:rPr/>
        <w:t>situations</w:t>
      </w:r>
      <w:r>
        <w:rPr>
          <w:spacing w:val="-1"/>
        </w:rPr>
        <w:t> </w:t>
      </w:r>
      <w:r>
        <w:rPr/>
        <w:t>among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people where</w:t>
      </w:r>
      <w:r>
        <w:rPr>
          <w:spacing w:val="-1"/>
        </w:rPr>
        <w:t> </w:t>
      </w:r>
      <w:r>
        <w:rPr/>
        <w:t>we</w:t>
      </w:r>
      <w:r>
        <w:rPr>
          <w:spacing w:val="-3"/>
        </w:rPr>
        <w:t> </w:t>
      </w:r>
      <w:r>
        <w:rPr/>
        <w:t>see</w:t>
      </w:r>
      <w:r>
        <w:rPr>
          <w:spacing w:val="-1"/>
        </w:rPr>
        <w:t> </w:t>
      </w:r>
      <w:r>
        <w:rPr/>
        <w:t>orgon</w:t>
      </w:r>
      <w:r>
        <w:rPr>
          <w:spacing w:val="1"/>
        </w:rPr>
        <w:t> </w:t>
      </w:r>
      <w:r>
        <w:rPr/>
        <w:t>blindly</w:t>
      </w:r>
      <w:r>
        <w:rPr>
          <w:spacing w:val="-7"/>
        </w:rPr>
        <w:t> </w:t>
      </w:r>
      <w:r>
        <w:rPr/>
        <w:t>accepts</w:t>
      </w:r>
      <w:r>
        <w:rPr>
          <w:spacing w:val="-1"/>
        </w:rPr>
        <w:t> </w:t>
      </w:r>
      <w:r>
        <w:rPr/>
        <w:t>Tartuffe's influences</w:t>
      </w:r>
      <w:r>
        <w:rPr>
          <w:spacing w:val="-1"/>
        </w:rPr>
        <w:t> </w:t>
      </w:r>
      <w:r>
        <w:rPr/>
        <w:t>based</w:t>
      </w:r>
      <w:r>
        <w:rPr>
          <w:spacing w:val="-1"/>
        </w:rPr>
        <w:t> </w:t>
      </w:r>
      <w:r>
        <w:rPr/>
        <w:t>on</w:t>
      </w:r>
    </w:p>
    <w:p>
      <w:pPr>
        <w:spacing w:after="0" w:line="480" w:lineRule="auto"/>
        <w:sectPr>
          <w:pgSz w:w="12240" w:h="15840"/>
          <w:pgMar w:header="727" w:footer="0" w:top="1340" w:bottom="280" w:left="1340" w:right="1360"/>
        </w:sectPr>
      </w:pPr>
    </w:p>
    <w:p>
      <w:pPr>
        <w:pStyle w:val="BodyText"/>
        <w:spacing w:line="480" w:lineRule="auto" w:before="80"/>
        <w:ind w:right="113"/>
      </w:pPr>
      <w:r>
        <w:rPr/>
        <w:t>religious aspects. That allows him to bring his evilness into Orgon's family, which subsequently</w:t>
      </w:r>
      <w:r>
        <w:rPr>
          <w:spacing w:val="1"/>
        </w:rPr>
        <w:t> </w:t>
      </w:r>
      <w:r>
        <w:rPr/>
        <w:t>destroys the sound foundations of orgon. And takes the premises from orgon and presents papers</w:t>
      </w:r>
      <w:r>
        <w:rPr>
          <w:spacing w:val="-57"/>
        </w:rPr>
        <w:t> </w:t>
      </w:r>
      <w:r>
        <w:rPr/>
        <w:t>that show that he had taken possession of their home and was ready to vacate them from their</w:t>
      </w:r>
      <w:r>
        <w:rPr>
          <w:spacing w:val="1"/>
        </w:rPr>
        <w:t> </w:t>
      </w:r>
      <w:r>
        <w:rPr/>
        <w:t>home. Tartuffe weaponized religion against orgon where he regards himself as a religious figure</w:t>
      </w:r>
      <w:r>
        <w:rPr>
          <w:spacing w:val="1"/>
        </w:rPr>
        <w:t> </w:t>
      </w:r>
      <w:r>
        <w:rPr/>
        <w:t>that makes orgon believe that he can protect him and his family from sin. Even though alarms</w:t>
      </w:r>
      <w:r>
        <w:rPr>
          <w:spacing w:val="1"/>
        </w:rPr>
        <w:t> </w:t>
      </w:r>
      <w:r>
        <w:rPr/>
        <w:t>made</w:t>
      </w:r>
      <w:r>
        <w:rPr>
          <w:spacing w:val="-2"/>
        </w:rPr>
        <w:t> </w:t>
      </w:r>
      <w:r>
        <w:rPr/>
        <w:t>about</w:t>
      </w:r>
      <w:r>
        <w:rPr>
          <w:spacing w:val="-1"/>
        </w:rPr>
        <w:t> </w:t>
      </w:r>
      <w:r>
        <w:rPr/>
        <w:t>Tartuffe character</w:t>
      </w:r>
      <w:r>
        <w:rPr>
          <w:spacing w:val="-2"/>
        </w:rPr>
        <w:t> </w:t>
      </w:r>
      <w:r>
        <w:rPr/>
        <w:t>by</w:t>
      </w:r>
      <w:r>
        <w:rPr>
          <w:spacing w:val="-5"/>
        </w:rPr>
        <w:t> </w:t>
      </w:r>
      <w:r>
        <w:rPr/>
        <w:t>other people in the</w:t>
      </w:r>
      <w:r>
        <w:rPr>
          <w:spacing w:val="-1"/>
        </w:rPr>
        <w:t> </w:t>
      </w:r>
      <w:r>
        <w:rPr/>
        <w:t>society</w:t>
      </w:r>
      <w:r>
        <w:rPr>
          <w:spacing w:val="-5"/>
        </w:rPr>
        <w:t> </w:t>
      </w:r>
      <w:r>
        <w:rPr/>
        <w:t>orgon is seen</w:t>
      </w:r>
      <w:r>
        <w:rPr>
          <w:spacing w:val="2"/>
        </w:rPr>
        <w:t> </w:t>
      </w:r>
      <w:r>
        <w:rPr/>
        <w:t>protecting</w:t>
      </w:r>
      <w:r>
        <w:rPr>
          <w:spacing w:val="-3"/>
        </w:rPr>
        <w:t> </w:t>
      </w:r>
      <w:r>
        <w:rPr/>
        <w:t>him against</w:t>
      </w:r>
      <w:r>
        <w:rPr>
          <w:spacing w:val="-57"/>
        </w:rPr>
        <w:t> </w:t>
      </w:r>
      <w:r>
        <w:rPr/>
        <w:t>his family member’s critics. Orgon highlights why he believes and defends him from other</w:t>
      </w:r>
      <w:r>
        <w:rPr>
          <w:spacing w:val="1"/>
        </w:rPr>
        <w:t> </w:t>
      </w:r>
      <w:r>
        <w:rPr/>
        <w:t>people</w:t>
      </w:r>
      <w:r>
        <w:rPr>
          <w:spacing w:val="-1"/>
        </w:rPr>
        <w:t> </w:t>
      </w:r>
      <w:r>
        <w:rPr/>
        <w:t>as he</w:t>
      </w:r>
      <w:r>
        <w:rPr>
          <w:spacing w:val="1"/>
        </w:rPr>
        <w:t> </w:t>
      </w:r>
      <w:r>
        <w:rPr/>
        <w:t>regards Tartuffe</w:t>
      </w:r>
      <w:r>
        <w:rPr>
          <w:spacing w:val="-1"/>
        </w:rPr>
        <w:t> </w:t>
      </w:r>
      <w:r>
        <w:rPr/>
        <w:t>as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perfect</w:t>
      </w:r>
      <w:r>
        <w:rPr>
          <w:spacing w:val="1"/>
        </w:rPr>
        <w:t> </w:t>
      </w:r>
      <w:r>
        <w:rPr/>
        <w:t>and holy</w:t>
      </w:r>
      <w:r>
        <w:rPr>
          <w:spacing w:val="-3"/>
        </w:rPr>
        <w:t> </w:t>
      </w:r>
      <w:r>
        <w:rPr/>
        <w:t>man of</w:t>
      </w:r>
      <w:r>
        <w:rPr>
          <w:spacing w:val="-2"/>
        </w:rPr>
        <w:t> </w:t>
      </w:r>
      <w:r>
        <w:rPr/>
        <w:t>God.</w:t>
      </w:r>
    </w:p>
    <w:p>
      <w:pPr>
        <w:pStyle w:val="BodyText"/>
        <w:spacing w:line="480" w:lineRule="auto" w:before="162"/>
        <w:ind w:right="242" w:firstLine="719"/>
      </w:pPr>
      <w:r>
        <w:rPr/>
        <w:t>The author connects Tartuffe and the church, which makes him dangerous, wherein the</w:t>
      </w:r>
      <w:r>
        <w:rPr>
          <w:spacing w:val="1"/>
        </w:rPr>
        <w:t> </w:t>
      </w:r>
      <w:r>
        <w:rPr/>
        <w:t>play he is seen to be connected to a powerful symbol that makes him so superior and hard to be</w:t>
      </w:r>
      <w:r>
        <w:rPr>
          <w:spacing w:val="-57"/>
        </w:rPr>
        <w:t> </w:t>
      </w:r>
      <w:r>
        <w:rPr/>
        <w:t>defeated. Later in the play, when the church does not accept his perception well, he makes fun</w:t>
      </w:r>
      <w:r>
        <w:rPr>
          <w:spacing w:val="1"/>
        </w:rPr>
        <w:t> </w:t>
      </w:r>
      <w:r>
        <w:rPr/>
        <w:t>and indicates that orgon is a fool because of the religious hypocrisy used by Tartuffe to</w:t>
      </w:r>
      <w:r>
        <w:rPr>
          <w:spacing w:val="1"/>
        </w:rPr>
        <w:t> </w:t>
      </w:r>
      <w:r>
        <w:rPr/>
        <w:t>brainwash him. Back then, religion was valued by society and was used to dominate and satisfy</w:t>
      </w:r>
      <w:r>
        <w:rPr>
          <w:spacing w:val="-57"/>
        </w:rPr>
        <w:t> </w:t>
      </w:r>
      <w:r>
        <w:rPr/>
        <w:t>the people who occupied significant positions in the societal hierarchy. Therefore, Tartuffe's</w:t>
      </w:r>
      <w:r>
        <w:rPr>
          <w:spacing w:val="1"/>
        </w:rPr>
        <w:t> </w:t>
      </w:r>
      <w:r>
        <w:rPr/>
        <w:t>influence regarding religion was powerful, making it hard for the two members of the family to</w:t>
      </w:r>
      <w:r>
        <w:rPr>
          <w:spacing w:val="-57"/>
        </w:rPr>
        <w:t> </w:t>
      </w:r>
      <w:r>
        <w:rPr/>
        <w:t>fail</w:t>
      </w:r>
      <w:r>
        <w:rPr>
          <w:spacing w:val="-1"/>
        </w:rPr>
        <w:t> </w:t>
      </w:r>
      <w:r>
        <w:rPr/>
        <w:t>to reason</w:t>
      </w:r>
      <w:r>
        <w:rPr>
          <w:spacing w:val="-1"/>
        </w:rPr>
        <w:t> </w:t>
      </w:r>
      <w:r>
        <w:rPr/>
        <w:t>and</w:t>
      </w:r>
      <w:r>
        <w:rPr>
          <w:spacing w:val="2"/>
        </w:rPr>
        <w:t> </w:t>
      </w:r>
      <w:r>
        <w:rPr/>
        <w:t>were</w:t>
      </w:r>
      <w:r>
        <w:rPr>
          <w:spacing w:val="-2"/>
        </w:rPr>
        <w:t> </w:t>
      </w:r>
      <w:r>
        <w:rPr/>
        <w:t>fooled by</w:t>
      </w:r>
      <w:r>
        <w:rPr>
          <w:spacing w:val="-6"/>
        </w:rPr>
        <w:t> </w:t>
      </w:r>
      <w:r>
        <w:rPr/>
        <w:t>Tartuffe. As</w:t>
      </w:r>
      <w:r>
        <w:rPr>
          <w:spacing w:val="-1"/>
        </w:rPr>
        <w:t> </w:t>
      </w:r>
      <w:r>
        <w:rPr/>
        <w:t>a result,</w:t>
      </w:r>
      <w:r>
        <w:rPr>
          <w:spacing w:val="-1"/>
        </w:rPr>
        <w:t> </w:t>
      </w:r>
      <w:r>
        <w:rPr/>
        <w:t>they</w:t>
      </w:r>
      <w:r>
        <w:rPr>
          <w:spacing w:val="-5"/>
        </w:rPr>
        <w:t> </w:t>
      </w:r>
      <w:r>
        <w:rPr/>
        <w:t>fail to</w:t>
      </w:r>
      <w:r>
        <w:rPr>
          <w:spacing w:val="-1"/>
        </w:rPr>
        <w:t> </w:t>
      </w:r>
      <w:r>
        <w:rPr/>
        <w:t>reason and</w:t>
      </w:r>
      <w:r>
        <w:rPr>
          <w:spacing w:val="-1"/>
        </w:rPr>
        <w:t> </w:t>
      </w:r>
      <w:r>
        <w:rPr/>
        <w:t>use</w:t>
      </w:r>
      <w:r>
        <w:rPr>
          <w:spacing w:val="-1"/>
        </w:rPr>
        <w:t> </w:t>
      </w:r>
      <w:r>
        <w:rPr/>
        <w:t>their</w:t>
      </w:r>
      <w:r>
        <w:rPr>
          <w:spacing w:val="-2"/>
        </w:rPr>
        <w:t> </w:t>
      </w:r>
      <w:r>
        <w:rPr/>
        <w:t>common</w:t>
      </w:r>
      <w:r>
        <w:rPr>
          <w:spacing w:val="-57"/>
        </w:rPr>
        <w:t> </w:t>
      </w:r>
      <w:r>
        <w:rPr/>
        <w:t>sense on the things that are happening in real-life society. This case shows that religion can be</w:t>
      </w:r>
      <w:r>
        <w:rPr>
          <w:spacing w:val="1"/>
        </w:rPr>
        <w:t> </w:t>
      </w:r>
      <w:r>
        <w:rPr/>
        <w:t>used as a trap, which is evident where Tartuffe uses it to influence orgon and madame pernelle,</w:t>
      </w:r>
      <w:r>
        <w:rPr>
          <w:spacing w:val="-57"/>
        </w:rPr>
        <w:t> </w:t>
      </w:r>
      <w:r>
        <w:rPr/>
        <w:t>and they</w:t>
      </w:r>
      <w:r>
        <w:rPr>
          <w:spacing w:val="-5"/>
        </w:rPr>
        <w:t> </w:t>
      </w:r>
      <w:r>
        <w:rPr/>
        <w:t>agree</w:t>
      </w:r>
      <w:r>
        <w:rPr>
          <w:spacing w:val="-1"/>
        </w:rPr>
        <w:t> </w:t>
      </w:r>
      <w:r>
        <w:rPr/>
        <w:t>on all proposed issues by</w:t>
      </w:r>
      <w:r>
        <w:rPr>
          <w:spacing w:val="-6"/>
        </w:rPr>
        <w:t> </w:t>
      </w:r>
      <w:r>
        <w:rPr/>
        <w:t>Tartuffe.</w:t>
      </w:r>
    </w:p>
    <w:p>
      <w:pPr>
        <w:pStyle w:val="BodyText"/>
        <w:spacing w:line="480" w:lineRule="auto" w:before="160"/>
        <w:ind w:right="267" w:firstLine="719"/>
      </w:pPr>
      <w:r>
        <w:rPr/>
        <w:t>Moliere demonstrates how real-life religious hypocrisy and shows how the mindset of</w:t>
      </w:r>
      <w:r>
        <w:rPr>
          <w:spacing w:val="1"/>
        </w:rPr>
        <w:t> </w:t>
      </w:r>
      <w:r>
        <w:rPr/>
        <w:t>individuals are corrupted that diminishes the ability to contemplate right and wrong where</w:t>
      </w:r>
      <w:r>
        <w:rPr>
          <w:spacing w:val="1"/>
        </w:rPr>
        <w:t> </w:t>
      </w:r>
      <w:r>
        <w:rPr/>
        <w:t>religion</w:t>
      </w:r>
      <w:r>
        <w:rPr>
          <w:spacing w:val="-1"/>
        </w:rPr>
        <w:t> </w:t>
      </w:r>
      <w:r>
        <w:rPr/>
        <w:t>has</w:t>
      </w:r>
      <w:r>
        <w:rPr>
          <w:spacing w:val="-1"/>
        </w:rPr>
        <w:t> </w:t>
      </w:r>
      <w:r>
        <w:rPr/>
        <w:t>used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weapon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hinder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proper</w:t>
      </w:r>
      <w:r>
        <w:rPr>
          <w:spacing w:val="-1"/>
        </w:rPr>
        <w:t> </w:t>
      </w:r>
      <w:r>
        <w:rPr/>
        <w:t>judgement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issues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real</w:t>
      </w:r>
      <w:r>
        <w:rPr>
          <w:spacing w:val="1"/>
        </w:rPr>
        <w:t> </w:t>
      </w:r>
      <w:r>
        <w:rPr/>
        <w:t>life.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belief</w:t>
      </w:r>
      <w:r>
        <w:rPr>
          <w:spacing w:val="-57"/>
        </w:rPr>
        <w:t> </w:t>
      </w:r>
      <w:r>
        <w:rPr/>
        <w:t>that</w:t>
      </w:r>
      <w:r>
        <w:rPr>
          <w:spacing w:val="-2"/>
        </w:rPr>
        <w:t> </w:t>
      </w:r>
      <w:r>
        <w:rPr/>
        <w:t>orgon</w:t>
      </w:r>
      <w:r>
        <w:rPr>
          <w:spacing w:val="-1"/>
        </w:rPr>
        <w:t> </w:t>
      </w:r>
      <w:r>
        <w:rPr/>
        <w:t>has</w:t>
      </w:r>
      <w:r>
        <w:rPr>
          <w:spacing w:val="1"/>
        </w:rPr>
        <w:t> </w:t>
      </w:r>
      <w:r>
        <w:rPr/>
        <w:t>got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hypocritical</w:t>
      </w:r>
      <w:r>
        <w:rPr>
          <w:spacing w:val="-1"/>
        </w:rPr>
        <w:t> </w:t>
      </w:r>
      <w:r>
        <w:rPr/>
        <w:t>religious</w:t>
      </w:r>
      <w:r>
        <w:rPr>
          <w:spacing w:val="1"/>
        </w:rPr>
        <w:t> </w:t>
      </w:r>
      <w:r>
        <w:rPr/>
        <w:t>man</w:t>
      </w:r>
      <w:r>
        <w:rPr>
          <w:spacing w:val="-1"/>
        </w:rPr>
        <w:t> </w:t>
      </w:r>
      <w:r>
        <w:rPr/>
        <w:t>Tartuffe,</w:t>
      </w:r>
      <w:r>
        <w:rPr>
          <w:spacing w:val="2"/>
        </w:rPr>
        <w:t> </w:t>
      </w:r>
      <w:r>
        <w:rPr/>
        <w:t>he chases</w:t>
      </w:r>
      <w:r>
        <w:rPr>
          <w:spacing w:val="1"/>
        </w:rPr>
        <w:t> </w:t>
      </w:r>
      <w:r>
        <w:rPr/>
        <w:t>his son</w:t>
      </w:r>
      <w:r>
        <w:rPr>
          <w:spacing w:val="-1"/>
        </w:rPr>
        <w:t> </w:t>
      </w:r>
      <w:r>
        <w:rPr/>
        <w:t>Damis</w:t>
      </w:r>
      <w:r>
        <w:rPr>
          <w:spacing w:val="-1"/>
        </w:rPr>
        <w:t> </w:t>
      </w:r>
      <w:r>
        <w:rPr/>
        <w:t>and</w:t>
      </w:r>
    </w:p>
    <w:p>
      <w:pPr>
        <w:spacing w:after="0" w:line="480" w:lineRule="auto"/>
        <w:sectPr>
          <w:pgSz w:w="12240" w:h="15840"/>
          <w:pgMar w:header="727" w:footer="0" w:top="1340" w:bottom="280" w:left="1340" w:right="1360"/>
        </w:sectPr>
      </w:pPr>
    </w:p>
    <w:p>
      <w:pPr>
        <w:pStyle w:val="BodyText"/>
        <w:spacing w:line="480" w:lineRule="auto" w:before="80"/>
        <w:ind w:right="113"/>
      </w:pPr>
      <w:r>
        <w:rPr/>
        <w:t>gives possession of his house to Tartuffe (Jones, 48). Orgon moves further and forces his</w:t>
      </w:r>
      <w:r>
        <w:rPr>
          <w:spacing w:val="1"/>
        </w:rPr>
        <w:t> </w:t>
      </w:r>
      <w:r>
        <w:rPr/>
        <w:t>daughter to get married to Tartuffe, which traumatized the daughter. It subsequently led to her</w:t>
      </w:r>
      <w:r>
        <w:rPr>
          <w:spacing w:val="1"/>
        </w:rPr>
        <w:t> </w:t>
      </w:r>
      <w:r>
        <w:rPr/>
        <w:t>attempting suicide because of his father's perception, who had adopted a patriarchal society view</w:t>
      </w:r>
      <w:r>
        <w:rPr>
          <w:spacing w:val="-57"/>
        </w:rPr>
        <w:t> </w:t>
      </w:r>
      <w:r>
        <w:rPr/>
        <w:t>where women had no voice and men were entitled to making decisions independently. Marianne,</w:t>
      </w:r>
      <w:r>
        <w:rPr>
          <w:spacing w:val="-57"/>
        </w:rPr>
        <w:t> </w:t>
      </w:r>
      <w:r>
        <w:rPr/>
        <w:t>the daughter of orgon, could not be given a chance to speak about her life decisions due to the</w:t>
      </w:r>
      <w:r>
        <w:rPr>
          <w:spacing w:val="1"/>
        </w:rPr>
        <w:t> </w:t>
      </w:r>
      <w:r>
        <w:rPr/>
        <w:t>church</w:t>
      </w:r>
      <w:r>
        <w:rPr>
          <w:spacing w:val="2"/>
        </w:rPr>
        <w:t> </w:t>
      </w:r>
      <w:r>
        <w:rPr/>
        <w:t>and</w:t>
      </w:r>
      <w:r>
        <w:rPr>
          <w:spacing w:val="3"/>
        </w:rPr>
        <w:t> </w:t>
      </w:r>
      <w:r>
        <w:rPr/>
        <w:t>society</w:t>
      </w:r>
      <w:r>
        <w:rPr>
          <w:spacing w:val="-3"/>
        </w:rPr>
        <w:t> </w:t>
      </w:r>
      <w:r>
        <w:rPr/>
        <w:t>perception</w:t>
      </w:r>
      <w:r>
        <w:rPr>
          <w:spacing w:val="3"/>
        </w:rPr>
        <w:t> </w:t>
      </w:r>
      <w:r>
        <w:rPr/>
        <w:t>regarding</w:t>
      </w:r>
      <w:r>
        <w:rPr>
          <w:spacing w:val="-1"/>
        </w:rPr>
        <w:t> </w:t>
      </w:r>
      <w:r>
        <w:rPr/>
        <w:t>their</w:t>
      </w:r>
      <w:r>
        <w:rPr>
          <w:spacing w:val="2"/>
        </w:rPr>
        <w:t> </w:t>
      </w:r>
      <w:r>
        <w:rPr/>
        <w:t>view</w:t>
      </w:r>
      <w:r>
        <w:rPr>
          <w:spacing w:val="2"/>
        </w:rPr>
        <w:t> </w:t>
      </w:r>
      <w:r>
        <w:rPr/>
        <w:t>of</w:t>
      </w:r>
      <w:r>
        <w:rPr>
          <w:spacing w:val="1"/>
        </w:rPr>
        <w:t> </w:t>
      </w:r>
      <w:r>
        <w:rPr/>
        <w:t>life issues.</w:t>
      </w:r>
      <w:r>
        <w:rPr>
          <w:spacing w:val="3"/>
        </w:rPr>
        <w:t> </w:t>
      </w:r>
      <w:r>
        <w:rPr/>
        <w:t>Tartuffe</w:t>
      </w:r>
      <w:r>
        <w:rPr>
          <w:spacing w:val="2"/>
        </w:rPr>
        <w:t> </w:t>
      </w:r>
      <w:r>
        <w:rPr/>
        <w:t>uses</w:t>
      </w:r>
      <w:r>
        <w:rPr>
          <w:spacing w:val="3"/>
        </w:rPr>
        <w:t> </w:t>
      </w:r>
      <w:r>
        <w:rPr/>
        <w:t>diverse</w:t>
      </w:r>
      <w:r>
        <w:rPr>
          <w:spacing w:val="1"/>
        </w:rPr>
        <w:t> </w:t>
      </w:r>
      <w:r>
        <w:rPr/>
        <w:t>techniques based on the religious perspectives to win the heart of orgon and uses these</w:t>
      </w:r>
      <w:r>
        <w:rPr>
          <w:spacing w:val="1"/>
        </w:rPr>
        <w:t> </w:t>
      </w:r>
      <w:r>
        <w:rPr/>
        <w:t>techniques to control the conscious part of orgon and influence him in making critical life</w:t>
      </w:r>
      <w:r>
        <w:rPr>
          <w:spacing w:val="1"/>
        </w:rPr>
        <w:t> </w:t>
      </w:r>
      <w:r>
        <w:rPr/>
        <w:t>decisions.</w:t>
      </w:r>
    </w:p>
    <w:p>
      <w:pPr>
        <w:pStyle w:val="BodyText"/>
        <w:spacing w:line="480" w:lineRule="auto" w:before="159"/>
        <w:ind w:right="128" w:firstLine="719"/>
      </w:pPr>
      <w:r>
        <w:rPr/>
        <w:t>Tartuffe</w:t>
      </w:r>
      <w:r>
        <w:rPr>
          <w:spacing w:val="-2"/>
        </w:rPr>
        <w:t> </w:t>
      </w:r>
      <w:r>
        <w:rPr/>
        <w:t>uses purity</w:t>
      </w:r>
      <w:r>
        <w:rPr>
          <w:spacing w:val="-6"/>
        </w:rPr>
        <w:t> </w:t>
      </w:r>
      <w:r>
        <w:rPr/>
        <w:t>and</w:t>
      </w:r>
      <w:r>
        <w:rPr>
          <w:spacing w:val="2"/>
        </w:rPr>
        <w:t> </w:t>
      </w:r>
      <w:r>
        <w:rPr/>
        <w:t>acts as</w:t>
      </w:r>
      <w:r>
        <w:rPr>
          <w:spacing w:val="-1"/>
        </w:rPr>
        <w:t> </w:t>
      </w:r>
      <w:r>
        <w:rPr/>
        <w:t>an innocent</w:t>
      </w:r>
      <w:r>
        <w:rPr>
          <w:spacing w:val="-1"/>
        </w:rPr>
        <w:t> </w:t>
      </w:r>
      <w:r>
        <w:rPr/>
        <w:t>person when he</w:t>
      </w:r>
      <w:r>
        <w:rPr>
          <w:spacing w:val="-2"/>
        </w:rPr>
        <w:t> </w:t>
      </w:r>
      <w:r>
        <w:rPr/>
        <w:t>is around</w:t>
      </w:r>
      <w:r>
        <w:rPr>
          <w:spacing w:val="-1"/>
        </w:rPr>
        <w:t> </w:t>
      </w:r>
      <w:r>
        <w:rPr/>
        <w:t>orgon and uses</w:t>
      </w:r>
      <w:r>
        <w:rPr>
          <w:spacing w:val="-1"/>
        </w:rPr>
        <w:t> </w:t>
      </w:r>
      <w:r>
        <w:rPr/>
        <w:t>this</w:t>
      </w:r>
      <w:r>
        <w:rPr>
          <w:spacing w:val="-57"/>
        </w:rPr>
        <w:t> </w:t>
      </w:r>
      <w:r>
        <w:rPr/>
        <w:t>sarcastic perception of things to try and control both orgon and madame pernelle. In the real</w:t>
      </w:r>
      <w:r>
        <w:rPr>
          <w:spacing w:val="1"/>
        </w:rPr>
        <w:t> </w:t>
      </w:r>
      <w:r>
        <w:rPr/>
        <w:t>sense, Tartuffe is a cunning person wherein the play is seen trying to seduce the wife to orgon</w:t>
      </w:r>
      <w:r>
        <w:rPr>
          <w:spacing w:val="1"/>
        </w:rPr>
        <w:t> </w:t>
      </w:r>
      <w:r>
        <w:rPr/>
        <w:t>that depicts his true character of being an evil man (Kristinsdóttir, 10). Later he influences the</w:t>
      </w:r>
      <w:r>
        <w:rPr>
          <w:spacing w:val="1"/>
        </w:rPr>
        <w:t> </w:t>
      </w:r>
      <w:r>
        <w:rPr/>
        <w:t>orgon to change possession of his house, and later when he gets the favour, he acts inhumanely</w:t>
      </w:r>
      <w:r>
        <w:rPr>
          <w:spacing w:val="1"/>
        </w:rPr>
        <w:t> </w:t>
      </w:r>
      <w:r>
        <w:rPr/>
        <w:t>and tries to evacuate them from their home. Orgon is seen to protect Tartuffe more than other</w:t>
      </w:r>
      <w:r>
        <w:rPr>
          <w:spacing w:val="1"/>
        </w:rPr>
        <w:t> </w:t>
      </w:r>
      <w:r>
        <w:rPr/>
        <w:t>family members. He fewer respects and trusts his wife, contrary to the everyday life settings</w:t>
      </w:r>
      <w:r>
        <w:rPr>
          <w:spacing w:val="1"/>
        </w:rPr>
        <w:t> </w:t>
      </w:r>
      <w:r>
        <w:rPr/>
        <w:t>where the wife should be the closest associate of orgon. Religious beliefs victimize the female</w:t>
      </w:r>
      <w:r>
        <w:rPr>
          <w:spacing w:val="1"/>
        </w:rPr>
        <w:t> </w:t>
      </w:r>
      <w:r>
        <w:rPr/>
        <w:t>gender, and they are not given a chance to make their decisions independently. There is</w:t>
      </w:r>
      <w:r>
        <w:rPr>
          <w:spacing w:val="1"/>
        </w:rPr>
        <w:t> </w:t>
      </w:r>
      <w:r>
        <w:rPr/>
        <w:t>confusion that has been brought due to a lack of adequate knowledge regarding the separation of</w:t>
      </w:r>
      <w:r>
        <w:rPr>
          <w:spacing w:val="-57"/>
        </w:rPr>
        <w:t> </w:t>
      </w:r>
      <w:r>
        <w:rPr/>
        <w:t>church</w:t>
      </w:r>
      <w:r>
        <w:rPr>
          <w:spacing w:val="-1"/>
        </w:rPr>
        <w:t> </w:t>
      </w:r>
      <w:r>
        <w:rPr/>
        <w:t>and the</w:t>
      </w:r>
      <w:r>
        <w:rPr>
          <w:spacing w:val="-1"/>
        </w:rPr>
        <w:t> </w:t>
      </w:r>
      <w:r>
        <w:rPr/>
        <w:t>state.</w:t>
      </w:r>
    </w:p>
    <w:p>
      <w:pPr>
        <w:spacing w:after="0" w:line="480" w:lineRule="auto"/>
        <w:sectPr>
          <w:pgSz w:w="12240" w:h="15840"/>
          <w:pgMar w:header="727" w:footer="0" w:top="1340" w:bottom="280" w:left="1340" w:right="1360"/>
        </w:sectPr>
      </w:pPr>
    </w:p>
    <w:p>
      <w:pPr>
        <w:pStyle w:val="BodyText"/>
        <w:spacing w:before="80"/>
        <w:ind w:left="2913" w:right="2896"/>
        <w:jc w:val="center"/>
      </w:pPr>
      <w:r>
        <w:rPr/>
        <w:t>Reference</w:t>
      </w:r>
    </w:p>
    <w:p>
      <w:pPr>
        <w:pStyle w:val="BodyText"/>
        <w:ind w:left="0"/>
        <w:rPr>
          <w:sz w:val="38"/>
        </w:rPr>
      </w:pPr>
    </w:p>
    <w:p>
      <w:pPr>
        <w:spacing w:line="480" w:lineRule="auto" w:before="0"/>
        <w:ind w:left="820" w:right="127" w:hanging="720"/>
        <w:jc w:val="left"/>
        <w:rPr>
          <w:sz w:val="24"/>
        </w:rPr>
      </w:pPr>
      <w:r>
        <w:rPr>
          <w:sz w:val="24"/>
        </w:rPr>
        <w:t>Jones, Richard. </w:t>
      </w:r>
      <w:r>
        <w:rPr>
          <w:i/>
          <w:sz w:val="24"/>
        </w:rPr>
        <w:t>Beside Good and Evil: Religious Satire and Moral Relativism in Good Omens: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Nice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Accurate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Prophecies 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Agnes Nutter,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Witch</w:t>
      </w:r>
      <w:r>
        <w:rPr>
          <w:sz w:val="24"/>
        </w:rPr>
        <w:t>. Diss.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University</w:t>
      </w:r>
      <w:r>
        <w:rPr>
          <w:spacing w:val="-5"/>
          <w:sz w:val="24"/>
        </w:rPr>
        <w:t> </w:t>
      </w:r>
      <w:r>
        <w:rPr>
          <w:sz w:val="24"/>
        </w:rPr>
        <w:t>of North</w:t>
      </w:r>
      <w:r>
        <w:rPr>
          <w:spacing w:val="-57"/>
          <w:sz w:val="24"/>
        </w:rPr>
        <w:t> </w:t>
      </w:r>
      <w:r>
        <w:rPr>
          <w:sz w:val="24"/>
        </w:rPr>
        <w:t>Carolina</w:t>
      </w:r>
      <w:r>
        <w:rPr>
          <w:spacing w:val="-2"/>
          <w:sz w:val="24"/>
        </w:rPr>
        <w:t> </w:t>
      </w:r>
      <w:r>
        <w:rPr>
          <w:sz w:val="24"/>
        </w:rPr>
        <w:t>at Asheville, 2020.</w:t>
      </w:r>
    </w:p>
    <w:p>
      <w:pPr>
        <w:pStyle w:val="BodyText"/>
        <w:spacing w:before="158"/>
        <w:rPr>
          <w:i/>
        </w:rPr>
      </w:pPr>
      <w:r>
        <w:rPr/>
        <w:t>AYDIN,</w:t>
      </w:r>
      <w:r>
        <w:rPr>
          <w:spacing w:val="-5"/>
        </w:rPr>
        <w:t> </w:t>
      </w:r>
      <w:r>
        <w:rPr/>
        <w:t>Abdulhalim.</w:t>
      </w:r>
      <w:r>
        <w:rPr>
          <w:spacing w:val="-3"/>
        </w:rPr>
        <w:t> </w:t>
      </w:r>
      <w:r>
        <w:rPr/>
        <w:t>"MOLIÈRE'İN</w:t>
      </w:r>
      <w:r>
        <w:rPr>
          <w:spacing w:val="-4"/>
        </w:rPr>
        <w:t> </w:t>
      </w:r>
      <w:r>
        <w:rPr/>
        <w:t>TARTUFFE'ÜNDE</w:t>
      </w:r>
      <w:r>
        <w:rPr>
          <w:spacing w:val="-5"/>
        </w:rPr>
        <w:t> </w:t>
      </w:r>
      <w:r>
        <w:rPr/>
        <w:t>SATİRİK</w:t>
      </w:r>
      <w:r>
        <w:rPr>
          <w:spacing w:val="-4"/>
        </w:rPr>
        <w:t> </w:t>
      </w:r>
      <w:r>
        <w:rPr/>
        <w:t>ÖĞELER."</w:t>
      </w:r>
      <w:r>
        <w:rPr>
          <w:spacing w:val="-1"/>
        </w:rPr>
        <w:t> </w:t>
      </w:r>
      <w:r>
        <w:rPr>
          <w:i/>
        </w:rPr>
        <w:t>Journal</w:t>
      </w:r>
      <w:r>
        <w:rPr>
          <w:i/>
          <w:spacing w:val="-3"/>
        </w:rPr>
        <w:t> </w:t>
      </w:r>
      <w:r>
        <w:rPr>
          <w:i/>
        </w:rPr>
        <w:t>of</w:t>
      </w:r>
    </w:p>
    <w:p>
      <w:pPr>
        <w:pStyle w:val="BodyText"/>
        <w:ind w:left="0"/>
        <w:rPr>
          <w:i/>
        </w:rPr>
      </w:pPr>
    </w:p>
    <w:p>
      <w:pPr>
        <w:spacing w:before="0"/>
        <w:ind w:left="820" w:right="0" w:firstLine="0"/>
        <w:jc w:val="left"/>
        <w:rPr>
          <w:sz w:val="24"/>
        </w:rPr>
      </w:pPr>
      <w:r>
        <w:rPr>
          <w:i/>
          <w:sz w:val="24"/>
        </w:rPr>
        <w:t>International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Social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Research </w:t>
      </w:r>
      <w:r>
        <w:rPr>
          <w:sz w:val="24"/>
        </w:rPr>
        <w:t>10.50</w:t>
      </w:r>
      <w:r>
        <w:rPr>
          <w:spacing w:val="-2"/>
          <w:sz w:val="24"/>
        </w:rPr>
        <w:t> </w:t>
      </w:r>
      <w:r>
        <w:rPr>
          <w:sz w:val="24"/>
        </w:rPr>
        <w:t>(2017).</w:t>
      </w:r>
    </w:p>
    <w:p>
      <w:pPr>
        <w:pStyle w:val="BodyText"/>
        <w:spacing w:before="1"/>
        <w:ind w:left="0"/>
        <w:rPr>
          <w:sz w:val="38"/>
        </w:rPr>
      </w:pPr>
    </w:p>
    <w:p>
      <w:pPr>
        <w:pStyle w:val="BodyText"/>
      </w:pPr>
      <w:r>
        <w:rPr/>
        <w:t>Kristinsdóttir,</w:t>
      </w:r>
      <w:r>
        <w:rPr>
          <w:spacing w:val="-1"/>
        </w:rPr>
        <w:t> </w:t>
      </w:r>
      <w:r>
        <w:rPr/>
        <w:t>Guðrún.</w:t>
      </w:r>
      <w:r>
        <w:rPr>
          <w:spacing w:val="-1"/>
        </w:rPr>
        <w:t> </w:t>
      </w:r>
      <w:r>
        <w:rPr/>
        <w:t>"Tartuffe</w:t>
      </w:r>
      <w:r>
        <w:rPr>
          <w:spacing w:val="-2"/>
        </w:rPr>
        <w:t> </w:t>
      </w:r>
      <w:r>
        <w:rPr/>
        <w:t>past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present." </w:t>
      </w:r>
      <w:r>
        <w:rPr>
          <w:i/>
        </w:rPr>
        <w:t>Milli</w:t>
      </w:r>
      <w:r>
        <w:rPr>
          <w:i/>
          <w:spacing w:val="-1"/>
        </w:rPr>
        <w:t> </w:t>
      </w:r>
      <w:r>
        <w:rPr>
          <w:i/>
        </w:rPr>
        <w:t>Mála </w:t>
      </w:r>
      <w:r>
        <w:rPr/>
        <w:t>10</w:t>
      </w:r>
      <w:r>
        <w:rPr>
          <w:spacing w:val="-1"/>
        </w:rPr>
        <w:t> </w:t>
      </w:r>
      <w:r>
        <w:rPr/>
        <w:t>(2018).</w:t>
      </w:r>
    </w:p>
    <w:sectPr>
      <w:pgSz w:w="12240" w:h="15840"/>
      <w:pgMar w:header="727" w:footer="0" w:top="1340" w:bottom="280" w:left="134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2.019989pt;margin-top:35.346642pt;width:71.05pt;height:15.5pt;mso-position-horizontal-relative:page;mso-position-vertical-relative:page;z-index:-1576294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sz w:val="24"/>
                  </w:rPr>
                  <w:t>SURNAME</w:t>
                </w:r>
                <w:r>
                  <w:rPr>
                    <w:rFonts w:ascii="Calibri"/>
                    <w:sz w:val="22"/>
                  </w:rPr>
                  <w:t>.</w:t>
                </w: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2021-07-21T16:19:02Z</dcterms:created>
  <dcterms:modified xsi:type="dcterms:W3CDTF">2021-07-21T16:19:02Z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2021-07-21T00:00:00Z</vt:filetime>
  </property>
</Properties>
</file>